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55814491"/>
        <w:docPartObj>
          <w:docPartGallery w:val="Cover Pages"/>
          <w:docPartUnique/>
        </w:docPartObj>
      </w:sdtPr>
      <w:sdtEndPr>
        <w:rPr>
          <w:highlight w:val="yellow"/>
        </w:rPr>
      </w:sdtEndPr>
      <w:sdtContent>
        <w:p w14:paraId="0948C6E0" w14:textId="610C57A2" w:rsidR="00E1093D" w:rsidRDefault="00853B2E">
          <w:pPr>
            <w:spacing w:before="0" w:after="0" w:line="240" w:lineRule="auto"/>
            <w:ind w:right="0"/>
          </w:pPr>
          <w:r>
            <w:rPr>
              <w:noProof/>
            </w:rPr>
            <w:drawing>
              <wp:anchor distT="0" distB="0" distL="114300" distR="114300" simplePos="0" relativeHeight="251658240" behindDoc="1" locked="0" layoutInCell="1" allowOverlap="1" wp14:anchorId="2FA816CE" wp14:editId="7EE31A25">
                <wp:simplePos x="0" y="0"/>
                <wp:positionH relativeFrom="margin">
                  <wp:posOffset>-906296</wp:posOffset>
                </wp:positionH>
                <wp:positionV relativeFrom="paragraph">
                  <wp:posOffset>-890715</wp:posOffset>
                </wp:positionV>
                <wp:extent cx="7538638" cy="10712450"/>
                <wp:effectExtent l="0" t="0" r="5715" b="0"/>
                <wp:wrapNone/>
                <wp:docPr id="10" name="Picture 10" descr="Front cover of Queensland Volunteering Strategy 2024-2032 - A plan to support and strengthen volunteering for all Queens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ont cover of Queensland Volunteering Strategy 2024-2032 - A plan to support and strengthen volunteering for all Queenslanders."/>
                        <pic:cNvPicPr/>
                      </pic:nvPicPr>
                      <pic:blipFill>
                        <a:blip r:embed="rId11">
                          <a:extLst>
                            <a:ext uri="{28A0092B-C50C-407E-A947-70E740481C1C}">
                              <a14:useLocalDpi xmlns:a14="http://schemas.microsoft.com/office/drawing/2010/main" val="0"/>
                            </a:ext>
                          </a:extLst>
                        </a:blip>
                        <a:stretch>
                          <a:fillRect/>
                        </a:stretch>
                      </pic:blipFill>
                      <pic:spPr>
                        <a:xfrm>
                          <a:off x="0" y="0"/>
                          <a:ext cx="7538638" cy="10712450"/>
                        </a:xfrm>
                        <a:prstGeom prst="rect">
                          <a:avLst/>
                        </a:prstGeom>
                      </pic:spPr>
                    </pic:pic>
                  </a:graphicData>
                </a:graphic>
                <wp14:sizeRelH relativeFrom="page">
                  <wp14:pctWidth>0</wp14:pctWidth>
                </wp14:sizeRelH>
                <wp14:sizeRelV relativeFrom="page">
                  <wp14:pctHeight>0</wp14:pctHeight>
                </wp14:sizeRelV>
              </wp:anchor>
            </w:drawing>
          </w:r>
          <w:r w:rsidR="00903133" w:rsidRPr="00AF31B7">
            <w:br w:type="page"/>
          </w:r>
        </w:p>
      </w:sdtContent>
    </w:sdt>
    <w:p w14:paraId="3902F18A" w14:textId="02117CBD" w:rsidR="00853B2E" w:rsidRPr="00853B2E" w:rsidRDefault="00853B2E" w:rsidP="00853B2E">
      <w:pPr>
        <w:pStyle w:val="PBodyCopyCommunities"/>
        <w:ind w:left="360"/>
        <w:rPr>
          <w:rFonts w:ascii="Arial Nova" w:hAnsi="Arial Nova" w:cs="MetaNormalLF-Roman"/>
          <w:b/>
          <w:bCs/>
          <w:color w:val="5D6770"/>
          <w:sz w:val="16"/>
          <w:szCs w:val="16"/>
        </w:rPr>
      </w:pPr>
      <w:r>
        <w:rPr>
          <w:rFonts w:ascii="Arial Nova" w:hAnsi="Arial Nova" w:cs="MetaNormalLF-Roman"/>
          <w:b/>
          <w:bCs/>
          <w:color w:val="5D6770"/>
          <w:sz w:val="16"/>
          <w:szCs w:val="16"/>
        </w:rPr>
        <w:lastRenderedPageBreak/>
        <w:t>Queensland Volunteering Strategy 2024-2032</w:t>
      </w:r>
    </w:p>
    <w:p w14:paraId="4C28667B" w14:textId="68AFBD6D"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NormalLF-Roman"/>
          <w:color w:val="5D6770"/>
          <w:sz w:val="16"/>
          <w:szCs w:val="16"/>
        </w:rPr>
        <w:t>© State of Queensland (Department of Treaty, Aboriginal and Torres Strait Islander Partnerships, Communities and the Arts) 2024.</w:t>
      </w:r>
    </w:p>
    <w:p w14:paraId="44F06B0E" w14:textId="77777777"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NormalLF-Roman"/>
          <w:color w:val="5D6770"/>
          <w:sz w:val="16"/>
          <w:szCs w:val="16"/>
        </w:rPr>
        <w:t>Published by the Queensland Government, Department of Treaty, Aboriginal and Torres Strait Islander Partnerships, Communities and the Arts, 1 William Street, Brisbane Qld 4000, Australia.</w:t>
      </w:r>
    </w:p>
    <w:p w14:paraId="5647C0EA" w14:textId="77777777" w:rsidR="00853B2E" w:rsidRDefault="00853B2E" w:rsidP="00853B2E">
      <w:pPr>
        <w:pStyle w:val="PBodyCopyCommunities"/>
        <w:ind w:left="360"/>
        <w:rPr>
          <w:rFonts w:ascii="Arial Nova" w:hAnsi="Arial Nova" w:cs="MetaPro-Bold"/>
          <w:b/>
          <w:bCs/>
          <w:color w:val="5D6770"/>
        </w:rPr>
      </w:pPr>
      <w:proofErr w:type="spellStart"/>
      <w:r>
        <w:rPr>
          <w:rFonts w:ascii="Arial Nova" w:hAnsi="Arial Nova" w:cs="MetaPro-Bold"/>
          <w:b/>
          <w:bCs/>
          <w:color w:val="5D6770"/>
        </w:rPr>
        <w:t>Licence</w:t>
      </w:r>
      <w:proofErr w:type="spellEnd"/>
    </w:p>
    <w:p w14:paraId="19C0C021" w14:textId="7FC604AF"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NormalLF-Roman"/>
          <w:noProof/>
          <w:color w:val="5D6770"/>
          <w:sz w:val="16"/>
          <w:szCs w:val="16"/>
        </w:rPr>
        <w:drawing>
          <wp:inline distT="0" distB="0" distL="0" distR="0" wp14:anchorId="2FCECD67" wp14:editId="12EBEBE9">
            <wp:extent cx="790575" cy="276225"/>
            <wp:effectExtent l="0" t="0" r="9525" b="9525"/>
            <wp:docPr id="1563051990" name="Picture 4" descr="This work is licenced under Creative Commons CC By 4.0 Australia Licence. &#10;&#10;You are free to copy, communicate and adapt this work, if you attribute the work to the State of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work is licenced under Creative Commons CC By 4.0 Australia Licence. &#10;&#10;You are free to copy, communicate and adapt this work, if you attribute the work to the State of Queensl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14:paraId="129773C7" w14:textId="77777777" w:rsidR="00853B2E" w:rsidRDefault="00853B2E" w:rsidP="00853B2E">
      <w:pPr>
        <w:pStyle w:val="PBodyCopyCommunities"/>
        <w:spacing w:after="0"/>
        <w:ind w:left="360"/>
        <w:rPr>
          <w:rFonts w:ascii="Arial Nova" w:hAnsi="Arial Nova" w:cs="MetaNormalLF-Roman"/>
          <w:color w:val="5D6770"/>
          <w:sz w:val="16"/>
          <w:szCs w:val="16"/>
        </w:rPr>
      </w:pPr>
      <w:proofErr w:type="spellStart"/>
      <w:r>
        <w:rPr>
          <w:rFonts w:ascii="Arial Nova" w:hAnsi="Arial Nova" w:cs="MetaPro-Bold"/>
          <w:b/>
          <w:bCs/>
          <w:color w:val="5D6770"/>
          <w:sz w:val="16"/>
          <w:szCs w:val="16"/>
        </w:rPr>
        <w:t>Licence</w:t>
      </w:r>
      <w:proofErr w:type="spellEnd"/>
      <w:r>
        <w:rPr>
          <w:rFonts w:ascii="Arial Nova" w:hAnsi="Arial Nova" w:cs="MetaPro-Bold"/>
          <w:b/>
          <w:bCs/>
          <w:color w:val="5D6770"/>
          <w:sz w:val="16"/>
          <w:szCs w:val="16"/>
        </w:rPr>
        <w:t>:</w:t>
      </w:r>
      <w:r>
        <w:rPr>
          <w:rFonts w:ascii="Arial Nova" w:hAnsi="Arial Nova" w:cs="MetaNormalLF-Roman"/>
          <w:color w:val="5D6770"/>
          <w:sz w:val="16"/>
          <w:szCs w:val="16"/>
        </w:rPr>
        <w:t xml:space="preserve"> This work is licensed under the Creative Commons CC BY 4.0 Australia </w:t>
      </w:r>
      <w:proofErr w:type="spellStart"/>
      <w:r>
        <w:rPr>
          <w:rFonts w:ascii="Arial Nova" w:hAnsi="Arial Nova" w:cs="MetaNormalLF-Roman"/>
          <w:color w:val="5D6770"/>
          <w:sz w:val="16"/>
          <w:szCs w:val="16"/>
        </w:rPr>
        <w:t>Licence</w:t>
      </w:r>
      <w:proofErr w:type="spellEnd"/>
      <w:r>
        <w:rPr>
          <w:rFonts w:ascii="Arial Nova" w:hAnsi="Arial Nova" w:cs="MetaNormalLF-Roman"/>
          <w:color w:val="5D6770"/>
          <w:sz w:val="16"/>
          <w:szCs w:val="16"/>
        </w:rPr>
        <w:t xml:space="preserve">. </w:t>
      </w:r>
      <w:r>
        <w:rPr>
          <w:rFonts w:ascii="Arial Nova" w:hAnsi="Arial Nova" w:cs="MetaNormalLF-Roman"/>
          <w:color w:val="5D6770"/>
          <w:sz w:val="16"/>
          <w:szCs w:val="16"/>
        </w:rPr>
        <w:br/>
        <w:t>In essence, you are free to copy, communicate and adapt this work, if you attribute the work to the State of Queensland (Treaty, Aboriginal and Torres Strait Islander Partnerships, Communities and the Arts) 2024. You must keep intact all copyright notices in the works as indicated by the symbol ©.</w:t>
      </w:r>
      <w:r>
        <w:rPr>
          <w:rFonts w:ascii="Arial Nova" w:hAnsi="Arial Nova" w:cs="MetaNormalLF-Roman"/>
          <w:color w:val="5D6770"/>
          <w:sz w:val="16"/>
          <w:szCs w:val="16"/>
        </w:rPr>
        <w:br/>
      </w:r>
    </w:p>
    <w:p w14:paraId="57415F33" w14:textId="77777777"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NormalLF-Roman"/>
          <w:color w:val="5D6770"/>
          <w:sz w:val="16"/>
          <w:szCs w:val="16"/>
        </w:rPr>
        <w:t xml:space="preserve">To view a copy of this license, visit </w:t>
      </w:r>
      <w:r>
        <w:rPr>
          <w:rFonts w:ascii="Arial Nova" w:hAnsi="Arial Nova" w:cs="MetaNormalLF-Roman"/>
          <w:color w:val="5D6770"/>
          <w:sz w:val="16"/>
          <w:szCs w:val="16"/>
        </w:rPr>
        <w:br/>
      </w:r>
      <w:hyperlink r:id="rId13" w:history="1">
        <w:r>
          <w:rPr>
            <w:rStyle w:val="Hyperlink"/>
            <w:rFonts w:ascii="Arial Nova" w:hAnsi="Arial Nova" w:cs="MetaNormalLF-Roman"/>
            <w:spacing w:val="-2"/>
            <w:sz w:val="16"/>
            <w:szCs w:val="16"/>
          </w:rPr>
          <w:t>http://creativecommons.org/licenses/by/4.0/</w:t>
        </w:r>
      </w:hyperlink>
    </w:p>
    <w:p w14:paraId="01EE136E" w14:textId="77777777"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Pro-Bold"/>
          <w:b/>
          <w:bCs/>
          <w:color w:val="5D6770"/>
        </w:rPr>
        <w:t>Attribution</w:t>
      </w:r>
    </w:p>
    <w:p w14:paraId="256C05A8" w14:textId="77777777" w:rsidR="00853B2E" w:rsidRDefault="00853B2E" w:rsidP="00853B2E">
      <w:pPr>
        <w:pStyle w:val="PBodyCopyCommunities"/>
        <w:ind w:left="360"/>
        <w:rPr>
          <w:rFonts w:ascii="Arial Nova" w:hAnsi="Arial Nova" w:cs="MetaNormalLF-Roman"/>
          <w:color w:val="5D6770"/>
          <w:sz w:val="16"/>
          <w:szCs w:val="16"/>
        </w:rPr>
      </w:pPr>
      <w:r>
        <w:rPr>
          <w:rFonts w:ascii="Arial Nova" w:hAnsi="Arial Nova" w:cs="MetaNormalLF-Roman"/>
          <w:color w:val="5D6770"/>
          <w:spacing w:val="-2"/>
          <w:sz w:val="16"/>
          <w:szCs w:val="16"/>
        </w:rPr>
        <w:t xml:space="preserve">Content from this work should be attributed as: </w:t>
      </w:r>
      <w:r>
        <w:rPr>
          <w:rFonts w:ascii="Arial Nova" w:hAnsi="Arial Nova" w:cs="MetaNormalLF-Roman"/>
          <w:color w:val="5D6770"/>
          <w:sz w:val="16"/>
          <w:szCs w:val="16"/>
        </w:rPr>
        <w:t xml:space="preserve">The State of Queensland, </w:t>
      </w:r>
      <w:r>
        <w:rPr>
          <w:rFonts w:ascii="Arial Nova" w:hAnsi="Arial Nova" w:cs="MetaNormalLF-Roman"/>
          <w:color w:val="5D6770"/>
          <w:sz w:val="16"/>
          <w:szCs w:val="16"/>
        </w:rPr>
        <w:br/>
        <w:t>Treaty, Aboriginal and Torres Strait Islander Partnerships, Communities and the Arts, 2024.</w:t>
      </w:r>
    </w:p>
    <w:p w14:paraId="3C21B555" w14:textId="77777777" w:rsidR="00853B2E" w:rsidRDefault="00853B2E" w:rsidP="00853B2E">
      <w:pPr>
        <w:pStyle w:val="PBodyCopyCommunities"/>
        <w:ind w:left="360"/>
        <w:rPr>
          <w:rFonts w:ascii="Arial Nova" w:hAnsi="Arial Nova" w:cs="MetaPro-Bold"/>
          <w:b/>
          <w:bCs/>
          <w:color w:val="5D6770"/>
        </w:rPr>
      </w:pPr>
      <w:r>
        <w:rPr>
          <w:rFonts w:ascii="Arial Nova" w:hAnsi="Arial Nova" w:cs="MetaPro-Bold"/>
          <w:b/>
          <w:bCs/>
          <w:color w:val="5D6770"/>
        </w:rPr>
        <w:t>Interpreter</w:t>
      </w:r>
    </w:p>
    <w:p w14:paraId="74364A4E" w14:textId="2BF2B680" w:rsidR="00853B2E" w:rsidRDefault="00853B2E" w:rsidP="00853B2E">
      <w:pPr>
        <w:pStyle w:val="PBodyCopyCommunities"/>
        <w:ind w:left="360"/>
        <w:rPr>
          <w:rFonts w:ascii="Arial Nova" w:hAnsi="Arial Nova" w:cs="MetaPro-Bold"/>
          <w:b/>
          <w:bCs/>
          <w:color w:val="5D6770"/>
          <w:sz w:val="16"/>
          <w:szCs w:val="16"/>
        </w:rPr>
      </w:pPr>
      <w:r>
        <w:rPr>
          <w:rFonts w:ascii="Arial Nova" w:hAnsi="Arial Nova" w:cs="MetaPro-Bold"/>
          <w:b/>
          <w:noProof/>
          <w:color w:val="5D6770"/>
          <w:sz w:val="16"/>
          <w:szCs w:val="16"/>
        </w:rPr>
        <w:drawing>
          <wp:inline distT="0" distB="0" distL="0" distR="0" wp14:anchorId="2BAAA27D" wp14:editId="1C420627">
            <wp:extent cx="466725" cy="466725"/>
            <wp:effectExtent l="0" t="0" r="9525" b="9525"/>
            <wp:docPr id="1299816368" name="Picture 3" descr="Queensland Government is committed to providing accessible services to Queenslanders from all culturally and linguistically diverse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sland Government is committed to providing accessible services to Queenslanders from all culturally and linguistically diverse background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61CD76AA" w14:textId="77777777" w:rsidR="00853B2E" w:rsidRDefault="00853B2E" w:rsidP="00853B2E">
      <w:pPr>
        <w:ind w:left="360"/>
        <w:rPr>
          <w:rFonts w:ascii="Arial Nova" w:hAnsi="Arial Nova" w:cs="MetaNormalLF-Roman"/>
          <w:color w:val="5D6770"/>
          <w:sz w:val="16"/>
          <w:szCs w:val="16"/>
          <w:lang w:val="en-US"/>
        </w:rPr>
      </w:pPr>
      <w:r>
        <w:rPr>
          <w:rFonts w:ascii="Arial Nova" w:hAnsi="Arial Nova" w:cs="MetaNormalLF-Roman"/>
          <w:color w:val="5D6770"/>
          <w:sz w:val="16"/>
          <w:szCs w:val="16"/>
          <w:lang w:val="en-US"/>
        </w:rPr>
        <w:t xml:space="preserve">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the report to you. </w:t>
      </w:r>
      <w:hyperlink r:id="rId15" w:history="1">
        <w:r>
          <w:rPr>
            <w:rStyle w:val="Hyperlink"/>
            <w:rFonts w:ascii="Arial Nova" w:hAnsi="Arial Nova" w:cs="MetaNormalLF-Roman"/>
            <w:sz w:val="16"/>
            <w:szCs w:val="16"/>
            <w:lang w:val="en-US"/>
          </w:rPr>
          <w:t>www.qld.gov.au/languages</w:t>
        </w:r>
      </w:hyperlink>
    </w:p>
    <w:sdt>
      <w:sdtPr>
        <w:rPr>
          <w:rFonts w:asciiTheme="minorHAnsi" w:eastAsiaTheme="minorEastAsia" w:hAnsiTheme="minorHAnsi" w:cstheme="minorBidi"/>
          <w:bCs w:val="0"/>
          <w:color w:val="auto"/>
          <w:kern w:val="2"/>
          <w:sz w:val="22"/>
          <w:szCs w:val="22"/>
          <w:lang w:val="en-AU"/>
          <w14:ligatures w14:val="standardContextual"/>
        </w:rPr>
        <w:id w:val="39487319"/>
        <w:docPartObj>
          <w:docPartGallery w:val="Table of Contents"/>
          <w:docPartUnique/>
        </w:docPartObj>
      </w:sdtPr>
      <w:sdtEndPr>
        <w:rPr>
          <w:sz w:val="24"/>
          <w:szCs w:val="24"/>
        </w:rPr>
      </w:sdtEndPr>
      <w:sdtContent>
        <w:p w14:paraId="384E09C5" w14:textId="7A8C566D" w:rsidR="00CD792D" w:rsidRPr="00CE1C3A" w:rsidRDefault="00CD792D" w:rsidP="00154DF6">
          <w:pPr>
            <w:pStyle w:val="TOCHeading"/>
            <w:contextualSpacing/>
            <w:rPr>
              <w:color w:val="000000" w:themeColor="text1"/>
              <w:lang w:val="en-AU"/>
            </w:rPr>
          </w:pPr>
          <w:r w:rsidRPr="00CE1C3A">
            <w:rPr>
              <w:color w:val="000000" w:themeColor="text1"/>
              <w:lang w:val="en-AU"/>
            </w:rPr>
            <w:t>Table of Contents</w:t>
          </w:r>
        </w:p>
        <w:p w14:paraId="426FC825" w14:textId="36F6E21E" w:rsidR="005D7F5A" w:rsidRDefault="005D7F5A">
          <w:pPr>
            <w:pStyle w:val="TOC1"/>
            <w:rPr>
              <w:rFonts w:asciiTheme="minorHAnsi" w:eastAsiaTheme="minorEastAsia" w:hAnsiTheme="minorHAnsi" w:cstheme="minorBidi"/>
              <w:b w:val="0"/>
              <w:bCs w:val="0"/>
              <w:noProof/>
              <w:spacing w:val="0"/>
              <w:kern w:val="2"/>
              <w:szCs w:val="24"/>
              <w:lang w:eastAsia="en-GB"/>
              <w14:ligatures w14:val="standardContextual"/>
            </w:rPr>
          </w:pPr>
          <w:r>
            <w:rPr>
              <w:rFonts w:ascii="Arial Nova" w:hAnsi="Arial Nova" w:cstheme="minorHAnsi"/>
            </w:rPr>
            <w:fldChar w:fldCharType="begin"/>
          </w:r>
          <w:r>
            <w:rPr>
              <w:rFonts w:ascii="Arial Nova" w:hAnsi="Arial Nova" w:cstheme="minorHAnsi"/>
            </w:rPr>
            <w:instrText xml:space="preserve"> TOC \o "1-1" \h \z \u </w:instrText>
          </w:r>
          <w:r>
            <w:rPr>
              <w:rFonts w:ascii="Arial Nova" w:hAnsi="Arial Nova" w:cstheme="minorHAnsi"/>
            </w:rPr>
            <w:fldChar w:fldCharType="separate"/>
          </w:r>
          <w:hyperlink w:anchor="_Toc176422726" w:history="1">
            <w:r w:rsidRPr="00A428E0">
              <w:rPr>
                <w:rStyle w:val="Hyperlink"/>
                <w:noProof/>
              </w:rPr>
              <w:t>Message from the Premier</w:t>
            </w:r>
            <w:r>
              <w:rPr>
                <w:noProof/>
                <w:webHidden/>
              </w:rPr>
              <w:tab/>
            </w:r>
            <w:r>
              <w:rPr>
                <w:noProof/>
                <w:webHidden/>
              </w:rPr>
              <w:fldChar w:fldCharType="begin"/>
            </w:r>
            <w:r>
              <w:rPr>
                <w:noProof/>
                <w:webHidden/>
              </w:rPr>
              <w:instrText xml:space="preserve"> PAGEREF _Toc176422726 \h </w:instrText>
            </w:r>
            <w:r>
              <w:rPr>
                <w:noProof/>
                <w:webHidden/>
              </w:rPr>
            </w:r>
            <w:r>
              <w:rPr>
                <w:noProof/>
                <w:webHidden/>
              </w:rPr>
              <w:fldChar w:fldCharType="separate"/>
            </w:r>
            <w:r w:rsidR="005F0187">
              <w:rPr>
                <w:noProof/>
                <w:webHidden/>
              </w:rPr>
              <w:t>6</w:t>
            </w:r>
            <w:r>
              <w:rPr>
                <w:noProof/>
                <w:webHidden/>
              </w:rPr>
              <w:fldChar w:fldCharType="end"/>
            </w:r>
          </w:hyperlink>
        </w:p>
        <w:p w14:paraId="555E0D34" w14:textId="34DB4691"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27" w:history="1">
            <w:r w:rsidR="005D7F5A" w:rsidRPr="00A428E0">
              <w:rPr>
                <w:rStyle w:val="Hyperlink"/>
                <w:noProof/>
              </w:rPr>
              <w:t>Message from Minister for Treaty, Aboriginal and Torres Strait Islander Partnerships, Communities and the Arts</w:t>
            </w:r>
            <w:r w:rsidR="005D7F5A">
              <w:rPr>
                <w:noProof/>
                <w:webHidden/>
              </w:rPr>
              <w:tab/>
            </w:r>
            <w:r w:rsidR="005D7F5A">
              <w:rPr>
                <w:noProof/>
                <w:webHidden/>
              </w:rPr>
              <w:fldChar w:fldCharType="begin"/>
            </w:r>
            <w:r w:rsidR="005D7F5A">
              <w:rPr>
                <w:noProof/>
                <w:webHidden/>
              </w:rPr>
              <w:instrText xml:space="preserve"> PAGEREF _Toc176422727 \h </w:instrText>
            </w:r>
            <w:r w:rsidR="005D7F5A">
              <w:rPr>
                <w:noProof/>
                <w:webHidden/>
              </w:rPr>
            </w:r>
            <w:r w:rsidR="005D7F5A">
              <w:rPr>
                <w:noProof/>
                <w:webHidden/>
              </w:rPr>
              <w:fldChar w:fldCharType="separate"/>
            </w:r>
            <w:r w:rsidR="005F0187">
              <w:rPr>
                <w:noProof/>
                <w:webHidden/>
              </w:rPr>
              <w:t>8</w:t>
            </w:r>
            <w:r w:rsidR="005D7F5A">
              <w:rPr>
                <w:noProof/>
                <w:webHidden/>
              </w:rPr>
              <w:fldChar w:fldCharType="end"/>
            </w:r>
          </w:hyperlink>
        </w:p>
        <w:p w14:paraId="142D74F6" w14:textId="21CA79EA"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28" w:history="1">
            <w:r w:rsidR="005D7F5A" w:rsidRPr="00A428E0">
              <w:rPr>
                <w:rStyle w:val="Hyperlink"/>
                <w:noProof/>
              </w:rPr>
              <w:t>Queensland Volunteering Strategy 2024-2032</w:t>
            </w:r>
            <w:r w:rsidR="005D7F5A">
              <w:rPr>
                <w:noProof/>
                <w:webHidden/>
              </w:rPr>
              <w:tab/>
            </w:r>
            <w:r w:rsidR="005D7F5A">
              <w:rPr>
                <w:noProof/>
                <w:webHidden/>
              </w:rPr>
              <w:fldChar w:fldCharType="begin"/>
            </w:r>
            <w:r w:rsidR="005D7F5A">
              <w:rPr>
                <w:noProof/>
                <w:webHidden/>
              </w:rPr>
              <w:instrText xml:space="preserve"> PAGEREF _Toc176422728 \h </w:instrText>
            </w:r>
            <w:r w:rsidR="005D7F5A">
              <w:rPr>
                <w:noProof/>
                <w:webHidden/>
              </w:rPr>
            </w:r>
            <w:r w:rsidR="005D7F5A">
              <w:rPr>
                <w:noProof/>
                <w:webHidden/>
              </w:rPr>
              <w:fldChar w:fldCharType="separate"/>
            </w:r>
            <w:r w:rsidR="005F0187">
              <w:rPr>
                <w:noProof/>
                <w:webHidden/>
              </w:rPr>
              <w:t>12</w:t>
            </w:r>
            <w:r w:rsidR="005D7F5A">
              <w:rPr>
                <w:noProof/>
                <w:webHidden/>
              </w:rPr>
              <w:fldChar w:fldCharType="end"/>
            </w:r>
          </w:hyperlink>
        </w:p>
        <w:p w14:paraId="2EECB884" w14:textId="0EEF61EB"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29" w:history="1">
            <w:r w:rsidR="005D7F5A" w:rsidRPr="00A428E0">
              <w:rPr>
                <w:rStyle w:val="Hyperlink"/>
                <w:noProof/>
              </w:rPr>
              <w:t>Queensland’s volunteering opportunity</w:t>
            </w:r>
            <w:r w:rsidR="005D7F5A">
              <w:rPr>
                <w:noProof/>
                <w:webHidden/>
              </w:rPr>
              <w:tab/>
            </w:r>
            <w:r w:rsidR="005D7F5A">
              <w:rPr>
                <w:noProof/>
                <w:webHidden/>
              </w:rPr>
              <w:fldChar w:fldCharType="begin"/>
            </w:r>
            <w:r w:rsidR="005D7F5A">
              <w:rPr>
                <w:noProof/>
                <w:webHidden/>
              </w:rPr>
              <w:instrText xml:space="preserve"> PAGEREF _Toc176422729 \h </w:instrText>
            </w:r>
            <w:r w:rsidR="005D7F5A">
              <w:rPr>
                <w:noProof/>
                <w:webHidden/>
              </w:rPr>
            </w:r>
            <w:r w:rsidR="005D7F5A">
              <w:rPr>
                <w:noProof/>
                <w:webHidden/>
              </w:rPr>
              <w:fldChar w:fldCharType="separate"/>
            </w:r>
            <w:r w:rsidR="005F0187">
              <w:rPr>
                <w:noProof/>
                <w:webHidden/>
              </w:rPr>
              <w:t>15</w:t>
            </w:r>
            <w:r w:rsidR="005D7F5A">
              <w:rPr>
                <w:noProof/>
                <w:webHidden/>
              </w:rPr>
              <w:fldChar w:fldCharType="end"/>
            </w:r>
          </w:hyperlink>
        </w:p>
        <w:p w14:paraId="4A6F6DCE" w14:textId="0C00A00B"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0" w:history="1">
            <w:r w:rsidR="005D7F5A" w:rsidRPr="00A428E0">
              <w:rPr>
                <w:rStyle w:val="Hyperlink"/>
                <w:noProof/>
              </w:rPr>
              <w:t>How this strategy was developed</w:t>
            </w:r>
            <w:r w:rsidR="005D7F5A">
              <w:rPr>
                <w:noProof/>
                <w:webHidden/>
              </w:rPr>
              <w:tab/>
            </w:r>
            <w:r w:rsidR="005D7F5A">
              <w:rPr>
                <w:noProof/>
                <w:webHidden/>
              </w:rPr>
              <w:fldChar w:fldCharType="begin"/>
            </w:r>
            <w:r w:rsidR="005D7F5A">
              <w:rPr>
                <w:noProof/>
                <w:webHidden/>
              </w:rPr>
              <w:instrText xml:space="preserve"> PAGEREF _Toc176422730 \h </w:instrText>
            </w:r>
            <w:r w:rsidR="005D7F5A">
              <w:rPr>
                <w:noProof/>
                <w:webHidden/>
              </w:rPr>
            </w:r>
            <w:r w:rsidR="005D7F5A">
              <w:rPr>
                <w:noProof/>
                <w:webHidden/>
              </w:rPr>
              <w:fldChar w:fldCharType="separate"/>
            </w:r>
            <w:r w:rsidR="005F0187">
              <w:rPr>
                <w:noProof/>
                <w:webHidden/>
              </w:rPr>
              <w:t>19</w:t>
            </w:r>
            <w:r w:rsidR="005D7F5A">
              <w:rPr>
                <w:noProof/>
                <w:webHidden/>
              </w:rPr>
              <w:fldChar w:fldCharType="end"/>
            </w:r>
          </w:hyperlink>
        </w:p>
        <w:p w14:paraId="2FD4471D" w14:textId="7BE73A6D"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1" w:history="1">
            <w:r w:rsidR="005D7F5A" w:rsidRPr="00A428E0">
              <w:rPr>
                <w:rStyle w:val="Hyperlink"/>
                <w:noProof/>
              </w:rPr>
              <w:t>What we heard</w:t>
            </w:r>
            <w:r w:rsidR="005D7F5A">
              <w:rPr>
                <w:noProof/>
                <w:webHidden/>
              </w:rPr>
              <w:tab/>
            </w:r>
            <w:r w:rsidR="005D7F5A">
              <w:rPr>
                <w:noProof/>
                <w:webHidden/>
              </w:rPr>
              <w:fldChar w:fldCharType="begin"/>
            </w:r>
            <w:r w:rsidR="005D7F5A">
              <w:rPr>
                <w:noProof/>
                <w:webHidden/>
              </w:rPr>
              <w:instrText xml:space="preserve"> PAGEREF _Toc176422731 \h </w:instrText>
            </w:r>
            <w:r w:rsidR="005D7F5A">
              <w:rPr>
                <w:noProof/>
                <w:webHidden/>
              </w:rPr>
            </w:r>
            <w:r w:rsidR="005D7F5A">
              <w:rPr>
                <w:noProof/>
                <w:webHidden/>
              </w:rPr>
              <w:fldChar w:fldCharType="separate"/>
            </w:r>
            <w:r w:rsidR="005F0187">
              <w:rPr>
                <w:noProof/>
                <w:webHidden/>
              </w:rPr>
              <w:t>20</w:t>
            </w:r>
            <w:r w:rsidR="005D7F5A">
              <w:rPr>
                <w:noProof/>
                <w:webHidden/>
              </w:rPr>
              <w:fldChar w:fldCharType="end"/>
            </w:r>
          </w:hyperlink>
        </w:p>
        <w:p w14:paraId="7DB8DDC0" w14:textId="32C5734A"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2" w:history="1">
            <w:r w:rsidR="005D7F5A" w:rsidRPr="00A428E0">
              <w:rPr>
                <w:rStyle w:val="Hyperlink"/>
                <w:noProof/>
              </w:rPr>
              <w:t>Focus area 1: Supported and sustainable</w:t>
            </w:r>
            <w:r w:rsidR="005D7F5A">
              <w:rPr>
                <w:noProof/>
                <w:webHidden/>
              </w:rPr>
              <w:tab/>
            </w:r>
            <w:r w:rsidR="005D7F5A">
              <w:rPr>
                <w:noProof/>
                <w:webHidden/>
              </w:rPr>
              <w:fldChar w:fldCharType="begin"/>
            </w:r>
            <w:r w:rsidR="005D7F5A">
              <w:rPr>
                <w:noProof/>
                <w:webHidden/>
              </w:rPr>
              <w:instrText xml:space="preserve"> PAGEREF _Toc176422732 \h </w:instrText>
            </w:r>
            <w:r w:rsidR="005D7F5A">
              <w:rPr>
                <w:noProof/>
                <w:webHidden/>
              </w:rPr>
            </w:r>
            <w:r w:rsidR="005D7F5A">
              <w:rPr>
                <w:noProof/>
                <w:webHidden/>
              </w:rPr>
              <w:fldChar w:fldCharType="separate"/>
            </w:r>
            <w:r w:rsidR="005F0187">
              <w:rPr>
                <w:noProof/>
                <w:webHidden/>
              </w:rPr>
              <w:t>21</w:t>
            </w:r>
            <w:r w:rsidR="005D7F5A">
              <w:rPr>
                <w:noProof/>
                <w:webHidden/>
              </w:rPr>
              <w:fldChar w:fldCharType="end"/>
            </w:r>
          </w:hyperlink>
        </w:p>
        <w:p w14:paraId="38201420" w14:textId="4B18E0BD"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3" w:history="1">
            <w:r w:rsidR="005D7F5A" w:rsidRPr="00A428E0">
              <w:rPr>
                <w:rStyle w:val="Hyperlink"/>
                <w:noProof/>
              </w:rPr>
              <w:t>Focus area 2: Vibrant and inclusive</w:t>
            </w:r>
            <w:r w:rsidR="005D7F5A">
              <w:rPr>
                <w:noProof/>
                <w:webHidden/>
              </w:rPr>
              <w:tab/>
            </w:r>
            <w:r w:rsidR="005D7F5A">
              <w:rPr>
                <w:noProof/>
                <w:webHidden/>
              </w:rPr>
              <w:fldChar w:fldCharType="begin"/>
            </w:r>
            <w:r w:rsidR="005D7F5A">
              <w:rPr>
                <w:noProof/>
                <w:webHidden/>
              </w:rPr>
              <w:instrText xml:space="preserve"> PAGEREF _Toc176422733 \h </w:instrText>
            </w:r>
            <w:r w:rsidR="005D7F5A">
              <w:rPr>
                <w:noProof/>
                <w:webHidden/>
              </w:rPr>
            </w:r>
            <w:r w:rsidR="005D7F5A">
              <w:rPr>
                <w:noProof/>
                <w:webHidden/>
              </w:rPr>
              <w:fldChar w:fldCharType="separate"/>
            </w:r>
            <w:r w:rsidR="005F0187">
              <w:rPr>
                <w:noProof/>
                <w:webHidden/>
              </w:rPr>
              <w:t>28</w:t>
            </w:r>
            <w:r w:rsidR="005D7F5A">
              <w:rPr>
                <w:noProof/>
                <w:webHidden/>
              </w:rPr>
              <w:fldChar w:fldCharType="end"/>
            </w:r>
          </w:hyperlink>
        </w:p>
        <w:p w14:paraId="41B0CF64" w14:textId="0ACF11A5"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4" w:history="1">
            <w:r w:rsidR="005D7F5A" w:rsidRPr="00A428E0">
              <w:rPr>
                <w:rStyle w:val="Hyperlink"/>
                <w:noProof/>
              </w:rPr>
              <w:t>Focus area 3: Recognised and celebrated</w:t>
            </w:r>
            <w:r w:rsidR="005D7F5A">
              <w:rPr>
                <w:noProof/>
                <w:webHidden/>
              </w:rPr>
              <w:tab/>
            </w:r>
            <w:r w:rsidR="005D7F5A">
              <w:rPr>
                <w:noProof/>
                <w:webHidden/>
              </w:rPr>
              <w:fldChar w:fldCharType="begin"/>
            </w:r>
            <w:r w:rsidR="005D7F5A">
              <w:rPr>
                <w:noProof/>
                <w:webHidden/>
              </w:rPr>
              <w:instrText xml:space="preserve"> PAGEREF _Toc176422734 \h </w:instrText>
            </w:r>
            <w:r w:rsidR="005D7F5A">
              <w:rPr>
                <w:noProof/>
                <w:webHidden/>
              </w:rPr>
            </w:r>
            <w:r w:rsidR="005D7F5A">
              <w:rPr>
                <w:noProof/>
                <w:webHidden/>
              </w:rPr>
              <w:fldChar w:fldCharType="separate"/>
            </w:r>
            <w:r w:rsidR="005F0187">
              <w:rPr>
                <w:noProof/>
                <w:webHidden/>
              </w:rPr>
              <w:t>34</w:t>
            </w:r>
            <w:r w:rsidR="005D7F5A">
              <w:rPr>
                <w:noProof/>
                <w:webHidden/>
              </w:rPr>
              <w:fldChar w:fldCharType="end"/>
            </w:r>
          </w:hyperlink>
        </w:p>
        <w:p w14:paraId="3710F8E9" w14:textId="4DA1EBE9"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5" w:history="1">
            <w:r w:rsidR="005D7F5A" w:rsidRPr="00A428E0">
              <w:rPr>
                <w:rStyle w:val="Hyperlink"/>
                <w:noProof/>
              </w:rPr>
              <w:t>Working together to strengthen volunteering</w:t>
            </w:r>
            <w:r w:rsidR="005D7F5A">
              <w:rPr>
                <w:noProof/>
                <w:webHidden/>
              </w:rPr>
              <w:tab/>
            </w:r>
            <w:r w:rsidR="005D7F5A">
              <w:rPr>
                <w:noProof/>
                <w:webHidden/>
              </w:rPr>
              <w:fldChar w:fldCharType="begin"/>
            </w:r>
            <w:r w:rsidR="005D7F5A">
              <w:rPr>
                <w:noProof/>
                <w:webHidden/>
              </w:rPr>
              <w:instrText xml:space="preserve"> PAGEREF _Toc176422735 \h </w:instrText>
            </w:r>
            <w:r w:rsidR="005D7F5A">
              <w:rPr>
                <w:noProof/>
                <w:webHidden/>
              </w:rPr>
            </w:r>
            <w:r w:rsidR="005D7F5A">
              <w:rPr>
                <w:noProof/>
                <w:webHidden/>
              </w:rPr>
              <w:fldChar w:fldCharType="separate"/>
            </w:r>
            <w:r w:rsidR="005F0187">
              <w:rPr>
                <w:noProof/>
                <w:webHidden/>
              </w:rPr>
              <w:t>38</w:t>
            </w:r>
            <w:r w:rsidR="005D7F5A">
              <w:rPr>
                <w:noProof/>
                <w:webHidden/>
              </w:rPr>
              <w:fldChar w:fldCharType="end"/>
            </w:r>
          </w:hyperlink>
        </w:p>
        <w:p w14:paraId="2129C45C" w14:textId="3CC0A2EC"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6" w:history="1">
            <w:r w:rsidR="005D7F5A" w:rsidRPr="00A428E0">
              <w:rPr>
                <w:rStyle w:val="Hyperlink"/>
                <w:noProof/>
              </w:rPr>
              <w:t>Next steps</w:t>
            </w:r>
            <w:r w:rsidR="005D7F5A">
              <w:rPr>
                <w:noProof/>
                <w:webHidden/>
              </w:rPr>
              <w:tab/>
            </w:r>
            <w:r w:rsidR="005D7F5A">
              <w:rPr>
                <w:noProof/>
                <w:webHidden/>
              </w:rPr>
              <w:fldChar w:fldCharType="begin"/>
            </w:r>
            <w:r w:rsidR="005D7F5A">
              <w:rPr>
                <w:noProof/>
                <w:webHidden/>
              </w:rPr>
              <w:instrText xml:space="preserve"> PAGEREF _Toc176422736 \h </w:instrText>
            </w:r>
            <w:r w:rsidR="005D7F5A">
              <w:rPr>
                <w:noProof/>
                <w:webHidden/>
              </w:rPr>
            </w:r>
            <w:r w:rsidR="005D7F5A">
              <w:rPr>
                <w:noProof/>
                <w:webHidden/>
              </w:rPr>
              <w:fldChar w:fldCharType="separate"/>
            </w:r>
            <w:r w:rsidR="005F0187">
              <w:rPr>
                <w:noProof/>
                <w:webHidden/>
              </w:rPr>
              <w:t>39</w:t>
            </w:r>
            <w:r w:rsidR="005D7F5A">
              <w:rPr>
                <w:noProof/>
                <w:webHidden/>
              </w:rPr>
              <w:fldChar w:fldCharType="end"/>
            </w:r>
          </w:hyperlink>
        </w:p>
        <w:p w14:paraId="5A5EBC5C" w14:textId="3B374E59"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7" w:history="1">
            <w:r w:rsidR="005D7F5A" w:rsidRPr="00A428E0">
              <w:rPr>
                <w:rStyle w:val="Hyperlink"/>
                <w:noProof/>
              </w:rPr>
              <w:t>Notes on language</w:t>
            </w:r>
            <w:r w:rsidR="005D7F5A">
              <w:rPr>
                <w:noProof/>
                <w:webHidden/>
              </w:rPr>
              <w:tab/>
            </w:r>
            <w:r w:rsidR="005D7F5A">
              <w:rPr>
                <w:noProof/>
                <w:webHidden/>
              </w:rPr>
              <w:fldChar w:fldCharType="begin"/>
            </w:r>
            <w:r w:rsidR="005D7F5A">
              <w:rPr>
                <w:noProof/>
                <w:webHidden/>
              </w:rPr>
              <w:instrText xml:space="preserve"> PAGEREF _Toc176422737 \h </w:instrText>
            </w:r>
            <w:r w:rsidR="005D7F5A">
              <w:rPr>
                <w:noProof/>
                <w:webHidden/>
              </w:rPr>
            </w:r>
            <w:r w:rsidR="005D7F5A">
              <w:rPr>
                <w:noProof/>
                <w:webHidden/>
              </w:rPr>
              <w:fldChar w:fldCharType="separate"/>
            </w:r>
            <w:r w:rsidR="005F0187">
              <w:rPr>
                <w:noProof/>
                <w:webHidden/>
              </w:rPr>
              <w:t>40</w:t>
            </w:r>
            <w:r w:rsidR="005D7F5A">
              <w:rPr>
                <w:noProof/>
                <w:webHidden/>
              </w:rPr>
              <w:fldChar w:fldCharType="end"/>
            </w:r>
          </w:hyperlink>
        </w:p>
        <w:p w14:paraId="7F6D0570" w14:textId="28308DE9" w:rsidR="005D7F5A" w:rsidRDefault="00D43829">
          <w:pPr>
            <w:pStyle w:val="TOC1"/>
            <w:rPr>
              <w:rFonts w:asciiTheme="minorHAnsi" w:eastAsiaTheme="minorEastAsia" w:hAnsiTheme="minorHAnsi" w:cstheme="minorBidi"/>
              <w:b w:val="0"/>
              <w:bCs w:val="0"/>
              <w:noProof/>
              <w:spacing w:val="0"/>
              <w:kern w:val="2"/>
              <w:szCs w:val="24"/>
              <w:lang w:eastAsia="en-GB"/>
              <w14:ligatures w14:val="standardContextual"/>
            </w:rPr>
          </w:pPr>
          <w:hyperlink w:anchor="_Toc176422738" w:history="1">
            <w:r w:rsidR="005D7F5A" w:rsidRPr="00A428E0">
              <w:rPr>
                <w:rStyle w:val="Hyperlink"/>
                <w:noProof/>
              </w:rPr>
              <w:t>References and recognition</w:t>
            </w:r>
            <w:r w:rsidR="005D7F5A">
              <w:rPr>
                <w:noProof/>
                <w:webHidden/>
              </w:rPr>
              <w:tab/>
            </w:r>
            <w:r w:rsidR="005D7F5A">
              <w:rPr>
                <w:noProof/>
                <w:webHidden/>
              </w:rPr>
              <w:fldChar w:fldCharType="begin"/>
            </w:r>
            <w:r w:rsidR="005D7F5A">
              <w:rPr>
                <w:noProof/>
                <w:webHidden/>
              </w:rPr>
              <w:instrText xml:space="preserve"> PAGEREF _Toc176422738 \h </w:instrText>
            </w:r>
            <w:r w:rsidR="005D7F5A">
              <w:rPr>
                <w:noProof/>
                <w:webHidden/>
              </w:rPr>
            </w:r>
            <w:r w:rsidR="005D7F5A">
              <w:rPr>
                <w:noProof/>
                <w:webHidden/>
              </w:rPr>
              <w:fldChar w:fldCharType="separate"/>
            </w:r>
            <w:r w:rsidR="005F0187">
              <w:rPr>
                <w:noProof/>
                <w:webHidden/>
              </w:rPr>
              <w:t>41</w:t>
            </w:r>
            <w:r w:rsidR="005D7F5A">
              <w:rPr>
                <w:noProof/>
                <w:webHidden/>
              </w:rPr>
              <w:fldChar w:fldCharType="end"/>
            </w:r>
          </w:hyperlink>
        </w:p>
        <w:p w14:paraId="707A0152" w14:textId="147688BC" w:rsidR="00CD792D" w:rsidRPr="00AF31B7" w:rsidRDefault="005D7F5A" w:rsidP="00CD792D">
          <w:pPr>
            <w:contextualSpacing/>
            <w:rPr>
              <w:noProof/>
            </w:rPr>
          </w:pPr>
          <w:r>
            <w:rPr>
              <w:rFonts w:ascii="Arial Nova" w:hAnsi="Arial Nova" w:cstheme="minorHAnsi"/>
              <w:spacing w:val="10"/>
              <w:kern w:val="0"/>
              <w:szCs w:val="20"/>
              <w14:ligatures w14:val="none"/>
            </w:rPr>
            <w:fldChar w:fldCharType="end"/>
          </w:r>
        </w:p>
      </w:sdtContent>
    </w:sdt>
    <w:p w14:paraId="031BD48E" w14:textId="562455FF" w:rsidR="00154DF6" w:rsidRPr="00AF31B7" w:rsidRDefault="00CD792D" w:rsidP="00DE0F6F">
      <w:pPr>
        <w:spacing w:before="0" w:after="0" w:line="240" w:lineRule="auto"/>
        <w:ind w:right="0"/>
      </w:pPr>
      <w:r w:rsidRPr="00AF31B7">
        <w:br w:type="page"/>
      </w:r>
    </w:p>
    <w:p w14:paraId="327B14D9" w14:textId="473CD09C" w:rsidR="00CD792D" w:rsidRPr="00AF31B7" w:rsidRDefault="00CD792D" w:rsidP="00154DF6">
      <w:pPr>
        <w:pStyle w:val="Heading2"/>
      </w:pPr>
      <w:r w:rsidRPr="00AF31B7">
        <w:lastRenderedPageBreak/>
        <w:t>Acknowledgement</w:t>
      </w:r>
    </w:p>
    <w:p w14:paraId="3FF7009B" w14:textId="3DE64B37" w:rsidR="00DE0F6F" w:rsidRPr="00DE0F6F" w:rsidRDefault="00DE0F6F" w:rsidP="00DE0F6F">
      <w:pPr>
        <w:rPr>
          <w:color w:val="414042"/>
        </w:rPr>
      </w:pPr>
      <w:r w:rsidRPr="00DE0F6F">
        <w:rPr>
          <w:color w:val="414042"/>
        </w:rPr>
        <w:t>We respectfully acknowledge the Aboriginal and Torres Strait Islander Traditional Owners and Elders of the lands and seas on which we meet, live, learn and work.</w:t>
      </w:r>
    </w:p>
    <w:p w14:paraId="01DF0085" w14:textId="590F6018" w:rsidR="00DE0F6F" w:rsidRPr="00DE0F6F" w:rsidRDefault="00DE0F6F" w:rsidP="00DE0F6F">
      <w:pPr>
        <w:rPr>
          <w:color w:val="414042"/>
        </w:rPr>
      </w:pPr>
      <w:r w:rsidRPr="00DE0F6F">
        <w:rPr>
          <w:color w:val="414042"/>
        </w:rPr>
        <w:t>We acknowledge those of the past, the ancestors whose strength has nurtured this land and its people, and who have passed on their wisdom.</w:t>
      </w:r>
    </w:p>
    <w:p w14:paraId="6323A95C" w14:textId="7815028A" w:rsidR="00DE0F6F" w:rsidRPr="00DE0F6F" w:rsidRDefault="00DE0F6F" w:rsidP="00DE0F6F">
      <w:pPr>
        <w:rPr>
          <w:color w:val="414042"/>
        </w:rPr>
      </w:pPr>
      <w:r w:rsidRPr="00DE0F6F">
        <w:rPr>
          <w:color w:val="414042"/>
        </w:rPr>
        <w:t>We acknowledge those of the present for their leadership and ongoing efforts to protect and promote Aboriginal and Torres Strait Islander peoples and cultures.</w:t>
      </w:r>
    </w:p>
    <w:p w14:paraId="6A250D5B" w14:textId="12FC6756" w:rsidR="00DE0F6F" w:rsidRPr="00DE0F6F" w:rsidRDefault="00DE0F6F" w:rsidP="00DE0F6F">
      <w:pPr>
        <w:rPr>
          <w:color w:val="414042"/>
        </w:rPr>
      </w:pPr>
      <w:r w:rsidRPr="00DE0F6F">
        <w:rPr>
          <w:color w:val="414042"/>
        </w:rPr>
        <w:t>We acknowledge those of the future, the Elders not yet born, who will inherit the legacy of our efforts.</w:t>
      </w:r>
    </w:p>
    <w:p w14:paraId="2A7E5239" w14:textId="46CF1F9B" w:rsidR="00DE0F6F" w:rsidRPr="00DE0F6F" w:rsidRDefault="00DE0F6F" w:rsidP="00DE0F6F">
      <w:pPr>
        <w:rPr>
          <w:color w:val="414042"/>
        </w:rPr>
      </w:pPr>
      <w:r w:rsidRPr="00DE0F6F">
        <w:rPr>
          <w:color w:val="414042"/>
        </w:rPr>
        <w:t>We recognise it is our collective efforts, and responsibility as individuals, communities and governments, to ensure equality, recognition and advancement of Aboriginal and Torres Strait Islander Queenslanders across all aspects of society and everyday life.</w:t>
      </w:r>
    </w:p>
    <w:p w14:paraId="454D3DDC" w14:textId="682BF205" w:rsidR="000F05C0" w:rsidRPr="00AF31B7" w:rsidRDefault="00DE0F6F" w:rsidP="005F0187">
      <w:r w:rsidRPr="00DE0F6F">
        <w:rPr>
          <w:color w:val="414042"/>
        </w:rPr>
        <w:t>This publication may contain images or references to Aboriginal and Torres Strait Islander peoples who are deceased. The Queensland Government does not wish to cause distress to any Aboriginal or Torres Strait Islander community members.</w:t>
      </w:r>
      <w:r w:rsidR="00CD792D" w:rsidRPr="00AF31B7">
        <w:rPr>
          <w:rStyle w:val="Emphasis"/>
        </w:rPr>
        <w:br w:type="page"/>
      </w:r>
      <w:bookmarkStart w:id="0" w:name="_Toc176422726"/>
      <w:r w:rsidR="000F05C0" w:rsidRPr="005F0187">
        <w:rPr>
          <w:rStyle w:val="Heading1Char"/>
        </w:rPr>
        <w:lastRenderedPageBreak/>
        <w:t>Message from the Premier</w:t>
      </w:r>
      <w:bookmarkEnd w:id="0"/>
    </w:p>
    <w:p w14:paraId="10F4D816" w14:textId="51F8952A" w:rsidR="00BD7094" w:rsidRPr="00B55BB3" w:rsidRDefault="00BD7094" w:rsidP="00B043A2">
      <w:r w:rsidRPr="00B55BB3">
        <w:t>Volunteering is a powerful act of community giving which enriches the people who volunteer, the recipients of their service and the communities they call home.</w:t>
      </w:r>
    </w:p>
    <w:p w14:paraId="4C20FD5B" w14:textId="487F425A" w:rsidR="00806007" w:rsidRPr="00806007" w:rsidRDefault="00806007" w:rsidP="00B55BB3">
      <w:r w:rsidRPr="00806007">
        <w:t>From supporting our frontline responders during storm season, to caring for the elderly and sick, volunteers play a crucial role enhancing the fabric of Queensland communities.</w:t>
      </w:r>
    </w:p>
    <w:p w14:paraId="28A47C01" w14:textId="7D2077F2" w:rsidR="00806007" w:rsidRPr="00806007" w:rsidRDefault="00806007" w:rsidP="00B55BB3">
      <w:r w:rsidRPr="00806007">
        <w:t>The Queensland Volunteering Strategy will</w:t>
      </w:r>
      <w:r>
        <w:t xml:space="preserve"> </w:t>
      </w:r>
      <w:r w:rsidRPr="00806007">
        <w:t>help sustain and grow the state’s vibrant and diverse volunteering sector. It will help us create opportunities for people to contribute their unique talents to the volunteering effort, retain their interest in volunteering over the long haul and better direct their effort so that the benefits flowing to the community are maximised.</w:t>
      </w:r>
    </w:p>
    <w:p w14:paraId="4935F413" w14:textId="61A687CE" w:rsidR="00806007" w:rsidRPr="00806007" w:rsidRDefault="00806007" w:rsidP="00B55BB3">
      <w:r w:rsidRPr="00806007">
        <w:t>Volunteers have always played an important role in community organisations, including in sport. When the global spotlight hits Brisbane for the 2032 Olympic and Paralympic Games, volunteers will help ensure Queensland shines brightly on the world stage.</w:t>
      </w:r>
    </w:p>
    <w:p w14:paraId="35E16235" w14:textId="4CB4E4A5" w:rsidR="00806007" w:rsidRPr="00806007" w:rsidRDefault="00806007" w:rsidP="00B55BB3">
      <w:r w:rsidRPr="00806007">
        <w:t>To this end, the Queensland Government is committed to advancing volunteer-driven initiatives that underpin community strength and cohesion. This Strategy will help deliver important reforms for the sector and better outcomes for volunteers, volunteer-involving organisations and their communities.</w:t>
      </w:r>
    </w:p>
    <w:p w14:paraId="228154E9" w14:textId="52B45C9E" w:rsidR="00806007" w:rsidRPr="00806007" w:rsidRDefault="00806007" w:rsidP="00B55BB3">
      <w:r w:rsidRPr="00806007">
        <w:t xml:space="preserve">Queenslanders have volunteering in their </w:t>
      </w:r>
      <w:proofErr w:type="gramStart"/>
      <w:r w:rsidRPr="00806007">
        <w:t>DNA</w:t>
      </w:r>
      <w:proofErr w:type="gramEnd"/>
      <w:r w:rsidRPr="00806007">
        <w:t xml:space="preserve"> and it shows - with around 2.8 million people volunteering over the course of a year.</w:t>
      </w:r>
    </w:p>
    <w:p w14:paraId="56A33753" w14:textId="6C51E898" w:rsidR="00806007" w:rsidRPr="00806007" w:rsidRDefault="00806007" w:rsidP="00B55BB3">
      <w:r w:rsidRPr="00806007">
        <w:t>Volunteering doesn’t happen by accident. Successful volunteering is supported by the strength and dedication of the volunteering sector and the critical role of volunteer managers.</w:t>
      </w:r>
    </w:p>
    <w:p w14:paraId="4E8E4C55" w14:textId="1D550F33" w:rsidR="00806007" w:rsidRPr="00806007" w:rsidRDefault="00806007" w:rsidP="00B55BB3">
      <w:r w:rsidRPr="00806007">
        <w:t>Our vision for volunteering can only be realised through collaborative efforts with</w:t>
      </w:r>
      <w:r w:rsidRPr="00806007">
        <w:br/>
        <w:t>the volunteering sector. By forging stronger partnerships and enhancing resources for volunteers, we aim to cultivate a culture where volunteering becomes even more accessible and rewarding for all Queenslanders. No matter your background, culture, age, gender, sexuality, or ability – all Queenslanders should have the opportunity to volunteer in a safe and supported way.</w:t>
      </w:r>
    </w:p>
    <w:p w14:paraId="4C00C41D" w14:textId="7B97D3D6" w:rsidR="00BD7094" w:rsidRDefault="00806007" w:rsidP="00B55BB3">
      <w:r w:rsidRPr="00806007">
        <w:t>This strategy is our plan to work together so that volunteering can thrive in Queensland and continue to weave the critical thread that strengthens the fabric of our communities.</w:t>
      </w:r>
    </w:p>
    <w:p w14:paraId="5E42BFE1" w14:textId="54707C41" w:rsidR="000F05C0" w:rsidRPr="00AF31B7" w:rsidRDefault="000F05C0" w:rsidP="000F05C0">
      <w:pPr>
        <w:spacing w:after="0"/>
        <w:rPr>
          <w:b/>
          <w:bCs/>
          <w:color w:val="414042"/>
        </w:rPr>
      </w:pPr>
      <w:r w:rsidRPr="00AF31B7">
        <w:rPr>
          <w:b/>
          <w:bCs/>
          <w:color w:val="414042"/>
        </w:rPr>
        <w:lastRenderedPageBreak/>
        <w:t>Hon</w:t>
      </w:r>
      <w:r>
        <w:rPr>
          <w:b/>
          <w:bCs/>
          <w:color w:val="414042"/>
        </w:rPr>
        <w:t>.</w:t>
      </w:r>
      <w:r w:rsidRPr="00AF31B7">
        <w:rPr>
          <w:b/>
          <w:bCs/>
          <w:color w:val="414042"/>
        </w:rPr>
        <w:t xml:space="preserve"> </w:t>
      </w:r>
      <w:r>
        <w:rPr>
          <w:b/>
          <w:bCs/>
          <w:color w:val="414042"/>
        </w:rPr>
        <w:t>Steven Miles MP</w:t>
      </w:r>
    </w:p>
    <w:p w14:paraId="4C840423" w14:textId="7ED02175" w:rsidR="006302F3" w:rsidRDefault="000F05C0" w:rsidP="00806007">
      <w:pPr>
        <w:spacing w:before="0" w:after="0"/>
        <w:rPr>
          <w:rFonts w:eastAsiaTheme="majorEastAsia" w:cstheme="majorBidi"/>
          <w:color w:val="000000" w:themeColor="text1"/>
          <w:sz w:val="48"/>
          <w:szCs w:val="48"/>
        </w:rPr>
      </w:pPr>
      <w:r>
        <w:rPr>
          <w:color w:val="414042"/>
        </w:rPr>
        <w:t>Premier of Queensland</w:t>
      </w:r>
    </w:p>
    <w:p w14:paraId="24BF4828" w14:textId="5E53BF8C" w:rsidR="00CD792D" w:rsidRPr="00AF31B7" w:rsidRDefault="00CD792D" w:rsidP="00154DF6">
      <w:pPr>
        <w:pStyle w:val="Heading1"/>
      </w:pPr>
      <w:bookmarkStart w:id="1" w:name="_Hlk174512806"/>
      <w:bookmarkStart w:id="2" w:name="_Toc176422727"/>
      <w:r w:rsidRPr="00AF31B7">
        <w:lastRenderedPageBreak/>
        <w:t>Message from</w:t>
      </w:r>
      <w:r w:rsidR="008F6771">
        <w:t xml:space="preserve"> the</w:t>
      </w:r>
      <w:r w:rsidRPr="00AF31B7">
        <w:t xml:space="preserve"> Minister </w:t>
      </w:r>
      <w:bookmarkEnd w:id="1"/>
      <w:bookmarkEnd w:id="2"/>
    </w:p>
    <w:p w14:paraId="45F865F7" w14:textId="5A33252B" w:rsidR="00245629" w:rsidRPr="00245629" w:rsidRDefault="00245629" w:rsidP="0063310E">
      <w:r w:rsidRPr="00245629">
        <w:t>Volunteering enriches Queensland’s communities in countless ways.</w:t>
      </w:r>
    </w:p>
    <w:p w14:paraId="131A6A0B" w14:textId="6B24A1EA" w:rsidR="00B913BE" w:rsidRPr="00B913BE" w:rsidRDefault="00B913BE" w:rsidP="00B913BE">
      <w:pPr>
        <w:spacing w:after="0"/>
        <w:rPr>
          <w:color w:val="414042"/>
        </w:rPr>
      </w:pPr>
      <w:r w:rsidRPr="00B913BE">
        <w:rPr>
          <w:color w:val="414042"/>
        </w:rPr>
        <w:t xml:space="preserve">Each year volunteers in Queensland create social value for their </w:t>
      </w:r>
      <w:proofErr w:type="gramStart"/>
      <w:r w:rsidRPr="00B913BE">
        <w:rPr>
          <w:color w:val="414042"/>
        </w:rPr>
        <w:t>communities</w:t>
      </w:r>
      <w:proofErr w:type="gramEnd"/>
      <w:r w:rsidRPr="00B913BE">
        <w:rPr>
          <w:color w:val="414042"/>
        </w:rPr>
        <w:t xml:space="preserve"> worth tens of billions of dollars. The estimated cost to replace the labour volunteers freely give each year is more than $31.3</w:t>
      </w:r>
      <w:r w:rsidR="002D60B1">
        <w:rPr>
          <w:color w:val="414042"/>
        </w:rPr>
        <w:t> </w:t>
      </w:r>
      <w:r w:rsidRPr="00B913BE">
        <w:rPr>
          <w:color w:val="414042"/>
        </w:rPr>
        <w:t>billion.</w:t>
      </w:r>
    </w:p>
    <w:p w14:paraId="28B269CD" w14:textId="4B54A7F6" w:rsidR="00B913BE" w:rsidRPr="00B913BE" w:rsidRDefault="00B913BE" w:rsidP="00B913BE">
      <w:pPr>
        <w:spacing w:after="0"/>
        <w:rPr>
          <w:color w:val="414042"/>
        </w:rPr>
      </w:pPr>
      <w:r w:rsidRPr="00B913BE">
        <w:rPr>
          <w:color w:val="414042"/>
        </w:rPr>
        <w:t>This contribution to the future of Queensland is irreplaceable. The Queensland Government is committed to nurturing a vibrant, inclusive and sustainable volunteering sector and</w:t>
      </w:r>
      <w:r w:rsidR="00A96183">
        <w:rPr>
          <w:color w:val="414042"/>
        </w:rPr>
        <w:t xml:space="preserve"> </w:t>
      </w:r>
      <w:r w:rsidRPr="00B913BE">
        <w:rPr>
          <w:color w:val="414042"/>
        </w:rPr>
        <w:t>that is why we developed the Queensland Volunteering Strategy.</w:t>
      </w:r>
    </w:p>
    <w:p w14:paraId="5F919F09" w14:textId="692BAB39" w:rsidR="00B913BE" w:rsidRPr="00B913BE" w:rsidRDefault="00B913BE" w:rsidP="00B913BE">
      <w:pPr>
        <w:spacing w:after="0"/>
        <w:rPr>
          <w:color w:val="414042"/>
        </w:rPr>
      </w:pPr>
      <w:r w:rsidRPr="00B913BE">
        <w:rPr>
          <w:color w:val="414042"/>
        </w:rPr>
        <w:t>Many Queenslanders often engage in volunteering for causes that resonate deeply with them. They may engage with the sector through formal or informal means. Many are driven by the need for personal wellbeing, a sense of purpose and a supportive community.</w:t>
      </w:r>
    </w:p>
    <w:p w14:paraId="708EF3A2" w14:textId="65DCF83A" w:rsidR="00B913BE" w:rsidRPr="00B913BE" w:rsidRDefault="00B913BE" w:rsidP="00B913BE">
      <w:pPr>
        <w:spacing w:after="0"/>
        <w:rPr>
          <w:color w:val="414042"/>
        </w:rPr>
      </w:pPr>
      <w:r w:rsidRPr="00B913BE">
        <w:rPr>
          <w:color w:val="414042"/>
        </w:rPr>
        <w:t>Volunteering also remains pivotal in disaster management and community recovery efforts.</w:t>
      </w:r>
    </w:p>
    <w:p w14:paraId="3725861D" w14:textId="2C5901C1" w:rsidR="00B913BE" w:rsidRPr="00B913BE" w:rsidRDefault="00B913BE" w:rsidP="00B913BE">
      <w:pPr>
        <w:spacing w:after="0"/>
        <w:rPr>
          <w:color w:val="414042"/>
        </w:rPr>
      </w:pPr>
      <w:r w:rsidRPr="00B913BE">
        <w:rPr>
          <w:color w:val="414042"/>
        </w:rPr>
        <w:t>Volunteers are the lifeblood of Queensland’s community services sector, which is playing a strong role in providing cost of living relief to Queenslanders in need and providing programs and services to combat the scourge of social isolation and loneliness.</w:t>
      </w:r>
    </w:p>
    <w:p w14:paraId="3596CE8B" w14:textId="53181779" w:rsidR="00B913BE" w:rsidRDefault="00B913BE" w:rsidP="00B913BE">
      <w:pPr>
        <w:spacing w:after="0"/>
        <w:rPr>
          <w:color w:val="414042"/>
        </w:rPr>
      </w:pPr>
      <w:r w:rsidRPr="00B913BE">
        <w:rPr>
          <w:color w:val="414042"/>
        </w:rPr>
        <w:t>We will continue to work with the sector</w:t>
      </w:r>
      <w:r w:rsidR="00A96183">
        <w:rPr>
          <w:color w:val="414042"/>
        </w:rPr>
        <w:t xml:space="preserve"> </w:t>
      </w:r>
      <w:r w:rsidRPr="00B913BE">
        <w:rPr>
          <w:color w:val="414042"/>
        </w:rPr>
        <w:t>to strengthen the ways volunteers can get involved with the countless organisations that epitomise Queensland’s volunteer spirit. We want to encourage more people to volunteer and for existing volunteers to continue to feel supported in their important work.</w:t>
      </w:r>
    </w:p>
    <w:p w14:paraId="08CA635D" w14:textId="4976991E" w:rsidR="00A96183" w:rsidRPr="00A96183" w:rsidRDefault="00A96183" w:rsidP="00A96183">
      <w:pPr>
        <w:spacing w:after="0"/>
        <w:rPr>
          <w:color w:val="414042"/>
        </w:rPr>
      </w:pPr>
      <w:r w:rsidRPr="00A96183">
        <w:rPr>
          <w:color w:val="414042"/>
        </w:rPr>
        <w:t>I extend heartfelt thanks to the many sector representatives who generously gave their time and provided important insights as part of extensive consultations, which helped shape the Queensland Volunteering Strategy</w:t>
      </w:r>
    </w:p>
    <w:p w14:paraId="1496494D" w14:textId="0B86B266" w:rsidR="00A96183" w:rsidRPr="00A96183" w:rsidRDefault="00A96183" w:rsidP="00A96183">
      <w:pPr>
        <w:spacing w:after="0"/>
        <w:rPr>
          <w:color w:val="414042"/>
        </w:rPr>
      </w:pPr>
      <w:r w:rsidRPr="00A96183">
        <w:rPr>
          <w:color w:val="414042"/>
        </w:rPr>
        <w:t>I also reserve special thanks to Volunteering Queensland for their steadfast contributions and support, and to the volunteer leaders and managers across Queensland who work tirelessly behind the scenes to make volunteering happen.</w:t>
      </w:r>
    </w:p>
    <w:p w14:paraId="3CA6052B" w14:textId="23D83FB8" w:rsidR="00A96183" w:rsidRPr="00B913BE" w:rsidRDefault="00A96183" w:rsidP="00B913BE">
      <w:pPr>
        <w:spacing w:after="0"/>
        <w:rPr>
          <w:color w:val="414042"/>
        </w:rPr>
      </w:pPr>
      <w:r w:rsidRPr="00A96183">
        <w:rPr>
          <w:color w:val="414042"/>
        </w:rPr>
        <w:t>Through volunteering, we strengthen the fabric of Queensland’s communities, promote inclusivity and shape a brighter future for many. Together, let’s inspire and support</w:t>
      </w:r>
      <w:r>
        <w:rPr>
          <w:color w:val="414042"/>
        </w:rPr>
        <w:t xml:space="preserve"> </w:t>
      </w:r>
      <w:r w:rsidRPr="00A96183">
        <w:rPr>
          <w:color w:val="414042"/>
        </w:rPr>
        <w:t>one another in building a more resilient, compassionate and prosperous Queensland through volunteering.</w:t>
      </w:r>
    </w:p>
    <w:p w14:paraId="782DEF2B" w14:textId="10315D91" w:rsidR="00626C6C" w:rsidRPr="00AF31B7" w:rsidRDefault="00626C6C" w:rsidP="00626C6C">
      <w:pPr>
        <w:spacing w:after="0"/>
        <w:rPr>
          <w:b/>
          <w:bCs/>
          <w:color w:val="414042"/>
        </w:rPr>
      </w:pPr>
      <w:r w:rsidRPr="00AF31B7">
        <w:rPr>
          <w:b/>
          <w:bCs/>
          <w:color w:val="414042"/>
        </w:rPr>
        <w:t>Hon</w:t>
      </w:r>
      <w:r w:rsidR="00381E84">
        <w:rPr>
          <w:b/>
          <w:bCs/>
          <w:color w:val="414042"/>
        </w:rPr>
        <w:t>.</w:t>
      </w:r>
      <w:r w:rsidRPr="00AF31B7">
        <w:rPr>
          <w:b/>
          <w:bCs/>
          <w:color w:val="414042"/>
        </w:rPr>
        <w:t xml:space="preserve"> Leeanne Enoch MP</w:t>
      </w:r>
    </w:p>
    <w:p w14:paraId="153D48B9" w14:textId="01E2EDD4" w:rsidR="00626C6C" w:rsidRPr="00AF31B7" w:rsidRDefault="00626C6C" w:rsidP="00626C6C">
      <w:pPr>
        <w:spacing w:before="0" w:after="0"/>
        <w:rPr>
          <w:color w:val="414042"/>
        </w:rPr>
      </w:pPr>
      <w:r w:rsidRPr="00AF31B7">
        <w:rPr>
          <w:color w:val="414042"/>
        </w:rPr>
        <w:t>Minister for Treaty</w:t>
      </w:r>
    </w:p>
    <w:p w14:paraId="6B1B9DAC" w14:textId="5F0EC5BE" w:rsidR="00626C6C" w:rsidRPr="00AF31B7" w:rsidRDefault="00626C6C" w:rsidP="00626C6C">
      <w:pPr>
        <w:spacing w:before="0" w:after="0"/>
        <w:rPr>
          <w:color w:val="414042"/>
        </w:rPr>
      </w:pPr>
      <w:r w:rsidRPr="00AF31B7">
        <w:rPr>
          <w:color w:val="414042"/>
        </w:rPr>
        <w:lastRenderedPageBreak/>
        <w:t>Minister for Aboriginal and Torres Strait</w:t>
      </w:r>
      <w:r w:rsidR="00B35EC7" w:rsidRPr="00AF31B7">
        <w:rPr>
          <w:color w:val="414042"/>
        </w:rPr>
        <w:t xml:space="preserve"> Islander</w:t>
      </w:r>
      <w:r w:rsidRPr="00AF31B7">
        <w:rPr>
          <w:color w:val="414042"/>
        </w:rPr>
        <w:t xml:space="preserve"> Partnerships</w:t>
      </w:r>
    </w:p>
    <w:p w14:paraId="1D7CBFBB" w14:textId="2D3A45BA" w:rsidR="00626C6C" w:rsidRPr="00AF31B7" w:rsidRDefault="00626C6C" w:rsidP="00626C6C">
      <w:pPr>
        <w:spacing w:before="0" w:after="0"/>
        <w:rPr>
          <w:color w:val="414042"/>
        </w:rPr>
      </w:pPr>
      <w:r w:rsidRPr="00AF31B7">
        <w:rPr>
          <w:color w:val="414042"/>
        </w:rPr>
        <w:t>Minister for Communities</w:t>
      </w:r>
    </w:p>
    <w:p w14:paraId="5EF7F4B1" w14:textId="0525D983" w:rsidR="00780BC3" w:rsidRDefault="00626C6C" w:rsidP="0011275C">
      <w:pPr>
        <w:spacing w:before="0" w:after="0"/>
      </w:pPr>
      <w:r w:rsidRPr="00AF31B7">
        <w:rPr>
          <w:color w:val="414042"/>
        </w:rPr>
        <w:t xml:space="preserve">Minister for the Arts </w:t>
      </w:r>
      <w:r w:rsidR="00780BC3">
        <w:br w:type="page"/>
      </w:r>
      <w:r w:rsidR="00780BC3" w:rsidRPr="0011275C">
        <w:rPr>
          <w:rStyle w:val="Heading1Char"/>
        </w:rPr>
        <w:lastRenderedPageBreak/>
        <w:t>Message from the CEO of Volunteering Queensland</w:t>
      </w:r>
    </w:p>
    <w:p w14:paraId="0FD367B1" w14:textId="77777777" w:rsidR="00F80484" w:rsidRPr="00F80484" w:rsidRDefault="00F80484" w:rsidP="00BF1568">
      <w:r w:rsidRPr="00F80484">
        <w:t xml:space="preserve">Volunteering Queensland is delighted to welcome the launch of the Queensland Volunteering Strategy, a crucial initiative we advocated for under the Communities 2032 Action Plan 2022-2025. We are proud to collaborate with the Queensland Government in reinforcing and advancing the vital role of volunteering across our state. </w:t>
      </w:r>
    </w:p>
    <w:p w14:paraId="043472A1" w14:textId="3F46411F" w:rsidR="00F80484" w:rsidRPr="00F80484" w:rsidRDefault="00F80484" w:rsidP="00F80484">
      <w:pPr>
        <w:spacing w:after="0"/>
        <w:rPr>
          <w:color w:val="414042"/>
        </w:rPr>
      </w:pPr>
      <w:r>
        <w:rPr>
          <w:color w:val="414042"/>
        </w:rPr>
        <w:t>T</w:t>
      </w:r>
      <w:r w:rsidRPr="00F80484">
        <w:rPr>
          <w:color w:val="414042"/>
        </w:rPr>
        <w:t>he strategy is a significant step forward in addressing and advocating for the priorities of the volunteering sector, ensuring that</w:t>
      </w:r>
      <w:r>
        <w:rPr>
          <w:color w:val="414042"/>
        </w:rPr>
        <w:t xml:space="preserve"> </w:t>
      </w:r>
      <w:r w:rsidRPr="00F80484">
        <w:rPr>
          <w:color w:val="414042"/>
        </w:rPr>
        <w:t>the invaluable contributions of our amazing volunteers are recognised and supported. With over 2.8 million Queenslanders volunteering in 2023, volunteer managers have consistently highlighted the importance of a robust supporting strategy. This</w:t>
      </w:r>
      <w:r>
        <w:rPr>
          <w:color w:val="414042"/>
        </w:rPr>
        <w:t xml:space="preserve"> </w:t>
      </w:r>
      <w:r w:rsidRPr="00F80484">
        <w:rPr>
          <w:color w:val="414042"/>
        </w:rPr>
        <w:t>will provide a foundation to strengthen volunteering across Queensland, which is essential to building the vibrant, inclusive, supported and connected communities that form the vision of Communities 2032.</w:t>
      </w:r>
    </w:p>
    <w:p w14:paraId="6B1E3AE4" w14:textId="053D1237" w:rsidR="00F80484" w:rsidRPr="00F80484" w:rsidRDefault="00F80484" w:rsidP="00F80484">
      <w:pPr>
        <w:spacing w:after="0"/>
        <w:rPr>
          <w:color w:val="414042"/>
        </w:rPr>
      </w:pPr>
      <w:r w:rsidRPr="00F80484">
        <w:rPr>
          <w:color w:val="414042"/>
        </w:rPr>
        <w:t xml:space="preserve">The Queensland Volunteering Strategy acknowledges the challenges faced by the sector in recruiting and retaining </w:t>
      </w:r>
      <w:proofErr w:type="gramStart"/>
      <w:r w:rsidRPr="00F80484">
        <w:rPr>
          <w:color w:val="414042"/>
        </w:rPr>
        <w:t>volunteers, and</w:t>
      </w:r>
      <w:proofErr w:type="gramEnd"/>
      <w:r w:rsidRPr="00F80484">
        <w:rPr>
          <w:color w:val="414042"/>
        </w:rPr>
        <w:t xml:space="preserve"> sets out a framework for responding to the issues we know matter to the sector – sustainability, inclusivity and ensuring our volunteers are celebrated.</w:t>
      </w:r>
    </w:p>
    <w:p w14:paraId="01C623B5" w14:textId="77777777" w:rsidR="00F80484" w:rsidRPr="00F80484" w:rsidRDefault="00F80484" w:rsidP="00F80484">
      <w:pPr>
        <w:spacing w:after="0"/>
        <w:rPr>
          <w:color w:val="414042"/>
        </w:rPr>
      </w:pPr>
      <w:r w:rsidRPr="00F80484">
        <w:rPr>
          <w:color w:val="414042"/>
        </w:rPr>
        <w:t>Volunteering has unique value – it leverages people’s existing skills and effort for</w:t>
      </w:r>
      <w:r w:rsidRPr="00F80484">
        <w:rPr>
          <w:color w:val="414042"/>
        </w:rPr>
        <w:br/>
        <w:t xml:space="preserve">common good, whilst fostering continuous personal and professional growth for those who participate. In recognition of this, the Queensland Volunteering Strategy provides a platform to strengthen and support different types of volunteering, formal and informal, long term and episodic, all of which contribute to sustaining our communities. </w:t>
      </w:r>
    </w:p>
    <w:p w14:paraId="2D8C70FC" w14:textId="16010DEE" w:rsidR="00F80484" w:rsidRPr="00F80484" w:rsidRDefault="00F80484" w:rsidP="00F80484">
      <w:pPr>
        <w:spacing w:after="0"/>
        <w:rPr>
          <w:color w:val="414042"/>
        </w:rPr>
      </w:pPr>
      <w:r w:rsidRPr="00F80484">
        <w:rPr>
          <w:color w:val="414042"/>
        </w:rPr>
        <w:t>The Strategy also acknowledges that Queensland is a large and diverse state</w:t>
      </w:r>
      <w:r w:rsidR="0011275C">
        <w:rPr>
          <w:color w:val="414042"/>
        </w:rPr>
        <w:t xml:space="preserve"> </w:t>
      </w:r>
      <w:r w:rsidRPr="00F80484">
        <w:rPr>
          <w:color w:val="414042"/>
        </w:rPr>
        <w:t>with unique opportunities and challenges, including our renowned familiarity in disaster management. The focus on recognising the vital role of volunteering during disasters, along with renewed emphasis on increasing youth involvement, underscores the importance of investing in the future of Queensland’s communities. As a mechanism to guide this investment, the Queensland Volunteering Strategy will help ensure that volunteering remains a strong, vibrant force for generations to come.</w:t>
      </w:r>
    </w:p>
    <w:p w14:paraId="7FD7491D" w14:textId="41801EA8" w:rsidR="00F80484" w:rsidRPr="00F80484" w:rsidRDefault="00F80484" w:rsidP="00F80484">
      <w:pPr>
        <w:spacing w:after="0"/>
        <w:rPr>
          <w:color w:val="414042"/>
        </w:rPr>
      </w:pPr>
      <w:r w:rsidRPr="00F80484">
        <w:rPr>
          <w:color w:val="414042"/>
        </w:rPr>
        <w:t>We are committed to seeing this strategy succeed and ensuring that every community can actively engage with and benefit from its implementation.</w:t>
      </w:r>
    </w:p>
    <w:p w14:paraId="011CC803" w14:textId="6B24D989" w:rsidR="00F80484" w:rsidRPr="00F80484" w:rsidRDefault="00F80484" w:rsidP="00F80484">
      <w:pPr>
        <w:spacing w:after="0"/>
        <w:rPr>
          <w:color w:val="414042"/>
        </w:rPr>
      </w:pPr>
      <w:r w:rsidRPr="00F80484">
        <w:rPr>
          <w:color w:val="414042"/>
        </w:rPr>
        <w:lastRenderedPageBreak/>
        <w:t xml:space="preserve">We thank the volunteers, Volunteer Resource Centres and volunteer involving organisations who collaborate with </w:t>
      </w:r>
      <w:proofErr w:type="gramStart"/>
      <w:r w:rsidRPr="00F80484">
        <w:rPr>
          <w:color w:val="414042"/>
        </w:rPr>
        <w:t>us</w:t>
      </w:r>
      <w:proofErr w:type="gramEnd"/>
      <w:r w:rsidRPr="00F80484">
        <w:rPr>
          <w:color w:val="414042"/>
        </w:rPr>
        <w:t xml:space="preserve"> and we look forward to continuing to work together under this Strategy to achieve a thriving volunteering ecosystem.</w:t>
      </w:r>
    </w:p>
    <w:p w14:paraId="147A6DB8" w14:textId="640E3E7F" w:rsidR="00780BC3" w:rsidRPr="00AF31B7" w:rsidRDefault="00780BC3" w:rsidP="00780BC3">
      <w:pPr>
        <w:spacing w:after="0"/>
        <w:rPr>
          <w:b/>
          <w:bCs/>
          <w:color w:val="414042"/>
        </w:rPr>
      </w:pPr>
      <w:r>
        <w:rPr>
          <w:b/>
          <w:bCs/>
          <w:color w:val="414042"/>
        </w:rPr>
        <w:t>Jane Hedger</w:t>
      </w:r>
    </w:p>
    <w:p w14:paraId="4C28014F" w14:textId="705B6B0A" w:rsidR="00780BC3" w:rsidRDefault="00780BC3" w:rsidP="00780BC3">
      <w:pPr>
        <w:spacing w:before="0" w:after="0"/>
        <w:rPr>
          <w:color w:val="414042"/>
        </w:rPr>
      </w:pPr>
      <w:r>
        <w:rPr>
          <w:color w:val="414042"/>
        </w:rPr>
        <w:t>Chief Executive Officer</w:t>
      </w:r>
    </w:p>
    <w:p w14:paraId="0BC82729" w14:textId="7DBDD770" w:rsidR="00780BC3" w:rsidRPr="00780BC3" w:rsidRDefault="00780BC3" w:rsidP="0011275C">
      <w:pPr>
        <w:spacing w:before="0" w:after="0"/>
        <w:sectPr w:rsidR="00780BC3" w:rsidRPr="00780BC3" w:rsidSect="00433D24">
          <w:footerReference w:type="even" r:id="rId16"/>
          <w:footerReference w:type="default" r:id="rId17"/>
          <w:footerReference w:type="first" r:id="rId18"/>
          <w:pgSz w:w="11906" w:h="16838"/>
          <w:pgMar w:top="1440" w:right="1440" w:bottom="1440" w:left="1440" w:header="708" w:footer="708" w:gutter="0"/>
          <w:cols w:space="708"/>
          <w:titlePg/>
          <w:docGrid w:linePitch="360"/>
        </w:sectPr>
      </w:pPr>
      <w:r>
        <w:rPr>
          <w:color w:val="414042"/>
        </w:rPr>
        <w:t>Volunteering Queensland</w:t>
      </w:r>
    </w:p>
    <w:p w14:paraId="3628B2FC" w14:textId="1C3B3CC4" w:rsidR="002A0883" w:rsidRPr="00187D36" w:rsidRDefault="0057392F" w:rsidP="00187D36">
      <w:pPr>
        <w:pStyle w:val="Heading1"/>
        <w:spacing w:before="120" w:after="120"/>
        <w:rPr>
          <w:b/>
          <w:bCs/>
          <w:sz w:val="40"/>
          <w:szCs w:val="40"/>
        </w:rPr>
      </w:pPr>
      <w:bookmarkStart w:id="3" w:name="_Toc176422728"/>
      <w:r w:rsidRPr="00187D36">
        <w:rPr>
          <w:b/>
          <w:bCs/>
          <w:sz w:val="40"/>
          <w:szCs w:val="40"/>
        </w:rPr>
        <w:lastRenderedPageBreak/>
        <w:t>Queensland Volunteering Strategy</w:t>
      </w:r>
      <w:r w:rsidR="00187D36" w:rsidRPr="00187D36">
        <w:rPr>
          <w:b/>
          <w:bCs/>
          <w:sz w:val="40"/>
          <w:szCs w:val="40"/>
        </w:rPr>
        <w:t xml:space="preserve"> </w:t>
      </w:r>
      <w:r w:rsidR="002A0883" w:rsidRPr="00187D36">
        <w:rPr>
          <w:b/>
          <w:bCs/>
          <w:sz w:val="40"/>
          <w:szCs w:val="40"/>
        </w:rPr>
        <w:t>2024-2032</w:t>
      </w:r>
      <w:bookmarkEnd w:id="3"/>
    </w:p>
    <w:p w14:paraId="22EF42B9" w14:textId="7851920A" w:rsidR="00DD3D64" w:rsidRDefault="0057392F" w:rsidP="0057392F">
      <w:pPr>
        <w:pStyle w:val="IntroParagraphy"/>
        <w:rPr>
          <w:sz w:val="24"/>
          <w:szCs w:val="24"/>
          <w:lang w:val="en-AU"/>
        </w:rPr>
      </w:pPr>
      <w:r w:rsidRPr="245C19BD">
        <w:rPr>
          <w:sz w:val="24"/>
          <w:szCs w:val="24"/>
          <w:lang w:val="en-AU"/>
        </w:rPr>
        <w:t xml:space="preserve">The </w:t>
      </w:r>
      <w:r w:rsidRPr="245C19BD">
        <w:rPr>
          <w:b/>
          <w:bCs/>
          <w:sz w:val="24"/>
          <w:szCs w:val="24"/>
          <w:lang w:val="en-AU"/>
        </w:rPr>
        <w:t xml:space="preserve">Queensland Volunteering Strategy </w:t>
      </w:r>
      <w:r w:rsidRPr="245C19BD">
        <w:rPr>
          <w:sz w:val="24"/>
          <w:szCs w:val="24"/>
          <w:lang w:val="en-AU"/>
        </w:rPr>
        <w:t xml:space="preserve">is our plan </w:t>
      </w:r>
      <w:r w:rsidR="00D64886" w:rsidRPr="245C19BD">
        <w:rPr>
          <w:sz w:val="24"/>
          <w:szCs w:val="24"/>
          <w:lang w:val="en-AU"/>
        </w:rPr>
        <w:t>to s</w:t>
      </w:r>
      <w:r w:rsidR="0078500D" w:rsidRPr="245C19BD">
        <w:rPr>
          <w:sz w:val="24"/>
          <w:szCs w:val="24"/>
          <w:lang w:val="en-AU"/>
        </w:rPr>
        <w:t>upport</w:t>
      </w:r>
      <w:r w:rsidRPr="245C19BD">
        <w:rPr>
          <w:sz w:val="24"/>
          <w:szCs w:val="24"/>
          <w:lang w:val="en-AU"/>
        </w:rPr>
        <w:t xml:space="preserve"> </w:t>
      </w:r>
      <w:r w:rsidR="00596168" w:rsidRPr="245C19BD">
        <w:rPr>
          <w:sz w:val="24"/>
          <w:szCs w:val="24"/>
          <w:lang w:val="en-AU"/>
        </w:rPr>
        <w:t xml:space="preserve">and </w:t>
      </w:r>
      <w:r w:rsidR="000C2100" w:rsidRPr="245C19BD">
        <w:rPr>
          <w:sz w:val="24"/>
          <w:szCs w:val="24"/>
          <w:lang w:val="en-AU"/>
        </w:rPr>
        <w:t>strengthen</w:t>
      </w:r>
      <w:r w:rsidR="00D12340" w:rsidRPr="245C19BD">
        <w:rPr>
          <w:sz w:val="24"/>
          <w:szCs w:val="24"/>
          <w:lang w:val="en-AU"/>
        </w:rPr>
        <w:t xml:space="preserve"> </w:t>
      </w:r>
      <w:r w:rsidRPr="245C19BD">
        <w:rPr>
          <w:sz w:val="24"/>
          <w:szCs w:val="24"/>
          <w:lang w:val="en-AU"/>
        </w:rPr>
        <w:t xml:space="preserve">volunteering </w:t>
      </w:r>
      <w:r w:rsidR="005041D9" w:rsidRPr="245C19BD">
        <w:rPr>
          <w:sz w:val="24"/>
          <w:szCs w:val="24"/>
          <w:lang w:val="en-AU"/>
        </w:rPr>
        <w:t>for</w:t>
      </w:r>
      <w:r w:rsidR="006072D2" w:rsidRPr="245C19BD">
        <w:rPr>
          <w:sz w:val="24"/>
          <w:szCs w:val="24"/>
          <w:lang w:val="en-AU"/>
        </w:rPr>
        <w:t xml:space="preserve"> all </w:t>
      </w:r>
      <w:r w:rsidRPr="245C19BD">
        <w:rPr>
          <w:sz w:val="24"/>
          <w:szCs w:val="24"/>
          <w:lang w:val="en-AU"/>
        </w:rPr>
        <w:t>Queensland</w:t>
      </w:r>
      <w:r w:rsidR="006072D2" w:rsidRPr="245C19BD">
        <w:rPr>
          <w:sz w:val="24"/>
          <w:szCs w:val="24"/>
          <w:lang w:val="en-AU"/>
        </w:rPr>
        <w:t>er</w:t>
      </w:r>
      <w:r w:rsidRPr="245C19BD">
        <w:rPr>
          <w:sz w:val="24"/>
          <w:szCs w:val="24"/>
          <w:lang w:val="en-AU"/>
        </w:rPr>
        <w:t>s.</w:t>
      </w:r>
    </w:p>
    <w:p w14:paraId="36D623EF" w14:textId="13865673" w:rsidR="0057392F" w:rsidRPr="00AF31B7" w:rsidRDefault="00052309" w:rsidP="0057392F">
      <w:pPr>
        <w:pStyle w:val="IntroParagraphy"/>
        <w:rPr>
          <w:sz w:val="24"/>
          <w:szCs w:val="24"/>
          <w:lang w:val="en-AU"/>
        </w:rPr>
      </w:pPr>
      <w:r w:rsidRPr="245C19BD">
        <w:rPr>
          <w:sz w:val="24"/>
          <w:szCs w:val="24"/>
          <w:lang w:val="en-AU"/>
        </w:rPr>
        <w:t>Through the Queensland Volunteering Strategy, we aim to:</w:t>
      </w:r>
    </w:p>
    <w:p w14:paraId="160683C9" w14:textId="2F6AF9C9" w:rsidR="00F76630" w:rsidRPr="00AF31B7" w:rsidRDefault="00F76630" w:rsidP="009C77DA">
      <w:pPr>
        <w:pStyle w:val="IntroParagraphy"/>
        <w:numPr>
          <w:ilvl w:val="0"/>
          <w:numId w:val="20"/>
        </w:numPr>
        <w:spacing w:before="60" w:after="60"/>
        <w:ind w:left="357" w:hanging="357"/>
        <w:rPr>
          <w:sz w:val="24"/>
          <w:szCs w:val="24"/>
          <w:lang w:val="en-AU"/>
        </w:rPr>
      </w:pPr>
      <w:r w:rsidRPr="245C19BD">
        <w:rPr>
          <w:sz w:val="24"/>
          <w:szCs w:val="24"/>
          <w:lang w:val="en-AU"/>
        </w:rPr>
        <w:t>acknowledg</w:t>
      </w:r>
      <w:r w:rsidR="00052309" w:rsidRPr="245C19BD">
        <w:rPr>
          <w:sz w:val="24"/>
          <w:szCs w:val="24"/>
          <w:lang w:val="en-AU"/>
        </w:rPr>
        <w:t>e</w:t>
      </w:r>
      <w:r w:rsidRPr="245C19BD">
        <w:rPr>
          <w:sz w:val="24"/>
          <w:szCs w:val="24"/>
          <w:lang w:val="en-AU"/>
        </w:rPr>
        <w:t xml:space="preserve"> the important role that volunteers already play in Queensland and celebrat</w:t>
      </w:r>
      <w:r w:rsidR="00052309" w:rsidRPr="245C19BD">
        <w:rPr>
          <w:sz w:val="24"/>
          <w:szCs w:val="24"/>
          <w:lang w:val="en-AU"/>
        </w:rPr>
        <w:t>e</w:t>
      </w:r>
      <w:r w:rsidRPr="245C19BD">
        <w:rPr>
          <w:sz w:val="24"/>
          <w:szCs w:val="24"/>
          <w:lang w:val="en-AU"/>
        </w:rPr>
        <w:t xml:space="preserve"> the significant value that volunteering delivers for individuals, organisations, and communities</w:t>
      </w:r>
    </w:p>
    <w:p w14:paraId="12FA6454" w14:textId="6C5C730E" w:rsidR="00F76630" w:rsidRPr="00AF31B7" w:rsidRDefault="00F76630" w:rsidP="009C77DA">
      <w:pPr>
        <w:pStyle w:val="IntroParagraphy"/>
        <w:numPr>
          <w:ilvl w:val="0"/>
          <w:numId w:val="20"/>
        </w:numPr>
        <w:spacing w:before="60" w:after="60"/>
        <w:ind w:left="357" w:hanging="357"/>
        <w:rPr>
          <w:sz w:val="24"/>
          <w:szCs w:val="24"/>
          <w:lang w:val="en-AU"/>
        </w:rPr>
      </w:pPr>
      <w:r w:rsidRPr="245C19BD">
        <w:rPr>
          <w:sz w:val="24"/>
          <w:szCs w:val="24"/>
          <w:lang w:val="en-AU"/>
        </w:rPr>
        <w:t>set an ambitious but actionable roadmap that responds to the significant challenges and opportunities the sector has told us about, including attracting and retaining more volunteers</w:t>
      </w:r>
    </w:p>
    <w:p w14:paraId="6CBA70B0" w14:textId="77777777" w:rsidR="00912145" w:rsidRDefault="00F76630" w:rsidP="009C77DA">
      <w:pPr>
        <w:pStyle w:val="IntroParagraphy"/>
        <w:numPr>
          <w:ilvl w:val="0"/>
          <w:numId w:val="20"/>
        </w:numPr>
        <w:spacing w:before="60" w:after="60"/>
        <w:ind w:left="357" w:hanging="357"/>
        <w:rPr>
          <w:sz w:val="24"/>
          <w:szCs w:val="24"/>
          <w:lang w:val="en-AU"/>
        </w:rPr>
        <w:sectPr w:rsidR="00912145" w:rsidSect="00187D36">
          <w:headerReference w:type="first" r:id="rId19"/>
          <w:type w:val="continuous"/>
          <w:pgSz w:w="11906" w:h="16838"/>
          <w:pgMar w:top="1135" w:right="1440" w:bottom="1135" w:left="1440" w:header="709" w:footer="709" w:gutter="0"/>
          <w:cols w:space="708"/>
          <w:titlePg/>
          <w:docGrid w:linePitch="360"/>
        </w:sectPr>
      </w:pPr>
      <w:r w:rsidRPr="00912145">
        <w:rPr>
          <w:sz w:val="24"/>
          <w:szCs w:val="24"/>
          <w:lang w:val="en-AU"/>
        </w:rPr>
        <w:t>improv</w:t>
      </w:r>
      <w:r w:rsidR="00052309" w:rsidRPr="00912145">
        <w:rPr>
          <w:sz w:val="24"/>
          <w:szCs w:val="24"/>
          <w:lang w:val="en-AU"/>
        </w:rPr>
        <w:t>e</w:t>
      </w:r>
      <w:r w:rsidRPr="00912145">
        <w:rPr>
          <w:sz w:val="24"/>
          <w:szCs w:val="24"/>
          <w:lang w:val="en-AU"/>
        </w:rPr>
        <w:t xml:space="preserve"> the way we work together, and strengthen our partnerships, so that we can all realise a future where volunteering is thriving in Queensland</w:t>
      </w:r>
      <w:r w:rsidR="00170D42" w:rsidRPr="00912145">
        <w:rPr>
          <w:sz w:val="24"/>
          <w:szCs w:val="24"/>
          <w:lang w:val="en-AU"/>
        </w:rPr>
        <w:t>.</w:t>
      </w:r>
    </w:p>
    <w:p w14:paraId="4BDB205D" w14:textId="1CB65628" w:rsidR="0057392F" w:rsidRPr="00AF31B7" w:rsidRDefault="0057392F" w:rsidP="00187D36">
      <w:pPr>
        <w:spacing w:after="120"/>
      </w:pPr>
      <w:r w:rsidRPr="00AF31B7">
        <w:t xml:space="preserve">Every day in Queensland, volunteers make enormous contributions to our state’s prosperity. Volunteering is not just the one-way act of giving. It is an invaluable exchange that enriches both volunteers and the communities they serve. </w:t>
      </w:r>
    </w:p>
    <w:p w14:paraId="03ABD33B" w14:textId="797AB4FC" w:rsidR="0090756C" w:rsidRPr="00AF31B7" w:rsidRDefault="00DD5050" w:rsidP="00187D36">
      <w:pPr>
        <w:spacing w:after="120"/>
      </w:pPr>
      <w:r>
        <w:rPr>
          <w:noProof/>
          <w:color w:val="000000" w:themeColor="text1"/>
          <w:sz w:val="22"/>
          <w:szCs w:val="22"/>
        </w:rPr>
        <mc:AlternateContent>
          <mc:Choice Requires="wps">
            <w:drawing>
              <wp:anchor distT="0" distB="0" distL="114300" distR="114300" simplePos="0" relativeHeight="251658241" behindDoc="1" locked="0" layoutInCell="1" allowOverlap="1" wp14:anchorId="46C28C44" wp14:editId="6CD161B0">
                <wp:simplePos x="0" y="0"/>
                <wp:positionH relativeFrom="column">
                  <wp:posOffset>-111125</wp:posOffset>
                </wp:positionH>
                <wp:positionV relativeFrom="paragraph">
                  <wp:posOffset>2008505</wp:posOffset>
                </wp:positionV>
                <wp:extent cx="5988050" cy="1795098"/>
                <wp:effectExtent l="0" t="0" r="19050" b="8890"/>
                <wp:wrapNone/>
                <wp:docPr id="3415819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8050" cy="1795098"/>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3796A" id="Rectangle 2" o:spid="_x0000_s1026" alt="&quot;&quot;" style="position:absolute;margin-left:-8.75pt;margin-top:158.15pt;width:471.5pt;height:141.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" fillcolor="#f2f2f2 [3052]" strokecolor="#09101d [484]" strokeweight="1pt"/>
            </w:pict>
          </mc:Fallback>
        </mc:AlternateContent>
      </w:r>
      <w:r w:rsidR="0090756C" w:rsidRPr="00AF31B7">
        <w:t>Whether by delivering meals, cleaning up a neighbour’s place after a storm, assisting on game day, helping in a neighbourhood centre, or sitting on the board of a local community group</w:t>
      </w:r>
      <w:r w:rsidR="0090756C" w:rsidRPr="00FC6E12">
        <w:t>—</w:t>
      </w:r>
      <w:r w:rsidR="0090756C" w:rsidRPr="00AF31B7">
        <w:t>volunteers build individual and community wellbeing and strengthen the social, cultural</w:t>
      </w:r>
      <w:r w:rsidR="0090756C">
        <w:t>,</w:t>
      </w:r>
      <w:r w:rsidR="0090756C" w:rsidRPr="00AF31B7">
        <w:t xml:space="preserve"> </w:t>
      </w:r>
      <w:r w:rsidR="0090756C" w:rsidRPr="00AF31B7">
        <w:t xml:space="preserve">and economic fabric of every community that makes up our state. </w:t>
      </w:r>
    </w:p>
    <w:p w14:paraId="5C6D292B" w14:textId="4FBF8A52" w:rsidR="00EA155C" w:rsidRPr="00AF31B7" w:rsidRDefault="0090756C" w:rsidP="00187D36">
      <w:pPr>
        <w:spacing w:after="120"/>
      </w:pPr>
      <w:r w:rsidRPr="00AF31B7">
        <w:t>Volunteers give their time willingly to help others, and</w:t>
      </w:r>
      <w:r>
        <w:t xml:space="preserve"> through the Queensland Volunteering Strategy, the government </w:t>
      </w:r>
      <w:r w:rsidRPr="00AF31B7">
        <w:t>support</w:t>
      </w:r>
      <w:r>
        <w:t>s them</w:t>
      </w:r>
      <w:r w:rsidRPr="00AF31B7">
        <w:t xml:space="preserve"> to do so. </w:t>
      </w:r>
      <w:r w:rsidR="00561C87" w:rsidRPr="00AF31B7">
        <w:t xml:space="preserve"> </w:t>
      </w:r>
    </w:p>
    <w:p w14:paraId="06929414" w14:textId="77777777" w:rsidR="000430BD" w:rsidRDefault="0057392F" w:rsidP="00E526A6">
      <w:pPr>
        <w:spacing w:after="120"/>
      </w:pPr>
      <w:r w:rsidRPr="00AF31B7">
        <w:t>The Queensland Volunteering Strategy recognises how vital volunteering is for our communities to flourish. It outlines our vision for a future where volunteering is thriving, and where Queenslanders and their communities are fully realising the opportunities, benefits and value that volunteering brings.</w:t>
      </w:r>
    </w:p>
    <w:p w14:paraId="72B92690" w14:textId="4710720B" w:rsidR="007A2763" w:rsidRPr="00AF31B7" w:rsidRDefault="007A2763" w:rsidP="00E526A6">
      <w:pPr>
        <w:spacing w:after="120"/>
        <w:sectPr w:rsidR="007A2763" w:rsidRPr="00AF31B7" w:rsidSect="004551F9">
          <w:type w:val="continuous"/>
          <w:pgSz w:w="11906" w:h="16838"/>
          <w:pgMar w:top="1440" w:right="1440" w:bottom="1440" w:left="1440" w:header="708" w:footer="708" w:gutter="0"/>
          <w:cols w:num="2" w:space="708"/>
          <w:titlePg/>
          <w:docGrid w:linePitch="360"/>
        </w:sectPr>
      </w:pPr>
    </w:p>
    <w:p w14:paraId="4CC9B364" w14:textId="0C0A12AA" w:rsidR="009A79B2" w:rsidRPr="00912145" w:rsidRDefault="009A79B2" w:rsidP="000B378A">
      <w:pPr>
        <w:spacing w:before="360" w:after="120" w:line="264" w:lineRule="auto"/>
        <w:rPr>
          <w:color w:val="000000" w:themeColor="text1"/>
          <w:sz w:val="22"/>
          <w:szCs w:val="22"/>
        </w:rPr>
      </w:pPr>
      <w:r w:rsidRPr="00912145">
        <w:rPr>
          <w:color w:val="000000" w:themeColor="text1"/>
          <w:sz w:val="22"/>
          <w:szCs w:val="22"/>
        </w:rPr>
        <w:t xml:space="preserve">The vital role of volunteering in connecting communities was highlighted in the </w:t>
      </w:r>
      <w:r w:rsidRPr="00912145">
        <w:rPr>
          <w:b/>
          <w:bCs/>
          <w:i/>
          <w:iCs/>
          <w:color w:val="000000" w:themeColor="text1"/>
          <w:sz w:val="22"/>
          <w:szCs w:val="22"/>
        </w:rPr>
        <w:t>2021 Parliamentary Inquiry into social isolation and loneliness in Queensland</w:t>
      </w:r>
      <w:r w:rsidRPr="00912145">
        <w:rPr>
          <w:color w:val="000000" w:themeColor="text1"/>
          <w:sz w:val="22"/>
          <w:szCs w:val="22"/>
        </w:rPr>
        <w:t>.</w:t>
      </w:r>
    </w:p>
    <w:p w14:paraId="70F3EC3A" w14:textId="77777777" w:rsidR="009A79B2" w:rsidRPr="00912145" w:rsidRDefault="009A79B2" w:rsidP="009A79B2">
      <w:pPr>
        <w:spacing w:after="120" w:line="264" w:lineRule="auto"/>
        <w:rPr>
          <w:color w:val="000000" w:themeColor="text1"/>
          <w:sz w:val="22"/>
          <w:szCs w:val="22"/>
        </w:rPr>
      </w:pPr>
      <w:r w:rsidRPr="00912145">
        <w:rPr>
          <w:color w:val="000000" w:themeColor="text1"/>
          <w:sz w:val="22"/>
          <w:szCs w:val="22"/>
        </w:rPr>
        <w:t xml:space="preserve">The Queensland Government responded to the Inquiry and its recommendations with a holistic, broad-ranging whole-of-government strategy to support our communities and combat social isolation and loneliness, launching </w:t>
      </w:r>
      <w:r w:rsidRPr="00912145">
        <w:rPr>
          <w:b/>
          <w:bCs/>
          <w:i/>
          <w:iCs/>
          <w:color w:val="000000" w:themeColor="text1"/>
          <w:sz w:val="22"/>
          <w:szCs w:val="22"/>
        </w:rPr>
        <w:t>Communities 2032</w:t>
      </w:r>
      <w:r w:rsidRPr="00912145">
        <w:rPr>
          <w:color w:val="000000" w:themeColor="text1"/>
          <w:sz w:val="22"/>
          <w:szCs w:val="22"/>
        </w:rPr>
        <w:t xml:space="preserve"> in 2022. </w:t>
      </w:r>
    </w:p>
    <w:p w14:paraId="58BA524C" w14:textId="77777777" w:rsidR="009A79B2" w:rsidRPr="0086309C" w:rsidRDefault="009A79B2" w:rsidP="009A79B2">
      <w:pPr>
        <w:pStyle w:val="IntroParagraphy"/>
        <w:spacing w:before="60" w:after="360"/>
        <w:rPr>
          <w:color w:val="000000" w:themeColor="text1"/>
          <w:sz w:val="24"/>
          <w:szCs w:val="24"/>
          <w:lang w:val="en-AU"/>
        </w:rPr>
        <w:sectPr w:rsidR="009A79B2" w:rsidRPr="0086309C" w:rsidSect="009A79B2">
          <w:type w:val="continuous"/>
          <w:pgSz w:w="11906" w:h="16838"/>
          <w:pgMar w:top="1135" w:right="1440" w:bottom="1135" w:left="1440" w:header="709" w:footer="709" w:gutter="0"/>
          <w:cols w:space="708"/>
          <w:titlePg/>
          <w:docGrid w:linePitch="360"/>
        </w:sectPr>
      </w:pPr>
      <w:r w:rsidRPr="00912145">
        <w:rPr>
          <w:color w:val="000000" w:themeColor="text1"/>
          <w:sz w:val="22"/>
          <w:szCs w:val="22"/>
        </w:rPr>
        <w:t>In recognition of the importance of volunteering to social connectedness, one of the key actions under Communities 2032 was the development of a volunteering strategy.</w:t>
      </w:r>
    </w:p>
    <w:p w14:paraId="1FFAC704" w14:textId="1BD2ECD4" w:rsidR="007A2763" w:rsidRDefault="007A2763" w:rsidP="00FF6B79">
      <w:pPr>
        <w:pStyle w:val="Heading2"/>
      </w:pPr>
      <w:r>
        <w:lastRenderedPageBreak/>
        <w:t>Our vision</w:t>
      </w:r>
    </w:p>
    <w:p w14:paraId="1E21EFD1" w14:textId="093D02C3" w:rsidR="00663A78" w:rsidRDefault="003C2AE9" w:rsidP="00663A78">
      <w:r>
        <w:t>A</w:t>
      </w:r>
      <w:r w:rsidR="00890688">
        <w:t xml:space="preserve"> thriving volunteering ecosystem, strengthening the fabric of </w:t>
      </w:r>
      <w:r w:rsidR="00C10172">
        <w:t>every Queensland community.</w:t>
      </w:r>
    </w:p>
    <w:p w14:paraId="118863D9" w14:textId="6FE195A9" w:rsidR="00C10172" w:rsidRDefault="00C10172" w:rsidP="00C10172">
      <w:pPr>
        <w:pStyle w:val="Heading2"/>
      </w:pPr>
      <w:r>
        <w:t>Our principles</w:t>
      </w:r>
    </w:p>
    <w:p w14:paraId="739B9420" w14:textId="77777777" w:rsidR="00C10172" w:rsidRDefault="00C10172" w:rsidP="00C10172">
      <w:pPr>
        <w:spacing w:after="0"/>
        <w:rPr>
          <w:b/>
          <w:bCs/>
          <w:lang w:val="en-US"/>
        </w:rPr>
      </w:pPr>
      <w:r w:rsidRPr="00AF31B7">
        <w:rPr>
          <w:b/>
          <w:bCs/>
          <w:lang w:val="en-US"/>
        </w:rPr>
        <w:t xml:space="preserve">Equity, access, participation and human rights </w:t>
      </w:r>
    </w:p>
    <w:p w14:paraId="328E7E5F" w14:textId="77777777" w:rsidR="00C10172" w:rsidRPr="00AF31B7" w:rsidRDefault="00C10172" w:rsidP="00C10172">
      <w:pPr>
        <w:spacing w:after="0"/>
        <w:rPr>
          <w:b/>
          <w:bCs/>
        </w:rPr>
      </w:pPr>
      <w:r w:rsidRPr="00AF31B7">
        <w:rPr>
          <w:lang w:val="en-US"/>
        </w:rPr>
        <w:t xml:space="preserve">We support all Queenslanders to have equitable access to participate in volunteering in their communities and uphold their human rights. </w:t>
      </w:r>
    </w:p>
    <w:p w14:paraId="1F92C7F9" w14:textId="083C49C5" w:rsidR="00C10172" w:rsidRDefault="00C10172" w:rsidP="00C10172">
      <w:pPr>
        <w:spacing w:after="0"/>
        <w:rPr>
          <w:b/>
          <w:bCs/>
          <w:lang w:val="en-US"/>
        </w:rPr>
      </w:pPr>
      <w:r w:rsidRPr="00AF31B7">
        <w:rPr>
          <w:b/>
          <w:bCs/>
          <w:lang w:val="en-US"/>
        </w:rPr>
        <w:t>Volunteering, in all its forms</w:t>
      </w:r>
    </w:p>
    <w:p w14:paraId="5D0E5D8B" w14:textId="56B978AC" w:rsidR="00C10172" w:rsidRPr="00AF31B7" w:rsidRDefault="00C10172" w:rsidP="00C10172">
      <w:pPr>
        <w:spacing w:after="0"/>
        <w:rPr>
          <w:b/>
          <w:bCs/>
        </w:rPr>
      </w:pPr>
      <w:r w:rsidRPr="00AF31B7">
        <w:rPr>
          <w:lang w:val="en-US"/>
        </w:rPr>
        <w:t>We’re embracing the diversity of volunteering in its many forms, including:</w:t>
      </w:r>
    </w:p>
    <w:p w14:paraId="0B277F48" w14:textId="77777777" w:rsidR="00C10172" w:rsidRPr="00AF31B7" w:rsidRDefault="00C10172" w:rsidP="009C77DA">
      <w:pPr>
        <w:pStyle w:val="ListParagraph"/>
        <w:numPr>
          <w:ilvl w:val="0"/>
          <w:numId w:val="2"/>
        </w:numPr>
      </w:pPr>
      <w:r w:rsidRPr="00AF31B7">
        <w:rPr>
          <w:lang w:val="en-US"/>
        </w:rPr>
        <w:t>the full spectrum of informal and formal volunteering</w:t>
      </w:r>
    </w:p>
    <w:p w14:paraId="054AA236" w14:textId="77777777" w:rsidR="00C10172" w:rsidRPr="00AF31B7" w:rsidRDefault="00C10172" w:rsidP="009C77DA">
      <w:pPr>
        <w:pStyle w:val="ListParagraph"/>
        <w:numPr>
          <w:ilvl w:val="0"/>
          <w:numId w:val="2"/>
        </w:numPr>
      </w:pPr>
      <w:r w:rsidRPr="00AF31B7">
        <w:rPr>
          <w:lang w:val="en-US"/>
        </w:rPr>
        <w:t>different cultural understandings and interpretations of what it means to give your time.</w:t>
      </w:r>
    </w:p>
    <w:p w14:paraId="1B3D95CF" w14:textId="4BBC36DD" w:rsidR="00C10172" w:rsidRDefault="00C10172" w:rsidP="00C10172">
      <w:pPr>
        <w:spacing w:after="0"/>
        <w:rPr>
          <w:lang w:val="en-US"/>
        </w:rPr>
      </w:pPr>
      <w:r w:rsidRPr="00AF31B7">
        <w:rPr>
          <w:b/>
          <w:bCs/>
          <w:lang w:val="en-US"/>
        </w:rPr>
        <w:t>Focus on the volunteering experience</w:t>
      </w:r>
    </w:p>
    <w:p w14:paraId="24A8F5C6" w14:textId="77777777" w:rsidR="00C10172" w:rsidRPr="00AF31B7" w:rsidRDefault="00C10172" w:rsidP="00C10172">
      <w:pPr>
        <w:spacing w:after="0"/>
      </w:pPr>
      <w:r w:rsidRPr="00AF31B7">
        <w:rPr>
          <w:lang w:val="en-US"/>
        </w:rPr>
        <w:t>We want volunteering to be infectious, so in everything we do we ask,</w:t>
      </w:r>
      <w:r w:rsidRPr="00AF31B7">
        <w:rPr>
          <w:i/>
          <w:lang w:val="en-US"/>
        </w:rPr>
        <w:t xml:space="preserve"> ‘</w:t>
      </w:r>
      <w:r w:rsidRPr="00AF31B7">
        <w:rPr>
          <w:lang w:val="en-US"/>
        </w:rPr>
        <w:t>how will this improve the experience, and encourage more volunteering?’</w:t>
      </w:r>
    </w:p>
    <w:p w14:paraId="00E98307" w14:textId="79223005" w:rsidR="00C10172" w:rsidRDefault="00C10172" w:rsidP="00C10172">
      <w:pPr>
        <w:spacing w:after="0"/>
        <w:rPr>
          <w:b/>
          <w:bCs/>
          <w:lang w:val="en-US"/>
        </w:rPr>
      </w:pPr>
      <w:r w:rsidRPr="00AF31B7">
        <w:rPr>
          <w:b/>
          <w:bCs/>
          <w:lang w:val="en-US"/>
        </w:rPr>
        <w:t>Place-based and community</w:t>
      </w:r>
      <w:r>
        <w:rPr>
          <w:b/>
          <w:bCs/>
          <w:lang w:val="en-US"/>
        </w:rPr>
        <w:t>-</w:t>
      </w:r>
      <w:r w:rsidRPr="00AF31B7">
        <w:rPr>
          <w:b/>
          <w:bCs/>
          <w:lang w:val="en-US"/>
        </w:rPr>
        <w:t>led</w:t>
      </w:r>
    </w:p>
    <w:p w14:paraId="19544BB5" w14:textId="77777777" w:rsidR="00C10172" w:rsidRPr="00AF31B7" w:rsidRDefault="00C10172" w:rsidP="00C10172">
      <w:pPr>
        <w:spacing w:after="0"/>
        <w:rPr>
          <w:b/>
        </w:rPr>
      </w:pPr>
      <w:r w:rsidRPr="00AF31B7">
        <w:rPr>
          <w:lang w:val="en-US"/>
        </w:rPr>
        <w:t xml:space="preserve">We </w:t>
      </w:r>
      <w:proofErr w:type="spellStart"/>
      <w:r w:rsidRPr="00AF31B7">
        <w:rPr>
          <w:lang w:val="en-US"/>
        </w:rPr>
        <w:t>recognise</w:t>
      </w:r>
      <w:proofErr w:type="spellEnd"/>
      <w:r w:rsidRPr="00AF31B7">
        <w:rPr>
          <w:lang w:val="en-US"/>
        </w:rPr>
        <w:t xml:space="preserve"> that communities are experts in their own lives. Place-based and community-led approaches empower people to take the lead on what matters to them.</w:t>
      </w:r>
    </w:p>
    <w:p w14:paraId="51E92004" w14:textId="77777777" w:rsidR="00C10172" w:rsidRPr="00AF31B7" w:rsidRDefault="00C10172" w:rsidP="00C10172">
      <w:pPr>
        <w:spacing w:after="0"/>
        <w:rPr>
          <w:b/>
          <w:bCs/>
          <w:lang w:val="en-US"/>
        </w:rPr>
      </w:pPr>
      <w:r w:rsidRPr="00AF31B7">
        <w:rPr>
          <w:b/>
          <w:bCs/>
          <w:lang w:val="en-US"/>
        </w:rPr>
        <w:t>Systemic and collaborative</w:t>
      </w:r>
    </w:p>
    <w:p w14:paraId="777E26CF" w14:textId="77777777" w:rsidR="00C10172" w:rsidRDefault="00C10172" w:rsidP="00C10172">
      <w:pPr>
        <w:rPr>
          <w:rStyle w:val="Heading2Char"/>
          <w:color w:val="D2A000"/>
        </w:rPr>
      </w:pPr>
      <w:r w:rsidRPr="00AF31B7">
        <w:rPr>
          <w:lang w:val="en-US"/>
        </w:rPr>
        <w:t>Collaboration, common approaches, shared resources and system connectors are critical to ensuring everybody can make the most of the opportunities and resources they have.</w:t>
      </w:r>
    </w:p>
    <w:p w14:paraId="5BF6B133" w14:textId="5A884617" w:rsidR="003B6556" w:rsidRDefault="00FF6B79" w:rsidP="003B6556">
      <w:pPr>
        <w:pStyle w:val="Heading2"/>
      </w:pPr>
      <w:r w:rsidRPr="00AF31B7">
        <w:t>Our focus areas</w:t>
      </w:r>
    </w:p>
    <w:p w14:paraId="61DBF193" w14:textId="50000C0B" w:rsidR="00FF6B79" w:rsidRPr="00AF31B7" w:rsidRDefault="00FF6B79" w:rsidP="00FF6B79">
      <w:pPr>
        <w:spacing w:after="0"/>
      </w:pPr>
      <w:r w:rsidRPr="00AF31B7">
        <w:t xml:space="preserve">The Queensland Volunteering Strategy has three focus areas where we will prioritise our efforts, investments, and partnerships to maximise </w:t>
      </w:r>
      <w:r w:rsidR="00332590" w:rsidRPr="00AF31B7">
        <w:t>volunteering participation and impact</w:t>
      </w:r>
      <w:r w:rsidRPr="00AF31B7">
        <w:t>.</w:t>
      </w:r>
    </w:p>
    <w:p w14:paraId="4DCF8DA3" w14:textId="77777777" w:rsidR="00FF6B79" w:rsidRPr="00AF31B7" w:rsidRDefault="00FF6B79" w:rsidP="00FF6B79">
      <w:pPr>
        <w:spacing w:after="0"/>
      </w:pPr>
      <w:r w:rsidRPr="00AF31B7">
        <w:t>Our focus areas are:</w:t>
      </w:r>
    </w:p>
    <w:p w14:paraId="32E17D74" w14:textId="3716E9D5" w:rsidR="003D259A" w:rsidRPr="00AF31B7" w:rsidRDefault="00FF6B79" w:rsidP="00C362FF">
      <w:pPr>
        <w:pStyle w:val="Heading3"/>
      </w:pPr>
      <w:r w:rsidRPr="00AF31B7">
        <w:t>Supported and sustainable</w:t>
      </w:r>
    </w:p>
    <w:p w14:paraId="2E797C02" w14:textId="4E7D9E7E" w:rsidR="00FF6B79" w:rsidRPr="00AF31B7" w:rsidRDefault="003D259A" w:rsidP="00F85A1B">
      <w:r w:rsidRPr="00F85A1B">
        <w:rPr>
          <w:b/>
          <w:bCs/>
        </w:rPr>
        <w:t>R</w:t>
      </w:r>
      <w:r w:rsidR="00FF6B79" w:rsidRPr="00F85A1B">
        <w:rPr>
          <w:b/>
          <w:bCs/>
        </w:rPr>
        <w:t>einforce the foundations and strengthen the conditions for volunteering to thrive</w:t>
      </w:r>
      <w:r w:rsidRPr="00F85A1B">
        <w:rPr>
          <w:b/>
          <w:bCs/>
        </w:rPr>
        <w:t>.</w:t>
      </w:r>
      <w:r w:rsidRPr="00AF31B7">
        <w:t xml:space="preserve"> </w:t>
      </w:r>
      <w:r w:rsidRPr="001C674C">
        <w:t>We will:</w:t>
      </w:r>
    </w:p>
    <w:p w14:paraId="5159C108" w14:textId="582EADE6" w:rsidR="00E151C2" w:rsidRPr="00AF31B7" w:rsidRDefault="00E151C2" w:rsidP="00F85A1B">
      <w:pPr>
        <w:pStyle w:val="ListParagraph"/>
        <w:numPr>
          <w:ilvl w:val="0"/>
          <w:numId w:val="40"/>
        </w:numPr>
      </w:pPr>
      <w:r>
        <w:t>enable</w:t>
      </w:r>
      <w:r w:rsidRPr="00AF31B7">
        <w:t xml:space="preserve"> more people </w:t>
      </w:r>
      <w:r>
        <w:t xml:space="preserve">to </w:t>
      </w:r>
      <w:r w:rsidRPr="00AF31B7">
        <w:t>volunteer more often</w:t>
      </w:r>
    </w:p>
    <w:p w14:paraId="3D30AE1A" w14:textId="4926C581" w:rsidR="007A5ACC" w:rsidRPr="00AF31B7" w:rsidRDefault="00383330" w:rsidP="00F85A1B">
      <w:pPr>
        <w:pStyle w:val="ListParagraph"/>
        <w:numPr>
          <w:ilvl w:val="0"/>
          <w:numId w:val="40"/>
        </w:numPr>
      </w:pPr>
      <w:r>
        <w:lastRenderedPageBreak/>
        <w:t>e</w:t>
      </w:r>
      <w:r w:rsidRPr="00AF31B7">
        <w:t xml:space="preserve">nsure </w:t>
      </w:r>
      <w:r w:rsidR="003146FF" w:rsidRPr="00AF31B7">
        <w:t xml:space="preserve">that volunteers are </w:t>
      </w:r>
      <w:r w:rsidR="00B7387D">
        <w:t xml:space="preserve">respected, </w:t>
      </w:r>
      <w:r w:rsidR="00D218F3">
        <w:t xml:space="preserve">valued, </w:t>
      </w:r>
      <w:r w:rsidR="003146FF" w:rsidRPr="00AF31B7">
        <w:t>safe and supported</w:t>
      </w:r>
    </w:p>
    <w:p w14:paraId="0F93F570" w14:textId="4803DD40" w:rsidR="007A5ACC" w:rsidRPr="00AF31B7" w:rsidRDefault="007A5ACC" w:rsidP="00F85A1B">
      <w:pPr>
        <w:pStyle w:val="ListParagraph"/>
        <w:numPr>
          <w:ilvl w:val="0"/>
          <w:numId w:val="40"/>
        </w:numPr>
      </w:pPr>
      <w:r>
        <w:t>v</w:t>
      </w:r>
      <w:r w:rsidRPr="00AF31B7">
        <w:t>alue the vital function of volunteer management</w:t>
      </w:r>
    </w:p>
    <w:p w14:paraId="3A3B82EF" w14:textId="0F51547B" w:rsidR="007A5ACC" w:rsidRPr="00AF31B7" w:rsidRDefault="007A5ACC" w:rsidP="00F85A1B">
      <w:pPr>
        <w:pStyle w:val="ListParagraph"/>
        <w:numPr>
          <w:ilvl w:val="0"/>
          <w:numId w:val="40"/>
        </w:numPr>
      </w:pPr>
      <w:r>
        <w:t>b</w:t>
      </w:r>
      <w:r w:rsidRPr="00AF31B7">
        <w:t>uild the skills that people and the sector need for now and the future</w:t>
      </w:r>
    </w:p>
    <w:p w14:paraId="1B6B0052" w14:textId="77777777" w:rsidR="00CE1C3A" w:rsidRDefault="007A5ACC" w:rsidP="00545BA4">
      <w:pPr>
        <w:pStyle w:val="ListParagraph"/>
        <w:numPr>
          <w:ilvl w:val="0"/>
          <w:numId w:val="40"/>
        </w:numPr>
      </w:pPr>
      <w:r>
        <w:t>s</w:t>
      </w:r>
      <w:r w:rsidRPr="00AF31B7">
        <w:t>trengthen the conditions for volunteering to thrive</w:t>
      </w:r>
      <w:r>
        <w:t>.</w:t>
      </w:r>
    </w:p>
    <w:p w14:paraId="73006544" w14:textId="2EFE0867" w:rsidR="003D259A" w:rsidRPr="00AF31B7" w:rsidRDefault="00FF6B79" w:rsidP="00CE1C3A">
      <w:pPr>
        <w:pStyle w:val="Heading3"/>
      </w:pPr>
      <w:r w:rsidRPr="00CE1C3A">
        <w:t>Vibrant and inclusive</w:t>
      </w:r>
    </w:p>
    <w:p w14:paraId="04AF1875" w14:textId="4057AFC3" w:rsidR="00967E32" w:rsidRPr="00F85A1B" w:rsidRDefault="003D259A" w:rsidP="00F85A1B">
      <w:pPr>
        <w:rPr>
          <w:b/>
          <w:bCs/>
        </w:rPr>
      </w:pPr>
      <w:r w:rsidRPr="00F85A1B">
        <w:rPr>
          <w:b/>
          <w:bCs/>
        </w:rPr>
        <w:t>P</w:t>
      </w:r>
      <w:r w:rsidR="00FF6B79" w:rsidRPr="00F85A1B">
        <w:rPr>
          <w:b/>
          <w:bCs/>
        </w:rPr>
        <w:t>romote inclusive volunteering that reflects the vibrancy and divers</w:t>
      </w:r>
      <w:r w:rsidR="009F0258" w:rsidRPr="00F85A1B">
        <w:rPr>
          <w:b/>
          <w:bCs/>
        </w:rPr>
        <w:t>ity</w:t>
      </w:r>
      <w:r w:rsidR="00FF6B79" w:rsidRPr="00F85A1B">
        <w:rPr>
          <w:b/>
          <w:bCs/>
        </w:rPr>
        <w:t xml:space="preserve"> of Queensland’s</w:t>
      </w:r>
      <w:r w:rsidR="009F0258" w:rsidRPr="00F85A1B">
        <w:rPr>
          <w:b/>
          <w:bCs/>
        </w:rPr>
        <w:t xml:space="preserve"> many</w:t>
      </w:r>
      <w:r w:rsidR="00FF6B79" w:rsidRPr="00F85A1B">
        <w:rPr>
          <w:b/>
          <w:bCs/>
        </w:rPr>
        <w:t xml:space="preserve"> communitie</w:t>
      </w:r>
      <w:r w:rsidRPr="00F85A1B">
        <w:rPr>
          <w:b/>
          <w:bCs/>
        </w:rPr>
        <w:t xml:space="preserve">s. </w:t>
      </w:r>
      <w:r w:rsidRPr="00F85A1B">
        <w:t>We will:</w:t>
      </w:r>
    </w:p>
    <w:p w14:paraId="73C608B6" w14:textId="22F094E8" w:rsidR="008327CA" w:rsidRPr="00AF31B7" w:rsidRDefault="008327CA" w:rsidP="00F85A1B">
      <w:pPr>
        <w:pStyle w:val="ListParagraph"/>
        <w:numPr>
          <w:ilvl w:val="0"/>
          <w:numId w:val="39"/>
        </w:numPr>
      </w:pPr>
      <w:r>
        <w:t>e</w:t>
      </w:r>
      <w:r w:rsidRPr="00AF31B7">
        <w:t>nsure that volunteering has a place for everyone</w:t>
      </w:r>
    </w:p>
    <w:p w14:paraId="0F491705" w14:textId="0056E659" w:rsidR="008327CA" w:rsidRPr="00AF31B7" w:rsidRDefault="008327CA" w:rsidP="00F85A1B">
      <w:pPr>
        <w:pStyle w:val="ListParagraph"/>
        <w:numPr>
          <w:ilvl w:val="0"/>
          <w:numId w:val="39"/>
        </w:numPr>
      </w:pPr>
      <w:r>
        <w:t>s</w:t>
      </w:r>
      <w:r w:rsidRPr="00AF31B7">
        <w:t xml:space="preserve">trengthen the role that volunteering plays in responding to social isolation and loneliness </w:t>
      </w:r>
    </w:p>
    <w:p w14:paraId="0204D9AF" w14:textId="59081176" w:rsidR="008327CA" w:rsidRPr="00AF31B7" w:rsidRDefault="008327CA" w:rsidP="00F85A1B">
      <w:pPr>
        <w:pStyle w:val="ListParagraph"/>
        <w:numPr>
          <w:ilvl w:val="0"/>
          <w:numId w:val="39"/>
        </w:numPr>
      </w:pPr>
      <w:r>
        <w:t>b</w:t>
      </w:r>
      <w:r w:rsidRPr="00AF31B7">
        <w:t>uild community through volunteering</w:t>
      </w:r>
    </w:p>
    <w:p w14:paraId="0F1FD144" w14:textId="07A81A0F" w:rsidR="008327CA" w:rsidRPr="00AF31B7" w:rsidRDefault="008327CA" w:rsidP="00F85A1B">
      <w:pPr>
        <w:pStyle w:val="ListParagraph"/>
        <w:numPr>
          <w:ilvl w:val="0"/>
          <w:numId w:val="39"/>
        </w:numPr>
      </w:pPr>
      <w:r>
        <w:t>p</w:t>
      </w:r>
      <w:r w:rsidRPr="00AF31B7">
        <w:t>rovide more opportunities for people to volunteer, at every stage of life</w:t>
      </w:r>
    </w:p>
    <w:p w14:paraId="2F0A8F96" w14:textId="56FC7170" w:rsidR="005255CE" w:rsidRPr="00AF31B7" w:rsidRDefault="008327CA" w:rsidP="00F85A1B">
      <w:pPr>
        <w:pStyle w:val="ListParagraph"/>
        <w:numPr>
          <w:ilvl w:val="0"/>
          <w:numId w:val="39"/>
        </w:numPr>
      </w:pPr>
      <w:r>
        <w:t>r</w:t>
      </w:r>
      <w:r w:rsidRPr="00AF31B7">
        <w:t>emove barriers to participation so that more people can experience the lifechanging experience of volunteering</w:t>
      </w:r>
      <w:r w:rsidR="002A3315" w:rsidRPr="00AF31B7">
        <w:t>.</w:t>
      </w:r>
    </w:p>
    <w:p w14:paraId="244A647D" w14:textId="59FD168F" w:rsidR="00E31DCC" w:rsidRPr="00812DDD" w:rsidRDefault="00F05366" w:rsidP="00CE1C3A">
      <w:pPr>
        <w:pStyle w:val="Heading3"/>
        <w:rPr>
          <w:i/>
          <w:color w:val="660033"/>
        </w:rPr>
      </w:pPr>
      <w:bookmarkStart w:id="4" w:name="_Hlk173422192"/>
      <w:r w:rsidRPr="00AF31B7">
        <w:t>Recognise</w:t>
      </w:r>
      <w:r>
        <w:t>d</w:t>
      </w:r>
      <w:r w:rsidRPr="00AF31B7">
        <w:t xml:space="preserve"> and celebrate</w:t>
      </w:r>
      <w:r>
        <w:t>d</w:t>
      </w:r>
      <w:bookmarkEnd w:id="4"/>
    </w:p>
    <w:p w14:paraId="70D771CB" w14:textId="3E1D05DE" w:rsidR="00F612B0" w:rsidRPr="00AF31B7" w:rsidRDefault="00E31DCC" w:rsidP="00F85A1B">
      <w:r w:rsidRPr="00F85A1B">
        <w:rPr>
          <w:b/>
          <w:bCs/>
        </w:rPr>
        <w:t>T</w:t>
      </w:r>
      <w:r w:rsidR="00FF6B79" w:rsidRPr="00F85A1B">
        <w:rPr>
          <w:b/>
          <w:bCs/>
        </w:rPr>
        <w:t xml:space="preserve">he true value of volunteering </w:t>
      </w:r>
      <w:r w:rsidR="003D259A" w:rsidRPr="00F85A1B">
        <w:rPr>
          <w:b/>
          <w:bCs/>
        </w:rPr>
        <w:t>will be</w:t>
      </w:r>
      <w:r w:rsidR="001162C8" w:rsidRPr="00F85A1B">
        <w:rPr>
          <w:b/>
          <w:bCs/>
        </w:rPr>
        <w:t xml:space="preserve"> </w:t>
      </w:r>
      <w:r w:rsidR="00FF6B79" w:rsidRPr="00F85A1B">
        <w:rPr>
          <w:b/>
          <w:bCs/>
        </w:rPr>
        <w:t>recognised and celebrated</w:t>
      </w:r>
      <w:r w:rsidR="003D259A" w:rsidRPr="00F85A1B">
        <w:rPr>
          <w:b/>
          <w:bCs/>
        </w:rPr>
        <w:t>.</w:t>
      </w:r>
      <w:r w:rsidR="003D259A" w:rsidRPr="00AF31B7">
        <w:t xml:space="preserve"> </w:t>
      </w:r>
      <w:r w:rsidR="003D259A" w:rsidRPr="001C674C">
        <w:t>We will:</w:t>
      </w:r>
    </w:p>
    <w:p w14:paraId="038C5E9B" w14:textId="724F0B4B" w:rsidR="00FF4F23" w:rsidRPr="00AF31B7" w:rsidRDefault="00FF4F23" w:rsidP="00F85A1B">
      <w:pPr>
        <w:pStyle w:val="ListParagraph"/>
        <w:numPr>
          <w:ilvl w:val="0"/>
          <w:numId w:val="41"/>
        </w:numPr>
      </w:pPr>
      <w:r>
        <w:t>e</w:t>
      </w:r>
      <w:r w:rsidRPr="00AF31B7">
        <w:t xml:space="preserve">nsure that volunteering is recognised </w:t>
      </w:r>
      <w:r>
        <w:t>in</w:t>
      </w:r>
      <w:r w:rsidRPr="00AF31B7">
        <w:t xml:space="preserve"> </w:t>
      </w:r>
      <w:r>
        <w:t>everything we do, including through formal awards</w:t>
      </w:r>
    </w:p>
    <w:p w14:paraId="3B161B47" w14:textId="5B4E635A" w:rsidR="00FF4F23" w:rsidRPr="00AF31B7" w:rsidRDefault="00FF4F23" w:rsidP="00F85A1B">
      <w:pPr>
        <w:pStyle w:val="ListParagraph"/>
        <w:numPr>
          <w:ilvl w:val="0"/>
          <w:numId w:val="41"/>
        </w:numPr>
      </w:pPr>
      <w:r>
        <w:t>p</w:t>
      </w:r>
      <w:r w:rsidRPr="00AF31B7">
        <w:t>rovide more opportunities for people to recognise and celebrate the role that volunteering plays in their lives and communities</w:t>
      </w:r>
    </w:p>
    <w:p w14:paraId="3EA463CE" w14:textId="77777777" w:rsidR="00284FD2" w:rsidRDefault="00FF4F23" w:rsidP="00F85A1B">
      <w:pPr>
        <w:pStyle w:val="ListParagraph"/>
        <w:numPr>
          <w:ilvl w:val="0"/>
          <w:numId w:val="41"/>
        </w:numPr>
      </w:pPr>
      <w:r>
        <w:t>c</w:t>
      </w:r>
      <w:r w:rsidRPr="00AF31B7">
        <w:t xml:space="preserve">elebrate the diverse interpretations of what it means for people give their time </w:t>
      </w:r>
    </w:p>
    <w:p w14:paraId="28AA1CBC" w14:textId="770CBC65" w:rsidR="00514502" w:rsidRPr="00AF31B7" w:rsidRDefault="00FF4F23" w:rsidP="00F85A1B">
      <w:pPr>
        <w:pStyle w:val="ListParagraph"/>
        <w:numPr>
          <w:ilvl w:val="0"/>
          <w:numId w:val="41"/>
        </w:numPr>
        <w:sectPr w:rsidR="00514502" w:rsidRPr="00AF31B7" w:rsidSect="00D12808">
          <w:headerReference w:type="default" r:id="rId20"/>
          <w:footerReference w:type="default" r:id="rId21"/>
          <w:headerReference w:type="first" r:id="rId22"/>
          <w:type w:val="continuous"/>
          <w:pgSz w:w="11906" w:h="16838"/>
          <w:pgMar w:top="1440" w:right="1440" w:bottom="1440" w:left="1440" w:header="708" w:footer="708" w:gutter="0"/>
          <w:cols w:space="708"/>
          <w:titlePg/>
          <w:docGrid w:linePitch="360"/>
        </w:sectPr>
      </w:pPr>
      <w:r>
        <w:t>r</w:t>
      </w:r>
      <w:r w:rsidRPr="00AF31B7">
        <w:t>ecognise and demonstrate the value of volunteering</w:t>
      </w:r>
      <w:r w:rsidR="007325D0" w:rsidRPr="00AF31B7">
        <w:t>.</w:t>
      </w:r>
    </w:p>
    <w:p w14:paraId="5B28A730" w14:textId="3186F31E" w:rsidR="00B17356" w:rsidRPr="00AF31B7" w:rsidRDefault="00B17356" w:rsidP="00B17356">
      <w:pPr>
        <w:pStyle w:val="Heading1"/>
      </w:pPr>
      <w:bookmarkStart w:id="5" w:name="_Toc176422729"/>
      <w:r w:rsidRPr="00AF31B7">
        <w:lastRenderedPageBreak/>
        <w:t>Queensland’s volunteering opportunity</w:t>
      </w:r>
      <w:bookmarkEnd w:id="5"/>
    </w:p>
    <w:p w14:paraId="25872596" w14:textId="77777777" w:rsidR="0006497B" w:rsidRDefault="00B91E66" w:rsidP="00FF33B5">
      <w:r w:rsidRPr="0014096D">
        <w:rPr>
          <w:b/>
          <w:bCs/>
          <w:i/>
          <w:iCs/>
        </w:rPr>
        <w:t>The Queensland Volunteering Strategy is Queensland’s first, dedicated framework for building a sustainable, diverse and thriving volunteering system.</w:t>
      </w:r>
    </w:p>
    <w:p w14:paraId="12F78CE6" w14:textId="705C71D0" w:rsidR="00EB6727" w:rsidRDefault="00B91E66" w:rsidP="00FF33B5">
      <w:r w:rsidRPr="00EB6727">
        <w:t>The Strategy represents the start of a journey for the Queensland Government and our partners across the sector – including volunteers and volunteer involving organisations – to collaborate and align our efforts and investment into the future.</w:t>
      </w:r>
    </w:p>
    <w:p w14:paraId="6E257E28" w14:textId="7196A370" w:rsidR="00FF33B5" w:rsidRPr="0014096D" w:rsidRDefault="00FF33B5" w:rsidP="00FF33B5">
      <w:pPr>
        <w:rPr>
          <w:b/>
          <w:bCs/>
          <w:i/>
          <w:iCs/>
        </w:rPr>
      </w:pPr>
      <w:r w:rsidRPr="0014096D">
        <w:t>Volunteering weaves a common thread through many of our state’s challenges, opportunities, and strengths.</w:t>
      </w:r>
      <w:r w:rsidRPr="00AF31B7">
        <w:rPr>
          <w:i/>
          <w:iCs/>
        </w:rPr>
        <w:t xml:space="preserve"> </w:t>
      </w:r>
      <w:r w:rsidRPr="00AF31B7">
        <w:t xml:space="preserve">The factors that make Queensland distinct are central to why we have developed a volunteering strategy </w:t>
      </w:r>
      <w:r w:rsidR="00B0728B">
        <w:t>specifically</w:t>
      </w:r>
      <w:r w:rsidRPr="00AF31B7">
        <w:t xml:space="preserve"> for Queensland.</w:t>
      </w:r>
    </w:p>
    <w:p w14:paraId="2F65B693" w14:textId="1478E8BC" w:rsidR="00FF33B5" w:rsidRPr="00AF31B7" w:rsidRDefault="00FF33B5" w:rsidP="00FF33B5">
      <w:r w:rsidRPr="00AF31B7">
        <w:t xml:space="preserve">Our state is home to </w:t>
      </w:r>
      <w:r>
        <w:t xml:space="preserve">diverse </w:t>
      </w:r>
      <w:r w:rsidRPr="00AF31B7">
        <w:t xml:space="preserve">Aboriginal and Torres Strait Islander peoples whom we recognise as the </w:t>
      </w:r>
      <w:r>
        <w:t>traditional owners and custodians</w:t>
      </w:r>
      <w:r w:rsidRPr="00AF31B7">
        <w:t xml:space="preserve"> of the lands and seas</w:t>
      </w:r>
      <w:r w:rsidR="00563532">
        <w:t>.</w:t>
      </w:r>
      <w:r w:rsidRPr="00AF31B7">
        <w:t xml:space="preserve"> We acknowledge and celebrate </w:t>
      </w:r>
      <w:r>
        <w:t>First Nations</w:t>
      </w:r>
      <w:r w:rsidRPr="00AF31B7">
        <w:t xml:space="preserve"> languages, histories, traditions and cultures as central to our </w:t>
      </w:r>
      <w:r>
        <w:t xml:space="preserve">state’s </w:t>
      </w:r>
      <w:r w:rsidRPr="00AF31B7">
        <w:t>identity, and recognise that we have much to learn from the strength, resilience, and unique ways of knowing, being and doing</w:t>
      </w:r>
      <w:r>
        <w:t xml:space="preserve"> of First Nations peoples</w:t>
      </w:r>
      <w:r w:rsidRPr="00AF31B7">
        <w:t>, including in relation to community giving and volunteering.</w:t>
      </w:r>
    </w:p>
    <w:p w14:paraId="2A03B130" w14:textId="63871CFD" w:rsidR="00A45C2A" w:rsidRDefault="00FF33B5" w:rsidP="00FF33B5">
      <w:r>
        <w:t>The</w:t>
      </w:r>
      <w:r w:rsidRPr="00AF31B7">
        <w:t xml:space="preserve"> state of Queensland spans from the coast to the outback, the metropolis of the south-east corner to the natural wonders of the Far North, and across the many distinct regions, cities, towns and communities that lie between. It is this diversity of geography, culture and natural beauty, coupled with our great economic opportunities and lifestyles </w:t>
      </w:r>
      <w:r>
        <w:t>that</w:t>
      </w:r>
      <w:r w:rsidRPr="00AF31B7">
        <w:t xml:space="preserve"> continue to draw more people to make a home in Queensland</w:t>
      </w:r>
      <w:r w:rsidR="00B17356" w:rsidRPr="00AF31B7">
        <w:t>.</w:t>
      </w:r>
    </w:p>
    <w:p w14:paraId="17169744" w14:textId="6083593F" w:rsidR="00B17356" w:rsidRPr="00AF31B7" w:rsidRDefault="00B17356" w:rsidP="00B17356">
      <w:r w:rsidRPr="00AF31B7">
        <w:t>While our significant population growth has unsurprisingly tested some of Queensland’s systems and infrastructure, it has also presented a significant opportunity to grow volunteering and strengthen our communities through the skills, cultures and diverse experiences and perspectives that these new Queenslanders bring with them.</w:t>
      </w:r>
    </w:p>
    <w:p w14:paraId="58B5D090" w14:textId="77777777" w:rsidR="00B17356" w:rsidRPr="00AF31B7" w:rsidRDefault="00B17356" w:rsidP="00B17356">
      <w:r w:rsidRPr="00AF31B7">
        <w:t>Our distinctive geography also means that Queensland is prone to experiencing natural disasters such as cyclones, floods and bushfires. As climate change increases the likelihood and severity of these events, the importance of volunteering for building resilience and strengthening our ability to respond to and recover from adverse events will continue to grow.</w:t>
      </w:r>
    </w:p>
    <w:p w14:paraId="396F949E" w14:textId="4669A872" w:rsidR="008202C4" w:rsidRPr="008202C4" w:rsidRDefault="00B50C27" w:rsidP="00EF722E">
      <w:pPr>
        <w:rPr>
          <w:rFonts w:eastAsiaTheme="majorEastAsia" w:cstheme="majorBidi"/>
          <w:color w:val="000000" w:themeColor="text1"/>
          <w:sz w:val="48"/>
          <w:szCs w:val="48"/>
        </w:rPr>
      </w:pPr>
      <w:r w:rsidRPr="00AF31B7">
        <w:t xml:space="preserve">Queensland </w:t>
      </w:r>
      <w:r>
        <w:t>will also</w:t>
      </w:r>
      <w:r w:rsidRPr="00AF31B7">
        <w:t xml:space="preserve"> host the Brisbane 2032 Olympic and Paralympic Games. The Brisbane 2032 Games </w:t>
      </w:r>
      <w:r w:rsidR="00B17356" w:rsidRPr="00AF31B7">
        <w:t xml:space="preserve">provide a once in a lifetime opportunity to showcase Queensland to the world, but they also provide us with a significant horizon from </w:t>
      </w:r>
      <w:r w:rsidR="00B17356" w:rsidRPr="00AF31B7">
        <w:lastRenderedPageBreak/>
        <w:t>which to reflect, plan and prepare for the future of volunteering. By acting now, we can develop the supporting systems, and vibrant and diverse networks that Queensland needs to promote and sustain all forms of volunteering, for the benefit of our communities long after 2032.</w:t>
      </w:r>
      <w:r w:rsidR="00EF722E">
        <w:rPr>
          <w:rFonts w:eastAsiaTheme="majorEastAsia" w:cstheme="majorBidi"/>
          <w:color w:val="000000" w:themeColor="text1"/>
          <w:sz w:val="48"/>
          <w:szCs w:val="48"/>
        </w:rPr>
        <w:br w:type="page"/>
      </w:r>
      <w:r w:rsidR="00D91D39">
        <w:rPr>
          <w:rFonts w:eastAsiaTheme="majorEastAsia" w:cstheme="majorBidi"/>
          <w:color w:val="000000" w:themeColor="text1"/>
          <w:sz w:val="48"/>
          <w:szCs w:val="48"/>
        </w:rPr>
        <w:lastRenderedPageBreak/>
        <w:t>The state of volunteering in Queensland</w:t>
      </w:r>
    </w:p>
    <w:p w14:paraId="730211F0" w14:textId="1E2DF7DD" w:rsidR="00794F86" w:rsidRDefault="008202C4" w:rsidP="008202C4">
      <w:pPr>
        <w:rPr>
          <w:lang w:val="en-GB"/>
        </w:rPr>
      </w:pPr>
      <w:r w:rsidRPr="008202C4">
        <w:rPr>
          <w:lang w:val="en-GB"/>
        </w:rPr>
        <w:t>In 2024 Volunteering Queensland released the second State of Volunteering in Queensland Report. Data for this report is collected from the biggest survey of volunteers and volunteer managers in Queensland.</w:t>
      </w:r>
    </w:p>
    <w:p w14:paraId="7A2D3395" w14:textId="178EF979" w:rsidR="000B3295" w:rsidRDefault="000B3295" w:rsidP="009506F7">
      <w:pPr>
        <w:pStyle w:val="Heading2"/>
        <w:rPr>
          <w:lang w:val="en-GB"/>
        </w:rPr>
      </w:pPr>
      <w:r>
        <w:rPr>
          <w:lang w:val="en-GB"/>
        </w:rPr>
        <w:t>Key stat</w:t>
      </w:r>
      <w:r w:rsidR="009C0767">
        <w:rPr>
          <w:lang w:val="en-GB"/>
        </w:rPr>
        <w:t>i</w:t>
      </w:r>
      <w:r>
        <w:rPr>
          <w:lang w:val="en-GB"/>
        </w:rPr>
        <w:t>s</w:t>
      </w:r>
      <w:r w:rsidR="009C0767">
        <w:rPr>
          <w:lang w:val="en-GB"/>
        </w:rPr>
        <w:t>tics</w:t>
      </w:r>
    </w:p>
    <w:p w14:paraId="626E5047" w14:textId="352742E5" w:rsidR="000B3295" w:rsidRDefault="00B1542E" w:rsidP="009C77DA">
      <w:pPr>
        <w:pStyle w:val="ListParagraph"/>
        <w:numPr>
          <w:ilvl w:val="0"/>
          <w:numId w:val="24"/>
        </w:numPr>
      </w:pPr>
      <w:r>
        <w:t>64% of Queenslanders volunteered in 2023</w:t>
      </w:r>
      <w:r w:rsidR="00966DA6">
        <w:t>:</w:t>
      </w:r>
      <w:r>
        <w:t xml:space="preserve"> 2.8 </w:t>
      </w:r>
      <w:r w:rsidR="00853B2E">
        <w:t>m</w:t>
      </w:r>
      <w:r>
        <w:t xml:space="preserve">illion </w:t>
      </w:r>
      <w:r w:rsidR="00853B2E">
        <w:t>p</w:t>
      </w:r>
      <w:r>
        <w:t>eople.</w:t>
      </w:r>
    </w:p>
    <w:p w14:paraId="3B2C8E5E" w14:textId="5AA4A3B7" w:rsidR="000B3295" w:rsidRDefault="000B3295" w:rsidP="009C77DA">
      <w:pPr>
        <w:pStyle w:val="ListParagraph"/>
        <w:numPr>
          <w:ilvl w:val="0"/>
          <w:numId w:val="24"/>
        </w:numPr>
      </w:pPr>
      <w:r>
        <w:t>The value of volunteering to the Queensland community is $117.8</w:t>
      </w:r>
      <w:r w:rsidR="00B76F67">
        <w:t> </w:t>
      </w:r>
      <w:proofErr w:type="gramStart"/>
      <w:r>
        <w:t>billion</w:t>
      </w:r>
      <w:proofErr w:type="gramEnd"/>
    </w:p>
    <w:p w14:paraId="0CD1301E" w14:textId="32FD5181" w:rsidR="00B1542E" w:rsidRDefault="00B1542E" w:rsidP="009C77DA">
      <w:pPr>
        <w:pStyle w:val="ListParagraph"/>
        <w:numPr>
          <w:ilvl w:val="0"/>
          <w:numId w:val="24"/>
        </w:numPr>
      </w:pPr>
      <w:r>
        <w:t>People spent an average of 21.</w:t>
      </w:r>
      <w:r w:rsidR="00C42AF1">
        <w:t>6 hours per month – that’s 719.8 million hours volunteering in 2023.</w:t>
      </w:r>
    </w:p>
    <w:p w14:paraId="4654F657" w14:textId="1DC16747" w:rsidR="00C42AF1" w:rsidRDefault="00C42AF1" w:rsidP="009C77DA">
      <w:pPr>
        <w:pStyle w:val="ListParagraph"/>
        <w:numPr>
          <w:ilvl w:val="0"/>
          <w:numId w:val="24"/>
        </w:numPr>
      </w:pPr>
      <w:r>
        <w:t xml:space="preserve">The increase </w:t>
      </w:r>
      <w:r w:rsidR="0060788D">
        <w:t>individual wellbeing attributable to volunteering is 4.4 percentage points.</w:t>
      </w:r>
    </w:p>
    <w:p w14:paraId="5B8E5CC7" w14:textId="304A12C0" w:rsidR="00A472C0" w:rsidRDefault="00A472C0" w:rsidP="009C77DA">
      <w:pPr>
        <w:pStyle w:val="ListParagraph"/>
        <w:numPr>
          <w:ilvl w:val="0"/>
          <w:numId w:val="24"/>
        </w:numPr>
      </w:pPr>
      <w:r>
        <w:t>Return on investment: For every $1 invested in volunteering, $4.70 is returned.</w:t>
      </w:r>
    </w:p>
    <w:p w14:paraId="70861F32" w14:textId="3AA79F7B" w:rsidR="000B3295" w:rsidRDefault="009C0767" w:rsidP="009C0767">
      <w:pPr>
        <w:pStyle w:val="Heading3"/>
      </w:pPr>
      <w:r>
        <w:t>The cost of giving</w:t>
      </w:r>
    </w:p>
    <w:p w14:paraId="071BFD27" w14:textId="03AAEEC5" w:rsidR="009C0767" w:rsidRDefault="009C0767" w:rsidP="009C77DA">
      <w:pPr>
        <w:pStyle w:val="ListParagraph"/>
        <w:numPr>
          <w:ilvl w:val="0"/>
          <w:numId w:val="25"/>
        </w:numPr>
      </w:pPr>
      <w:r>
        <w:t>Average volunteer expenses per hour volunteered</w:t>
      </w:r>
      <w:r w:rsidR="00966DA6">
        <w:t>:</w:t>
      </w:r>
      <w:r>
        <w:t xml:space="preserve"> $15.57</w:t>
      </w:r>
    </w:p>
    <w:p w14:paraId="314F152C" w14:textId="39E3EF37" w:rsidR="00716871" w:rsidRDefault="00716871" w:rsidP="009C77DA">
      <w:pPr>
        <w:pStyle w:val="ListParagraph"/>
        <w:numPr>
          <w:ilvl w:val="0"/>
          <w:numId w:val="25"/>
        </w:numPr>
      </w:pPr>
      <w:r>
        <w:t>Percentage share of total expenses:</w:t>
      </w:r>
    </w:p>
    <w:p w14:paraId="5C0B7BE8" w14:textId="77777777" w:rsidR="00966DA6" w:rsidRDefault="00966DA6" w:rsidP="009C77DA">
      <w:pPr>
        <w:pStyle w:val="ListParagraph"/>
        <w:numPr>
          <w:ilvl w:val="1"/>
          <w:numId w:val="25"/>
        </w:numPr>
      </w:pPr>
      <w:r>
        <w:t xml:space="preserve">Volunteer involving organisations: </w:t>
      </w:r>
      <w:r w:rsidR="00716871">
        <w:t xml:space="preserve">23.8% </w:t>
      </w:r>
    </w:p>
    <w:p w14:paraId="4AD6E80D" w14:textId="71112281" w:rsidR="00716871" w:rsidRDefault="00966DA6" w:rsidP="009C77DA">
      <w:pPr>
        <w:pStyle w:val="ListParagraph"/>
        <w:numPr>
          <w:ilvl w:val="1"/>
          <w:numId w:val="25"/>
        </w:numPr>
      </w:pPr>
      <w:r>
        <w:t xml:space="preserve">Volunteers: </w:t>
      </w:r>
      <w:r w:rsidR="00716871">
        <w:t>76.2%</w:t>
      </w:r>
    </w:p>
    <w:p w14:paraId="03A2B8C9" w14:textId="435007CA" w:rsidR="00672B50" w:rsidRDefault="00672B50" w:rsidP="00672B50">
      <w:pPr>
        <w:pStyle w:val="Heading3"/>
      </w:pPr>
      <w:r>
        <w:t>Intentions</w:t>
      </w:r>
    </w:p>
    <w:p w14:paraId="0626B7BB" w14:textId="7A593B27" w:rsidR="00672B50" w:rsidRDefault="00672B50" w:rsidP="009C77DA">
      <w:pPr>
        <w:pStyle w:val="ListParagraph"/>
        <w:numPr>
          <w:ilvl w:val="0"/>
          <w:numId w:val="26"/>
        </w:numPr>
      </w:pPr>
      <w:r>
        <w:t>29.1</w:t>
      </w:r>
      <w:r w:rsidR="004B6F94">
        <w:t>% of volunteers intend to volunteer more in 3 years</w:t>
      </w:r>
    </w:p>
    <w:p w14:paraId="323D3DB6" w14:textId="64EE75F7" w:rsidR="004B6F94" w:rsidRDefault="004B6F94" w:rsidP="009C77DA">
      <w:pPr>
        <w:pStyle w:val="ListParagraph"/>
        <w:numPr>
          <w:ilvl w:val="0"/>
          <w:numId w:val="26"/>
        </w:numPr>
      </w:pPr>
      <w:r>
        <w:t xml:space="preserve">27.6% of </w:t>
      </w:r>
      <w:proofErr w:type="spellStart"/>
      <w:r>
        <w:t>non volunteers</w:t>
      </w:r>
      <w:proofErr w:type="spellEnd"/>
      <w:r>
        <w:t xml:space="preserve"> intend to volunteer more in 3 years</w:t>
      </w:r>
    </w:p>
    <w:p w14:paraId="7F239999" w14:textId="7DB2D8E6" w:rsidR="004B6F94" w:rsidRDefault="004B6F94" w:rsidP="009C77DA">
      <w:pPr>
        <w:pStyle w:val="ListParagraph"/>
        <w:numPr>
          <w:ilvl w:val="0"/>
          <w:numId w:val="26"/>
        </w:numPr>
      </w:pPr>
      <w:r>
        <w:t>26.8% of volunteer managers say that more people will be volunteering with their organisation in 3 years</w:t>
      </w:r>
      <w:r w:rsidR="00A472C0">
        <w:t>.</w:t>
      </w:r>
    </w:p>
    <w:p w14:paraId="753A3751" w14:textId="237B97FD" w:rsidR="00E5186B" w:rsidRDefault="00E5186B" w:rsidP="00385508">
      <w:pPr>
        <w:pStyle w:val="Heading2"/>
      </w:pPr>
      <w:r>
        <w:t>Why and how people volunteer</w:t>
      </w:r>
    </w:p>
    <w:p w14:paraId="43A14611" w14:textId="337AC236" w:rsidR="00107193" w:rsidRDefault="00A520F9" w:rsidP="00385508">
      <w:pPr>
        <w:pStyle w:val="Heading3"/>
      </w:pPr>
      <w:r>
        <w:t>People are motivated to volunteer:</w:t>
      </w:r>
    </w:p>
    <w:p w14:paraId="53E369CD" w14:textId="3F8CC459" w:rsidR="00A520F9" w:rsidRDefault="00853B2E" w:rsidP="009C77DA">
      <w:pPr>
        <w:pStyle w:val="ListParagraph"/>
        <w:numPr>
          <w:ilvl w:val="0"/>
          <w:numId w:val="27"/>
        </w:numPr>
      </w:pPr>
      <w:r>
        <w:t>t</w:t>
      </w:r>
      <w:r w:rsidR="00A520F9">
        <w:t>o help others: 64.2%</w:t>
      </w:r>
    </w:p>
    <w:p w14:paraId="7C89FDC6" w14:textId="64E53E2C" w:rsidR="00A520F9" w:rsidRDefault="00853B2E" w:rsidP="009C77DA">
      <w:pPr>
        <w:pStyle w:val="ListParagraph"/>
        <w:numPr>
          <w:ilvl w:val="0"/>
          <w:numId w:val="27"/>
        </w:numPr>
      </w:pPr>
      <w:r>
        <w:t>f</w:t>
      </w:r>
      <w:r w:rsidR="00A520F9">
        <w:t>or enjoyment: 41.3%</w:t>
      </w:r>
    </w:p>
    <w:p w14:paraId="586CB12A" w14:textId="0F2D4FA7" w:rsidR="00A520F9" w:rsidRDefault="00853B2E" w:rsidP="009C77DA">
      <w:pPr>
        <w:pStyle w:val="ListParagraph"/>
        <w:numPr>
          <w:ilvl w:val="0"/>
          <w:numId w:val="27"/>
        </w:numPr>
      </w:pPr>
      <w:r>
        <w:t>t</w:t>
      </w:r>
      <w:r w:rsidR="00270A03">
        <w:t>o be active: 37.5%</w:t>
      </w:r>
    </w:p>
    <w:p w14:paraId="52C7FDF6" w14:textId="62BD82D4" w:rsidR="00270A03" w:rsidRDefault="00270A03" w:rsidP="00385508">
      <w:pPr>
        <w:pStyle w:val="Heading3"/>
      </w:pPr>
      <w:r>
        <w:t>Top 3 ways people find volunteer roles:</w:t>
      </w:r>
    </w:p>
    <w:p w14:paraId="0FF5F2B0" w14:textId="0B3B465A" w:rsidR="00DA6636" w:rsidRDefault="00DA6636" w:rsidP="009C77DA">
      <w:pPr>
        <w:pStyle w:val="ListParagraph"/>
        <w:numPr>
          <w:ilvl w:val="0"/>
          <w:numId w:val="28"/>
        </w:numPr>
      </w:pPr>
      <w:r>
        <w:t>word of mouth: 56.6%</w:t>
      </w:r>
    </w:p>
    <w:p w14:paraId="249E5348" w14:textId="0EF9FFEB" w:rsidR="00DA6636" w:rsidRDefault="00DA6636" w:rsidP="009C77DA">
      <w:pPr>
        <w:pStyle w:val="ListParagraph"/>
        <w:numPr>
          <w:ilvl w:val="0"/>
          <w:numId w:val="28"/>
        </w:numPr>
      </w:pPr>
      <w:r>
        <w:t>social media: 37.9%</w:t>
      </w:r>
    </w:p>
    <w:p w14:paraId="2E3C3FBA" w14:textId="5C1BBB07" w:rsidR="00DA6636" w:rsidRDefault="00DA6636" w:rsidP="009C77DA">
      <w:pPr>
        <w:pStyle w:val="ListParagraph"/>
        <w:numPr>
          <w:ilvl w:val="0"/>
          <w:numId w:val="28"/>
        </w:numPr>
      </w:pPr>
      <w:r>
        <w:t>Google search: 24.0%</w:t>
      </w:r>
    </w:p>
    <w:p w14:paraId="5214E043" w14:textId="42BE392B" w:rsidR="00DA6636" w:rsidRDefault="00DA6636" w:rsidP="00385508">
      <w:pPr>
        <w:pStyle w:val="Heading3"/>
      </w:pPr>
      <w:r>
        <w:lastRenderedPageBreak/>
        <w:t>Top 3 recruitment channels:</w:t>
      </w:r>
    </w:p>
    <w:p w14:paraId="2A7C3A05" w14:textId="6048F61D" w:rsidR="00DA6636" w:rsidRDefault="00853B2E" w:rsidP="009C77DA">
      <w:pPr>
        <w:pStyle w:val="ListParagraph"/>
        <w:numPr>
          <w:ilvl w:val="0"/>
          <w:numId w:val="29"/>
        </w:numPr>
      </w:pPr>
      <w:r>
        <w:t>w</w:t>
      </w:r>
      <w:r w:rsidR="00DA6636">
        <w:t>ord of mouth: 80.8%</w:t>
      </w:r>
    </w:p>
    <w:p w14:paraId="6D674516" w14:textId="7E9C4552" w:rsidR="00DA6636" w:rsidRDefault="00853B2E" w:rsidP="009C77DA">
      <w:pPr>
        <w:pStyle w:val="ListParagraph"/>
        <w:numPr>
          <w:ilvl w:val="0"/>
          <w:numId w:val="29"/>
        </w:numPr>
      </w:pPr>
      <w:r>
        <w:t>s</w:t>
      </w:r>
      <w:r w:rsidR="00DA6636">
        <w:t>ocial media: 61.9%</w:t>
      </w:r>
    </w:p>
    <w:p w14:paraId="4B910B9B" w14:textId="74BF2C55" w:rsidR="00DA6636" w:rsidRDefault="00853B2E" w:rsidP="009C77DA">
      <w:pPr>
        <w:pStyle w:val="ListParagraph"/>
        <w:numPr>
          <w:ilvl w:val="0"/>
          <w:numId w:val="29"/>
        </w:numPr>
      </w:pPr>
      <w:r>
        <w:t>w</w:t>
      </w:r>
      <w:r w:rsidR="00DA6636">
        <w:t>ebsite: 54.6%</w:t>
      </w:r>
    </w:p>
    <w:p w14:paraId="64009D6E" w14:textId="565700C8" w:rsidR="00A12E01" w:rsidRDefault="00A12E01" w:rsidP="00385508">
      <w:pPr>
        <w:pStyle w:val="Heading2"/>
      </w:pPr>
      <w:r>
        <w:t>Participation</w:t>
      </w:r>
    </w:p>
    <w:p w14:paraId="65CED4A7" w14:textId="5B820796" w:rsidR="00055E64" w:rsidRDefault="00055E64" w:rsidP="00385508">
      <w:pPr>
        <w:pStyle w:val="Heading3"/>
      </w:pPr>
      <w:r>
        <w:t>Overall participation</w:t>
      </w:r>
    </w:p>
    <w:p w14:paraId="64B1B842" w14:textId="4EE1F57B" w:rsidR="00E97AB3" w:rsidRDefault="00E97AB3" w:rsidP="009C77DA">
      <w:pPr>
        <w:pStyle w:val="ListParagraph"/>
        <w:numPr>
          <w:ilvl w:val="0"/>
          <w:numId w:val="30"/>
        </w:numPr>
      </w:pPr>
      <w:r>
        <w:t xml:space="preserve">2020: </w:t>
      </w:r>
      <w:r w:rsidR="00E8738C">
        <w:t>75.7%</w:t>
      </w:r>
    </w:p>
    <w:p w14:paraId="251F7ADF" w14:textId="2CAE15D3" w:rsidR="00E8738C" w:rsidRDefault="00E8738C" w:rsidP="009C77DA">
      <w:pPr>
        <w:pStyle w:val="ListParagraph"/>
        <w:numPr>
          <w:ilvl w:val="0"/>
          <w:numId w:val="30"/>
        </w:numPr>
      </w:pPr>
      <w:r>
        <w:t>2023: 64.3</w:t>
      </w:r>
      <w:r w:rsidR="00EA0558">
        <w:t>%</w:t>
      </w:r>
    </w:p>
    <w:p w14:paraId="54560159" w14:textId="52FD08C2" w:rsidR="00EA0558" w:rsidRDefault="00EA0558" w:rsidP="009C77DA">
      <w:pPr>
        <w:pStyle w:val="ListParagraph"/>
        <w:numPr>
          <w:ilvl w:val="0"/>
          <w:numId w:val="30"/>
        </w:numPr>
      </w:pPr>
      <w:r>
        <w:t>This represents a reduction of over 10%</w:t>
      </w:r>
    </w:p>
    <w:p w14:paraId="2541D2D2" w14:textId="1D262BD2" w:rsidR="00EA0558" w:rsidRDefault="00EA0558" w:rsidP="00385508">
      <w:pPr>
        <w:pStyle w:val="Heading3"/>
      </w:pPr>
      <w:r>
        <w:t>Formal volunteers (</w:t>
      </w:r>
      <w:r w:rsidR="008D2D90">
        <w:t>V</w:t>
      </w:r>
      <w:r w:rsidR="00C33E4A">
        <w:t>olunteers with an organisation)</w:t>
      </w:r>
    </w:p>
    <w:p w14:paraId="3FCD0F08" w14:textId="71074068" w:rsidR="00C33E4A" w:rsidRDefault="00C33E4A" w:rsidP="009C77DA">
      <w:pPr>
        <w:pStyle w:val="ListParagraph"/>
        <w:numPr>
          <w:ilvl w:val="0"/>
          <w:numId w:val="31"/>
        </w:numPr>
      </w:pPr>
      <w:r>
        <w:t>2020: 69.6%</w:t>
      </w:r>
    </w:p>
    <w:p w14:paraId="38C676FB" w14:textId="675AF6B4" w:rsidR="00C33E4A" w:rsidRDefault="00C33E4A" w:rsidP="009C77DA">
      <w:pPr>
        <w:pStyle w:val="ListParagraph"/>
        <w:numPr>
          <w:ilvl w:val="0"/>
          <w:numId w:val="31"/>
        </w:numPr>
      </w:pPr>
      <w:r>
        <w:t xml:space="preserve">2023: </w:t>
      </w:r>
      <w:r w:rsidR="007647EE">
        <w:t>49</w:t>
      </w:r>
      <w:r>
        <w:t>%</w:t>
      </w:r>
    </w:p>
    <w:p w14:paraId="30CF4331" w14:textId="15B8C030" w:rsidR="00C33E4A" w:rsidRDefault="00C33E4A" w:rsidP="009C77DA">
      <w:pPr>
        <w:pStyle w:val="ListParagraph"/>
        <w:numPr>
          <w:ilvl w:val="0"/>
          <w:numId w:val="31"/>
        </w:numPr>
      </w:pPr>
      <w:r>
        <w:t xml:space="preserve">This represents a reduction of </w:t>
      </w:r>
      <w:r w:rsidR="007647EE">
        <w:t>2</w:t>
      </w:r>
      <w:r>
        <w:t>0%</w:t>
      </w:r>
    </w:p>
    <w:p w14:paraId="2EB32E5A" w14:textId="666F0DC2" w:rsidR="00C33E4A" w:rsidRDefault="007647EE" w:rsidP="00385508">
      <w:pPr>
        <w:pStyle w:val="Heading3"/>
      </w:pPr>
      <w:r>
        <w:t>Informal volunteering</w:t>
      </w:r>
    </w:p>
    <w:p w14:paraId="2E8298DA" w14:textId="0B92E627" w:rsidR="007647EE" w:rsidRDefault="007647EE" w:rsidP="001D2606">
      <w:pPr>
        <w:pStyle w:val="ListParagraph"/>
        <w:numPr>
          <w:ilvl w:val="0"/>
          <w:numId w:val="31"/>
        </w:numPr>
      </w:pPr>
      <w:r>
        <w:t>2020: 85.8</w:t>
      </w:r>
    </w:p>
    <w:p w14:paraId="632EA967" w14:textId="50098C62" w:rsidR="007647EE" w:rsidRDefault="007647EE" w:rsidP="001D2606">
      <w:pPr>
        <w:pStyle w:val="ListParagraph"/>
        <w:numPr>
          <w:ilvl w:val="0"/>
          <w:numId w:val="31"/>
        </w:numPr>
      </w:pPr>
      <w:r>
        <w:t>2023: 69.6</w:t>
      </w:r>
    </w:p>
    <w:p w14:paraId="1025B5D4" w14:textId="23544B80" w:rsidR="007647EE" w:rsidRDefault="007647EE" w:rsidP="001D2606">
      <w:pPr>
        <w:pStyle w:val="ListParagraph"/>
        <w:numPr>
          <w:ilvl w:val="0"/>
          <w:numId w:val="31"/>
        </w:numPr>
      </w:pPr>
      <w:r>
        <w:t xml:space="preserve">This represents a reduction of </w:t>
      </w:r>
      <w:r w:rsidR="00385508">
        <w:t>15</w:t>
      </w:r>
      <w:r>
        <w:t>%</w:t>
      </w:r>
    </w:p>
    <w:p w14:paraId="22FF375A" w14:textId="1A5B8A51" w:rsidR="00385508" w:rsidRDefault="001930C4" w:rsidP="001930C4">
      <w:pPr>
        <w:pStyle w:val="Heading3"/>
      </w:pPr>
      <w:r>
        <w:t>Number of hours volunteer each month</w:t>
      </w:r>
    </w:p>
    <w:p w14:paraId="5F2DADED" w14:textId="7A3041A4" w:rsidR="001930C4" w:rsidRDefault="001930C4" w:rsidP="009C77DA">
      <w:pPr>
        <w:pStyle w:val="ListParagraph"/>
        <w:numPr>
          <w:ilvl w:val="0"/>
          <w:numId w:val="32"/>
        </w:numPr>
      </w:pPr>
      <w:r>
        <w:t>2020: 24.9 hours per month</w:t>
      </w:r>
    </w:p>
    <w:p w14:paraId="18BA2EE5" w14:textId="30FBA691" w:rsidR="001930C4" w:rsidRDefault="001930C4" w:rsidP="009C77DA">
      <w:pPr>
        <w:pStyle w:val="ListParagraph"/>
        <w:numPr>
          <w:ilvl w:val="0"/>
          <w:numId w:val="32"/>
        </w:numPr>
      </w:pPr>
      <w:r>
        <w:t>2023: 21.6 hours per month</w:t>
      </w:r>
    </w:p>
    <w:p w14:paraId="2F9E0CB7" w14:textId="366F2DFF" w:rsidR="001930C4" w:rsidRDefault="001930C4" w:rsidP="009C77DA">
      <w:pPr>
        <w:pStyle w:val="ListParagraph"/>
        <w:numPr>
          <w:ilvl w:val="0"/>
          <w:numId w:val="32"/>
        </w:numPr>
      </w:pPr>
      <w:r>
        <w:t>This represents a reduction of just under 20%</w:t>
      </w:r>
    </w:p>
    <w:p w14:paraId="3CE2965C" w14:textId="4C0BE387" w:rsidR="00CA61DB" w:rsidRDefault="00CA61DB" w:rsidP="00CA61DB">
      <w:pPr>
        <w:pStyle w:val="Heading2"/>
      </w:pPr>
      <w:r>
        <w:t>Barriers for Queenslanders volunteering more</w:t>
      </w:r>
    </w:p>
    <w:p w14:paraId="68F62226" w14:textId="6B74463E" w:rsidR="00A835B2" w:rsidRDefault="00F75DB4" w:rsidP="00A835B2">
      <w:pPr>
        <w:pStyle w:val="Heading3"/>
      </w:pPr>
      <w:r>
        <w:t>Top 3 challenges of the last three years for volunteer-involving organisations</w:t>
      </w:r>
    </w:p>
    <w:p w14:paraId="436D6866" w14:textId="11BC3428" w:rsidR="00F75DB4" w:rsidRDefault="00DA4496" w:rsidP="009C77DA">
      <w:pPr>
        <w:pStyle w:val="ListParagraph"/>
        <w:numPr>
          <w:ilvl w:val="0"/>
          <w:numId w:val="33"/>
        </w:numPr>
      </w:pPr>
      <w:r>
        <w:t>Volunteer hours have decreased</w:t>
      </w:r>
    </w:p>
    <w:p w14:paraId="78A8E947" w14:textId="7B41568C" w:rsidR="00DA4496" w:rsidRDefault="00DA4496" w:rsidP="009C77DA">
      <w:pPr>
        <w:pStyle w:val="ListParagraph"/>
        <w:numPr>
          <w:ilvl w:val="0"/>
          <w:numId w:val="33"/>
        </w:numPr>
      </w:pPr>
      <w:r>
        <w:t>Volunteers need more training</w:t>
      </w:r>
    </w:p>
    <w:p w14:paraId="2F2064CD" w14:textId="1126628C" w:rsidR="00DA4496" w:rsidRDefault="00DA4496" w:rsidP="009C77DA">
      <w:pPr>
        <w:pStyle w:val="ListParagraph"/>
        <w:numPr>
          <w:ilvl w:val="0"/>
          <w:numId w:val="33"/>
        </w:numPr>
      </w:pPr>
      <w:r>
        <w:t>Fewer people want to volunteer</w:t>
      </w:r>
    </w:p>
    <w:p w14:paraId="606D8B02" w14:textId="21A90011" w:rsidR="00DA4496" w:rsidRDefault="00DA4496" w:rsidP="00DA4496">
      <w:pPr>
        <w:pStyle w:val="Heading3"/>
      </w:pPr>
      <w:r>
        <w:t>Top 3 issues in volunteering</w:t>
      </w:r>
      <w:r w:rsidR="00DC59F3">
        <w:t xml:space="preserve"> for volunteer-involving organisations</w:t>
      </w:r>
    </w:p>
    <w:p w14:paraId="176CFF10" w14:textId="36396AC4" w:rsidR="00DC59F3" w:rsidRDefault="00DC59F3" w:rsidP="009C77DA">
      <w:pPr>
        <w:pStyle w:val="ListParagraph"/>
        <w:numPr>
          <w:ilvl w:val="0"/>
          <w:numId w:val="34"/>
        </w:numPr>
      </w:pPr>
      <w:r>
        <w:t>Volunteer retention: 87%</w:t>
      </w:r>
    </w:p>
    <w:p w14:paraId="49B2EC5C" w14:textId="2A32268D" w:rsidR="00DC59F3" w:rsidRDefault="00DC59F3" w:rsidP="009C77DA">
      <w:pPr>
        <w:pStyle w:val="ListParagraph"/>
        <w:numPr>
          <w:ilvl w:val="0"/>
          <w:numId w:val="34"/>
        </w:numPr>
      </w:pPr>
      <w:r>
        <w:t>Volunteer health and safety: 86.5%</w:t>
      </w:r>
    </w:p>
    <w:p w14:paraId="02CF5FB9" w14:textId="03FD67BE" w:rsidR="00DC59F3" w:rsidRDefault="00DC59F3" w:rsidP="009C77DA">
      <w:pPr>
        <w:pStyle w:val="ListParagraph"/>
        <w:numPr>
          <w:ilvl w:val="0"/>
          <w:numId w:val="34"/>
        </w:numPr>
      </w:pPr>
      <w:r>
        <w:t>Volunteer recruitment: 77.7%</w:t>
      </w:r>
    </w:p>
    <w:p w14:paraId="0D7954E2" w14:textId="2A32DDFF" w:rsidR="00240A6B" w:rsidRDefault="000157CF" w:rsidP="00240A6B">
      <w:pPr>
        <w:pStyle w:val="Heading3"/>
      </w:pPr>
      <w:r>
        <w:t>Challenges for volunteers</w:t>
      </w:r>
    </w:p>
    <w:p w14:paraId="53140EBF" w14:textId="31B9AD92" w:rsidR="000157CF" w:rsidRDefault="007E49B9" w:rsidP="009C77DA">
      <w:pPr>
        <w:pStyle w:val="ListParagraph"/>
        <w:numPr>
          <w:ilvl w:val="0"/>
          <w:numId w:val="35"/>
        </w:numPr>
      </w:pPr>
      <w:r>
        <w:t>No time: 41.8%</w:t>
      </w:r>
    </w:p>
    <w:p w14:paraId="4CD95F3A" w14:textId="3D4D8547" w:rsidR="007E49B9" w:rsidRDefault="007E49B9" w:rsidP="009C77DA">
      <w:pPr>
        <w:pStyle w:val="ListParagraph"/>
        <w:numPr>
          <w:ilvl w:val="0"/>
          <w:numId w:val="35"/>
        </w:numPr>
      </w:pPr>
      <w:r>
        <w:lastRenderedPageBreak/>
        <w:t>Costs</w:t>
      </w:r>
      <w:r w:rsidR="00F823DD">
        <w:t>: 14.5%</w:t>
      </w:r>
    </w:p>
    <w:p w14:paraId="095516FD" w14:textId="0831F436" w:rsidR="00F823DD" w:rsidRDefault="00F823DD" w:rsidP="009C77DA">
      <w:pPr>
        <w:pStyle w:val="ListParagraph"/>
        <w:numPr>
          <w:ilvl w:val="0"/>
          <w:numId w:val="35"/>
        </w:numPr>
      </w:pPr>
      <w:r>
        <w:t>Health reasons: 13.1%</w:t>
      </w:r>
    </w:p>
    <w:p w14:paraId="64A3D74F" w14:textId="7A939165" w:rsidR="00F823DD" w:rsidRDefault="00F823DD" w:rsidP="009C77DA">
      <w:pPr>
        <w:pStyle w:val="ListParagraph"/>
        <w:numPr>
          <w:ilvl w:val="0"/>
          <w:numId w:val="35"/>
        </w:numPr>
      </w:pPr>
      <w:r>
        <w:t>Burnout (over-volunteering): 12.3%</w:t>
      </w:r>
    </w:p>
    <w:p w14:paraId="2D8D9944" w14:textId="1B26E04D" w:rsidR="00F823DD" w:rsidRPr="000157CF" w:rsidRDefault="00F823DD" w:rsidP="009C77DA">
      <w:pPr>
        <w:pStyle w:val="ListParagraph"/>
        <w:numPr>
          <w:ilvl w:val="0"/>
          <w:numId w:val="35"/>
        </w:numPr>
      </w:pPr>
      <w:r>
        <w:t>Not interested in volunteering more: 11%</w:t>
      </w:r>
    </w:p>
    <w:p w14:paraId="55A330D1" w14:textId="189C7BAD" w:rsidR="000157CF" w:rsidRPr="000157CF" w:rsidRDefault="000157CF" w:rsidP="000157CF">
      <w:pPr>
        <w:pStyle w:val="Heading3"/>
      </w:pPr>
      <w:r>
        <w:t>Challenges for non-volunteers</w:t>
      </w:r>
    </w:p>
    <w:p w14:paraId="54B1E636" w14:textId="521C379B" w:rsidR="007647EE" w:rsidRDefault="00F823DD" w:rsidP="009C77DA">
      <w:pPr>
        <w:pStyle w:val="ListParagraph"/>
        <w:numPr>
          <w:ilvl w:val="0"/>
          <w:numId w:val="36"/>
        </w:numPr>
      </w:pPr>
      <w:r>
        <w:t>No time: 62.6%</w:t>
      </w:r>
    </w:p>
    <w:p w14:paraId="26E821FD" w14:textId="287C1F6C" w:rsidR="00F823DD" w:rsidRDefault="000D3DDA" w:rsidP="009C77DA">
      <w:pPr>
        <w:pStyle w:val="ListParagraph"/>
        <w:numPr>
          <w:ilvl w:val="0"/>
          <w:numId w:val="36"/>
        </w:numPr>
      </w:pPr>
      <w:r>
        <w:t>Not sure how / never been asked: 23.3%</w:t>
      </w:r>
    </w:p>
    <w:p w14:paraId="4C9D7C60" w14:textId="6953656E" w:rsidR="000D3DDA" w:rsidRDefault="000D3DDA" w:rsidP="009C77DA">
      <w:pPr>
        <w:pStyle w:val="ListParagraph"/>
        <w:numPr>
          <w:ilvl w:val="0"/>
          <w:numId w:val="36"/>
        </w:numPr>
      </w:pPr>
      <w:r>
        <w:t>Health reasons: 17.9%</w:t>
      </w:r>
    </w:p>
    <w:p w14:paraId="730EA382" w14:textId="7052F3AA" w:rsidR="000D3DDA" w:rsidRDefault="000D3DDA" w:rsidP="009C77DA">
      <w:pPr>
        <w:pStyle w:val="ListParagraph"/>
        <w:numPr>
          <w:ilvl w:val="0"/>
          <w:numId w:val="36"/>
        </w:numPr>
      </w:pPr>
      <w:r>
        <w:t>Not interested in volunteering: 17.6%</w:t>
      </w:r>
    </w:p>
    <w:p w14:paraId="02DE67BF" w14:textId="01547502" w:rsidR="00794F86" w:rsidRPr="007069FE" w:rsidRDefault="000D3DDA" w:rsidP="009C77DA">
      <w:pPr>
        <w:pStyle w:val="ListParagraph"/>
        <w:numPr>
          <w:ilvl w:val="0"/>
          <w:numId w:val="36"/>
        </w:numPr>
      </w:pPr>
      <w:r>
        <w:t>Lack confidence: 13.1%</w:t>
      </w:r>
    </w:p>
    <w:p w14:paraId="1DD0C83A" w14:textId="5D3A2C53" w:rsidR="00CB7ED2" w:rsidRPr="00CB7ED2" w:rsidRDefault="00CB7ED2" w:rsidP="00CB7ED2">
      <w:pPr>
        <w:spacing w:before="0" w:after="0" w:line="240" w:lineRule="auto"/>
        <w:ind w:right="0"/>
        <w:rPr>
          <w:lang w:val="en-GB"/>
        </w:rPr>
      </w:pPr>
      <w:r w:rsidRPr="00CB7ED2">
        <w:rPr>
          <w:lang w:val="en-GB"/>
        </w:rPr>
        <w:t>All data supplied courtesy of Volunteering Queensland.</w:t>
      </w:r>
    </w:p>
    <w:p w14:paraId="24DE53D7" w14:textId="3F9C26FD" w:rsidR="00067F64" w:rsidRPr="00AF31B7" w:rsidRDefault="00D43829" w:rsidP="006A1D9F">
      <w:pPr>
        <w:spacing w:before="0" w:after="0" w:line="240" w:lineRule="auto"/>
        <w:ind w:right="0"/>
      </w:pPr>
      <w:hyperlink r:id="rId23" w:history="1">
        <w:r w:rsidR="00CB7ED2" w:rsidRPr="00CB7ED2">
          <w:rPr>
            <w:rStyle w:val="Hyperlink"/>
            <w:lang w:val="en-GB"/>
          </w:rPr>
          <w:t>Review the State of Volunteering in Queensland 2024 report to find out more.</w:t>
        </w:r>
      </w:hyperlink>
      <w:r w:rsidR="00A601E2" w:rsidRPr="00AF31B7">
        <w:br w:type="page"/>
      </w:r>
      <w:bookmarkStart w:id="6" w:name="_Toc176422730"/>
      <w:r w:rsidR="00067F64" w:rsidRPr="006A1D9F">
        <w:rPr>
          <w:rStyle w:val="Heading1Char"/>
        </w:rPr>
        <w:lastRenderedPageBreak/>
        <w:t xml:space="preserve">How </w:t>
      </w:r>
      <w:r w:rsidR="001219F7" w:rsidRPr="006A1D9F">
        <w:rPr>
          <w:rStyle w:val="Heading1Char"/>
        </w:rPr>
        <w:t>this strategy was developed</w:t>
      </w:r>
      <w:bookmarkEnd w:id="6"/>
    </w:p>
    <w:p w14:paraId="13E6A770" w14:textId="5C0A8624" w:rsidR="00067F64" w:rsidRPr="00AF31B7" w:rsidRDefault="00067F64" w:rsidP="00B07AA5">
      <w:r w:rsidRPr="00AF31B7">
        <w:t>This strategy has been developed through the valuable contributions of many stakeholders who generously shared their time, insights and aspirations for volunteering.</w:t>
      </w:r>
    </w:p>
    <w:p w14:paraId="573C2BF0" w14:textId="46E5170F" w:rsidR="00AA01D3" w:rsidRDefault="00AA0CA9" w:rsidP="00B07AA5">
      <w:r w:rsidRPr="00AF31B7">
        <w:t>This included</w:t>
      </w:r>
      <w:r w:rsidR="00067F64" w:rsidRPr="00AF31B7">
        <w:t>:</w:t>
      </w:r>
    </w:p>
    <w:p w14:paraId="5C2A495C" w14:textId="230B9135" w:rsidR="00A03364" w:rsidRDefault="00A03364" w:rsidP="00B07AA5">
      <w:pPr>
        <w:pStyle w:val="ListParagraph"/>
        <w:numPr>
          <w:ilvl w:val="0"/>
          <w:numId w:val="38"/>
        </w:numPr>
      </w:pPr>
      <w:r w:rsidRPr="00A138F4">
        <w:t xml:space="preserve">More than </w:t>
      </w:r>
      <w:r w:rsidRPr="00B07AA5">
        <w:rPr>
          <w:b/>
          <w:bCs/>
        </w:rPr>
        <w:t>20 codesign meetings</w:t>
      </w:r>
      <w:r w:rsidRPr="00A138F4">
        <w:t xml:space="preserve"> with government and volunteering sector leaders</w:t>
      </w:r>
      <w:r>
        <w:t>.</w:t>
      </w:r>
    </w:p>
    <w:p w14:paraId="6B188366" w14:textId="0E3BA45E" w:rsidR="00263BC5" w:rsidRPr="00263BC5" w:rsidRDefault="00A03364" w:rsidP="00B07AA5">
      <w:pPr>
        <w:pStyle w:val="ListParagraph"/>
        <w:numPr>
          <w:ilvl w:val="0"/>
          <w:numId w:val="38"/>
        </w:numPr>
      </w:pPr>
      <w:r w:rsidRPr="001C674C">
        <w:t xml:space="preserve">Consultation workshops and presentations with more than </w:t>
      </w:r>
      <w:r w:rsidRPr="00B07AA5">
        <w:rPr>
          <w:b/>
          <w:bCs/>
        </w:rPr>
        <w:t>110 volunteering sector representatives</w:t>
      </w:r>
    </w:p>
    <w:p w14:paraId="1EAFA28F" w14:textId="220669E0" w:rsidR="00263BC5" w:rsidRDefault="00263BC5" w:rsidP="00B07AA5">
      <w:pPr>
        <w:pStyle w:val="ListParagraph"/>
        <w:numPr>
          <w:ilvl w:val="0"/>
          <w:numId w:val="38"/>
        </w:numPr>
      </w:pPr>
      <w:r w:rsidRPr="00B07AA5">
        <w:rPr>
          <w:b/>
          <w:bCs/>
        </w:rPr>
        <w:t xml:space="preserve">Detailed and thorough incorporation of learnings from a strong, existing </w:t>
      </w:r>
      <w:r w:rsidRPr="00B07AA5">
        <w:rPr>
          <w:b/>
        </w:rPr>
        <w:t>evidence base</w:t>
      </w:r>
      <w:r>
        <w:t>, including state, national, and international reports, articles, and strategies, such as:</w:t>
      </w:r>
    </w:p>
    <w:p w14:paraId="52FC0670" w14:textId="77777777" w:rsidR="00263BC5" w:rsidRDefault="00263BC5" w:rsidP="00B07AA5">
      <w:pPr>
        <w:pStyle w:val="ListParagraph"/>
        <w:numPr>
          <w:ilvl w:val="1"/>
          <w:numId w:val="38"/>
        </w:numPr>
      </w:pPr>
      <w:r>
        <w:t xml:space="preserve">Volunteering Queensland’s </w:t>
      </w:r>
      <w:r w:rsidRPr="00B07AA5">
        <w:rPr>
          <w:i/>
          <w:iCs/>
        </w:rPr>
        <w:t>The State of Volunteering in Queensland</w:t>
      </w:r>
      <w:r>
        <w:t xml:space="preserve"> reports and sub-reports</w:t>
      </w:r>
    </w:p>
    <w:p w14:paraId="298FE343" w14:textId="77777777" w:rsidR="00263BC5" w:rsidRPr="000A0E81" w:rsidRDefault="00263BC5" w:rsidP="00B07AA5">
      <w:pPr>
        <w:pStyle w:val="ListParagraph"/>
        <w:numPr>
          <w:ilvl w:val="1"/>
          <w:numId w:val="38"/>
        </w:numPr>
      </w:pPr>
      <w:r>
        <w:t xml:space="preserve">Volunteering Australia’s </w:t>
      </w:r>
      <w:r w:rsidRPr="00B07AA5">
        <w:rPr>
          <w:i/>
          <w:iCs/>
        </w:rPr>
        <w:t>Volunteering Research Papers Initiative</w:t>
      </w:r>
    </w:p>
    <w:p w14:paraId="411A9B08" w14:textId="26FBEA31" w:rsidR="00910E9B" w:rsidRDefault="00263BC5" w:rsidP="00B07AA5">
      <w:pPr>
        <w:pStyle w:val="ListParagraph"/>
        <w:numPr>
          <w:ilvl w:val="1"/>
          <w:numId w:val="38"/>
        </w:numPr>
      </w:pPr>
      <w:r>
        <w:t>a</w:t>
      </w:r>
      <w:r w:rsidRPr="000A0E81">
        <w:t>nalysis of</w:t>
      </w:r>
      <w:r>
        <w:t xml:space="preserve"> other jurisdictions’ volunteering strategies and initiatives</w:t>
      </w:r>
    </w:p>
    <w:p w14:paraId="3139CB41" w14:textId="6E6F5B9D" w:rsidR="00067F64" w:rsidRPr="00AF31B7" w:rsidRDefault="00AA01D3" w:rsidP="00910E9B">
      <w:pPr>
        <w:pStyle w:val="Heading1"/>
      </w:pPr>
      <w:bookmarkStart w:id="7" w:name="_Toc176422731"/>
      <w:r w:rsidRPr="00AF31B7">
        <w:lastRenderedPageBreak/>
        <w:t>What we heard</w:t>
      </w:r>
      <w:bookmarkEnd w:id="7"/>
    </w:p>
    <w:p w14:paraId="2C08F438" w14:textId="7E1155F0" w:rsidR="003F7694" w:rsidRPr="00AF31B7" w:rsidRDefault="00DA4D0B" w:rsidP="00E6660C">
      <w:r w:rsidRPr="00EB3050">
        <w:rPr>
          <w:b/>
          <w:bCs/>
        </w:rPr>
        <w:t>Attracting and r</w:t>
      </w:r>
      <w:r w:rsidR="005E7CC4" w:rsidRPr="00EB3050">
        <w:rPr>
          <w:b/>
          <w:bCs/>
        </w:rPr>
        <w:t>etaining</w:t>
      </w:r>
      <w:r w:rsidRPr="00EB3050">
        <w:rPr>
          <w:b/>
          <w:bCs/>
        </w:rPr>
        <w:t xml:space="preserve"> volunteers</w:t>
      </w:r>
      <w:r w:rsidR="00974980" w:rsidRPr="00EB3050">
        <w:rPr>
          <w:b/>
          <w:bCs/>
        </w:rPr>
        <w:t xml:space="preserve"> is </w:t>
      </w:r>
      <w:r w:rsidR="00AC0568" w:rsidRPr="00EB3050">
        <w:rPr>
          <w:b/>
          <w:bCs/>
        </w:rPr>
        <w:t xml:space="preserve">becoming </w:t>
      </w:r>
      <w:r w:rsidR="00C7540C" w:rsidRPr="00EB3050">
        <w:rPr>
          <w:b/>
          <w:bCs/>
        </w:rPr>
        <w:t>more challenging now.</w:t>
      </w:r>
      <w:r w:rsidR="00C7540C" w:rsidRPr="003F7694">
        <w:rPr>
          <w:i/>
          <w:iCs/>
        </w:rPr>
        <w:t xml:space="preserve"> </w:t>
      </w:r>
      <w:r w:rsidR="00C7540C" w:rsidRPr="001C674C">
        <w:t xml:space="preserve">Overall, less people are </w:t>
      </w:r>
      <w:r w:rsidR="00C7540C" w:rsidRPr="002D79BE">
        <w:t>volunteering</w:t>
      </w:r>
      <w:r w:rsidR="00C7540C" w:rsidRPr="00AF31B7">
        <w:t>, for less hours</w:t>
      </w:r>
      <w:r w:rsidR="00C7540C">
        <w:t>, but</w:t>
      </w:r>
      <w:r w:rsidR="00974980" w:rsidRPr="00AF31B7">
        <w:t xml:space="preserve"> this trend is not felt equally across all </w:t>
      </w:r>
      <w:r w:rsidR="00B14CB7" w:rsidRPr="00AF31B7">
        <w:t>types of</w:t>
      </w:r>
      <w:r w:rsidR="00974980" w:rsidRPr="00AF31B7">
        <w:t xml:space="preserve"> volunteering</w:t>
      </w:r>
      <w:r w:rsidR="0072475F" w:rsidRPr="00AF31B7">
        <w:t>.</w:t>
      </w:r>
    </w:p>
    <w:p w14:paraId="7106C541" w14:textId="3A98F764" w:rsidR="00441B0F" w:rsidRDefault="00255E02" w:rsidP="00E6660C">
      <w:r w:rsidRPr="00EB3050">
        <w:rPr>
          <w:b/>
          <w:bCs/>
        </w:rPr>
        <w:t>Volunteers’ habits</w:t>
      </w:r>
      <w:r w:rsidR="006B764B" w:rsidRPr="00EB3050">
        <w:rPr>
          <w:b/>
          <w:bCs/>
        </w:rPr>
        <w:t xml:space="preserve"> and</w:t>
      </w:r>
      <w:r w:rsidRPr="00EB3050">
        <w:rPr>
          <w:b/>
          <w:bCs/>
        </w:rPr>
        <w:t xml:space="preserve"> preferences </w:t>
      </w:r>
      <w:r w:rsidR="00DF1901" w:rsidRPr="00EB3050">
        <w:rPr>
          <w:b/>
          <w:bCs/>
        </w:rPr>
        <w:t xml:space="preserve">are </w:t>
      </w:r>
      <w:r w:rsidR="00BA0DE8" w:rsidRPr="00EB3050">
        <w:rPr>
          <w:b/>
          <w:bCs/>
        </w:rPr>
        <w:t>trend</w:t>
      </w:r>
      <w:r w:rsidR="0095113B" w:rsidRPr="00EB3050">
        <w:rPr>
          <w:b/>
          <w:bCs/>
        </w:rPr>
        <w:t>ing</w:t>
      </w:r>
      <w:r w:rsidR="00BA0DE8" w:rsidRPr="00EB3050">
        <w:rPr>
          <w:b/>
          <w:bCs/>
        </w:rPr>
        <w:t xml:space="preserve"> towards </w:t>
      </w:r>
      <w:r w:rsidR="00F015F4" w:rsidRPr="00EB3050">
        <w:rPr>
          <w:b/>
          <w:bCs/>
        </w:rPr>
        <w:t>issues based, informal and episodic volunteering</w:t>
      </w:r>
      <w:r w:rsidR="002F4B10" w:rsidRPr="00EB3050">
        <w:rPr>
          <w:b/>
          <w:bCs/>
        </w:rPr>
        <w:t>,</w:t>
      </w:r>
      <w:r w:rsidR="002F4B10">
        <w:t xml:space="preserve"> and with</w:t>
      </w:r>
      <w:r w:rsidR="00F015F4" w:rsidRPr="00AF31B7">
        <w:t xml:space="preserve"> </w:t>
      </w:r>
      <w:r w:rsidR="000B19A6" w:rsidRPr="00AF31B7">
        <w:t>changing</w:t>
      </w:r>
      <w:r w:rsidR="00F015F4" w:rsidRPr="00AF31B7">
        <w:t xml:space="preserve"> expectations around the</w:t>
      </w:r>
      <w:r w:rsidR="000B19A6" w:rsidRPr="00AF31B7">
        <w:t xml:space="preserve"> volunteering</w:t>
      </w:r>
      <w:r w:rsidR="00F015F4" w:rsidRPr="00AF31B7">
        <w:t xml:space="preserve"> experience</w:t>
      </w:r>
      <w:r w:rsidR="0095113B">
        <w:t>.</w:t>
      </w:r>
      <w:r w:rsidR="00A5572D" w:rsidRPr="00AF31B7">
        <w:t xml:space="preserve"> </w:t>
      </w:r>
      <w:r w:rsidR="0095113B">
        <w:t>D</w:t>
      </w:r>
      <w:r w:rsidR="00E3328A" w:rsidRPr="00AF31B7">
        <w:t>igital</w:t>
      </w:r>
      <w:r w:rsidR="0095113B">
        <w:t xml:space="preserve"> access</w:t>
      </w:r>
      <w:r w:rsidR="00E3328A" w:rsidRPr="00AF31B7">
        <w:t xml:space="preserve">, </w:t>
      </w:r>
      <w:r w:rsidR="00A5572D" w:rsidRPr="00AF31B7">
        <w:t xml:space="preserve">service </w:t>
      </w:r>
      <w:r w:rsidR="0095113B">
        <w:t xml:space="preserve">and system </w:t>
      </w:r>
      <w:r w:rsidR="00A5572D" w:rsidRPr="00AF31B7">
        <w:t xml:space="preserve">design, </w:t>
      </w:r>
      <w:r w:rsidR="00DF3601" w:rsidRPr="00AF31B7">
        <w:t xml:space="preserve">leadership </w:t>
      </w:r>
      <w:r w:rsidR="00441B0F" w:rsidRPr="00AF31B7">
        <w:t xml:space="preserve">capabilities </w:t>
      </w:r>
      <w:r w:rsidR="00BA5A1D" w:rsidRPr="00AF31B7">
        <w:t>and</w:t>
      </w:r>
      <w:r w:rsidR="007E074B" w:rsidRPr="00AF31B7">
        <w:t xml:space="preserve"> </w:t>
      </w:r>
      <w:r w:rsidR="002F4B10">
        <w:t xml:space="preserve">different </w:t>
      </w:r>
      <w:r w:rsidR="00BA5A1D" w:rsidRPr="00AF31B7">
        <w:t>recruitment and retention strategies</w:t>
      </w:r>
      <w:r w:rsidR="00441B0F" w:rsidRPr="00AF31B7">
        <w:t xml:space="preserve"> </w:t>
      </w:r>
      <w:r w:rsidR="002F4B10">
        <w:t>are</w:t>
      </w:r>
      <w:r w:rsidR="002F4B10" w:rsidRPr="00AF31B7">
        <w:t xml:space="preserve"> </w:t>
      </w:r>
      <w:r w:rsidR="00441B0F" w:rsidRPr="00AF31B7">
        <w:t>more importan</w:t>
      </w:r>
      <w:r w:rsidR="004D1C52" w:rsidRPr="00AF31B7">
        <w:t>t</w:t>
      </w:r>
      <w:r w:rsidR="002F4B10">
        <w:t xml:space="preserve"> than ever</w:t>
      </w:r>
      <w:r w:rsidR="0095113B">
        <w:t xml:space="preserve"> to cater for </w:t>
      </w:r>
      <w:r w:rsidR="00A25DCF">
        <w:t>wide-ranging</w:t>
      </w:r>
      <w:r w:rsidR="0095113B">
        <w:t xml:space="preserve"> preferences.</w:t>
      </w:r>
    </w:p>
    <w:p w14:paraId="5F46F96B" w14:textId="474BD3AA" w:rsidR="006661F0" w:rsidRPr="00B7111A" w:rsidRDefault="00A4407E" w:rsidP="00E6660C">
      <w:pPr>
        <w:rPr>
          <w:i/>
          <w:iCs/>
        </w:rPr>
      </w:pPr>
      <w:r w:rsidRPr="00EB3050">
        <w:rPr>
          <w:b/>
          <w:bCs/>
        </w:rPr>
        <w:t xml:space="preserve">The value of volunteering </w:t>
      </w:r>
      <w:r w:rsidR="00154AC6" w:rsidRPr="00EB3050">
        <w:rPr>
          <w:b/>
          <w:bCs/>
        </w:rPr>
        <w:t xml:space="preserve">to society and individuals </w:t>
      </w:r>
      <w:r w:rsidR="003A3C78" w:rsidRPr="00EB3050">
        <w:rPr>
          <w:b/>
          <w:bCs/>
        </w:rPr>
        <w:t xml:space="preserve">is </w:t>
      </w:r>
      <w:r w:rsidR="002D364D" w:rsidRPr="00EB3050">
        <w:rPr>
          <w:b/>
          <w:bCs/>
        </w:rPr>
        <w:t xml:space="preserve">undeniable, </w:t>
      </w:r>
      <w:r w:rsidR="00E86F03" w:rsidRPr="00EB3050">
        <w:rPr>
          <w:b/>
          <w:bCs/>
        </w:rPr>
        <w:t>but under-recognised.</w:t>
      </w:r>
      <w:r w:rsidR="00E86F03">
        <w:rPr>
          <w:i/>
          <w:iCs/>
        </w:rPr>
        <w:t xml:space="preserve"> </w:t>
      </w:r>
      <w:r w:rsidR="00E86F03" w:rsidRPr="00B7111A">
        <w:t>T</w:t>
      </w:r>
      <w:r w:rsidR="002D364D" w:rsidRPr="00B7111A">
        <w:t>he</w:t>
      </w:r>
      <w:r w:rsidR="006661F0" w:rsidRPr="00B7111A">
        <w:t>re are significant opportunities to collaborate more</w:t>
      </w:r>
      <w:r w:rsidR="003B59E1" w:rsidRPr="00B7111A">
        <w:t xml:space="preserve"> on promot</w:t>
      </w:r>
      <w:r w:rsidR="00154AC6" w:rsidRPr="00B7111A">
        <w:t>ion, communication and</w:t>
      </w:r>
      <w:r w:rsidR="006661F0" w:rsidRPr="00B7111A">
        <w:t xml:space="preserve"> ensur</w:t>
      </w:r>
      <w:r w:rsidR="00154AC6" w:rsidRPr="00B7111A">
        <w:t>ing</w:t>
      </w:r>
      <w:r w:rsidR="006661F0" w:rsidRPr="00B7111A">
        <w:t xml:space="preserve"> that volunteering is recognised and celebrated by everyone in our communities.</w:t>
      </w:r>
    </w:p>
    <w:p w14:paraId="50C28862" w14:textId="77777777" w:rsidR="005F0964" w:rsidRPr="00EB3050" w:rsidRDefault="005F0964" w:rsidP="00E6660C">
      <w:pPr>
        <w:rPr>
          <w:b/>
          <w:bCs/>
        </w:rPr>
      </w:pPr>
      <w:r w:rsidRPr="00EB3050">
        <w:rPr>
          <w:b/>
          <w:bCs/>
        </w:rPr>
        <w:t>Many volunteer involving organisations are experiencing the cumulative impacts of growing demand and increased costs, alongside a reduction in availability of volunteers.</w:t>
      </w:r>
    </w:p>
    <w:p w14:paraId="1FC6A27D" w14:textId="1EE7C12F" w:rsidR="005C49F5" w:rsidRPr="00AF31B7" w:rsidRDefault="00966C79" w:rsidP="00E6660C">
      <w:r w:rsidRPr="00EB3050">
        <w:rPr>
          <w:b/>
          <w:bCs/>
        </w:rPr>
        <w:t>Operating</w:t>
      </w:r>
      <w:r w:rsidR="00632C54" w:rsidRPr="00EB3050">
        <w:rPr>
          <w:b/>
          <w:bCs/>
        </w:rPr>
        <w:t xml:space="preserve"> </w:t>
      </w:r>
      <w:r w:rsidR="00441B0F" w:rsidRPr="00EB3050">
        <w:rPr>
          <w:b/>
          <w:bCs/>
        </w:rPr>
        <w:t xml:space="preserve">environments </w:t>
      </w:r>
      <w:r w:rsidR="00A711FE" w:rsidRPr="00EB3050">
        <w:rPr>
          <w:b/>
          <w:bCs/>
        </w:rPr>
        <w:t>are</w:t>
      </w:r>
      <w:r w:rsidR="00DF3601" w:rsidRPr="00EB3050">
        <w:rPr>
          <w:b/>
          <w:bCs/>
        </w:rPr>
        <w:t xml:space="preserve"> </w:t>
      </w:r>
      <w:r w:rsidR="00A25DCF" w:rsidRPr="00EB3050">
        <w:rPr>
          <w:b/>
          <w:bCs/>
        </w:rPr>
        <w:t>growing in complexity</w:t>
      </w:r>
      <w:r w:rsidR="007C739D" w:rsidRPr="00EB3050">
        <w:rPr>
          <w:b/>
          <w:bCs/>
        </w:rPr>
        <w:t>.</w:t>
      </w:r>
      <w:r w:rsidR="007C739D">
        <w:t xml:space="preserve"> </w:t>
      </w:r>
      <w:r w:rsidR="00A25DCF">
        <w:t>This</w:t>
      </w:r>
      <w:r w:rsidR="00AD5865" w:rsidRPr="00AF31B7">
        <w:t xml:space="preserve"> </w:t>
      </w:r>
      <w:r w:rsidR="007C739D">
        <w:t>include</w:t>
      </w:r>
      <w:r w:rsidR="00A25DCF">
        <w:t>s</w:t>
      </w:r>
      <w:r w:rsidR="007C739D">
        <w:t xml:space="preserve"> </w:t>
      </w:r>
      <w:r w:rsidR="009325B7">
        <w:t xml:space="preserve">regulatory, insurance and training requirements, </w:t>
      </w:r>
      <w:r w:rsidR="0065511B" w:rsidRPr="00AF31B7">
        <w:t>increas</w:t>
      </w:r>
      <w:r w:rsidR="005E107B">
        <w:t>ing service</w:t>
      </w:r>
      <w:r w:rsidR="000B0661" w:rsidRPr="00AF31B7">
        <w:t xml:space="preserve"> demand</w:t>
      </w:r>
      <w:r w:rsidR="005E107B">
        <w:t xml:space="preserve">, </w:t>
      </w:r>
      <w:r w:rsidR="00D14EF4" w:rsidRPr="00AF31B7">
        <w:t xml:space="preserve">disconnected systems, navigating </w:t>
      </w:r>
      <w:r w:rsidR="00920726" w:rsidRPr="00AF31B7">
        <w:t>emerging</w:t>
      </w:r>
      <w:r w:rsidR="00D14EF4" w:rsidRPr="00AF31B7">
        <w:t xml:space="preserve"> risks</w:t>
      </w:r>
      <w:r w:rsidR="0010760F" w:rsidRPr="00AF31B7">
        <w:t>,</w:t>
      </w:r>
      <w:r w:rsidR="00AF36C7" w:rsidRPr="00AF31B7">
        <w:t xml:space="preserve"> </w:t>
      </w:r>
      <w:r w:rsidR="005E4A94" w:rsidRPr="00AF31B7">
        <w:t xml:space="preserve">and </w:t>
      </w:r>
      <w:r w:rsidR="00AF36C7" w:rsidRPr="00AF31B7">
        <w:t xml:space="preserve">responding to </w:t>
      </w:r>
      <w:r w:rsidR="00B54693" w:rsidRPr="00AF31B7">
        <w:t xml:space="preserve">broad </w:t>
      </w:r>
      <w:r w:rsidR="00E6792B" w:rsidRPr="00AF31B7">
        <w:t>global trends</w:t>
      </w:r>
      <w:r w:rsidR="005E4A94" w:rsidRPr="00AF31B7">
        <w:t>.</w:t>
      </w:r>
    </w:p>
    <w:p w14:paraId="7F48CC71" w14:textId="0C7EB731" w:rsidR="00255E02" w:rsidRPr="00AF31B7" w:rsidRDefault="00DF6CBE" w:rsidP="00E6660C">
      <w:r w:rsidRPr="00EB3050">
        <w:rPr>
          <w:b/>
          <w:bCs/>
        </w:rPr>
        <w:t>Administrative requirements could be</w:t>
      </w:r>
      <w:r w:rsidR="00DC63DB" w:rsidRPr="00EB3050">
        <w:rPr>
          <w:b/>
          <w:bCs/>
        </w:rPr>
        <w:t xml:space="preserve"> streamline</w:t>
      </w:r>
      <w:r w:rsidRPr="00EB3050">
        <w:rPr>
          <w:b/>
          <w:bCs/>
        </w:rPr>
        <w:t>d</w:t>
      </w:r>
      <w:r w:rsidR="00DC63DB" w:rsidRPr="00EB3050">
        <w:rPr>
          <w:b/>
          <w:bCs/>
        </w:rPr>
        <w:t xml:space="preserve"> and </w:t>
      </w:r>
      <w:r w:rsidR="000F6341" w:rsidRPr="00EB3050">
        <w:rPr>
          <w:b/>
          <w:bCs/>
        </w:rPr>
        <w:t xml:space="preserve">made the </w:t>
      </w:r>
      <w:r w:rsidR="00DC63DB" w:rsidRPr="00EB3050">
        <w:rPr>
          <w:b/>
          <w:bCs/>
        </w:rPr>
        <w:t>‘right-size’</w:t>
      </w:r>
      <w:r w:rsidR="000F6341" w:rsidRPr="00EB3050">
        <w:rPr>
          <w:b/>
          <w:bCs/>
        </w:rPr>
        <w:t xml:space="preserve"> for different settings,</w:t>
      </w:r>
      <w:r w:rsidR="009D4F45">
        <w:rPr>
          <w:i/>
          <w:iCs/>
        </w:rPr>
        <w:t xml:space="preserve"> </w:t>
      </w:r>
      <w:r w:rsidR="00D603CB" w:rsidRPr="00AF31B7">
        <w:t>mak</w:t>
      </w:r>
      <w:r w:rsidR="009D4F45">
        <w:t>ing</w:t>
      </w:r>
      <w:r w:rsidR="00D603CB" w:rsidRPr="00AF31B7">
        <w:t xml:space="preserve"> volunteering more accessible</w:t>
      </w:r>
      <w:r w:rsidR="00FA211E">
        <w:t xml:space="preserve"> and </w:t>
      </w:r>
      <w:r w:rsidR="003960A3">
        <w:t>inclusive</w:t>
      </w:r>
      <w:r w:rsidR="00D603CB" w:rsidRPr="00AF31B7">
        <w:t>, promot</w:t>
      </w:r>
      <w:r w:rsidR="009D4F45">
        <w:t>ing</w:t>
      </w:r>
      <w:r w:rsidR="005D6E25" w:rsidRPr="00AF31B7">
        <w:t xml:space="preserve"> efficienc</w:t>
      </w:r>
      <w:r w:rsidR="009D4F45">
        <w:t>ies</w:t>
      </w:r>
      <w:r w:rsidR="005D6E25" w:rsidRPr="00AF31B7">
        <w:t xml:space="preserve"> and </w:t>
      </w:r>
      <w:r w:rsidR="00B2753C" w:rsidRPr="00AF31B7">
        <w:t>improv</w:t>
      </w:r>
      <w:r w:rsidR="009D4F45">
        <w:t>ing</w:t>
      </w:r>
      <w:r w:rsidR="00B2753C" w:rsidRPr="00AF31B7">
        <w:t xml:space="preserve"> </w:t>
      </w:r>
      <w:r w:rsidR="0040513B" w:rsidRPr="00AF31B7">
        <w:t xml:space="preserve">safety and </w:t>
      </w:r>
      <w:r w:rsidR="00B2753C" w:rsidRPr="00AF31B7">
        <w:t>the volunteering experience.</w:t>
      </w:r>
    </w:p>
    <w:p w14:paraId="6516BD6C" w14:textId="46FF528D" w:rsidR="00193D4E" w:rsidRPr="00AF31B7" w:rsidRDefault="0082159F" w:rsidP="00E6660C">
      <w:r w:rsidRPr="00EB3050">
        <w:rPr>
          <w:b/>
          <w:bCs/>
        </w:rPr>
        <w:t>V</w:t>
      </w:r>
      <w:r w:rsidR="00193D4E" w:rsidRPr="00EB3050">
        <w:rPr>
          <w:b/>
          <w:bCs/>
        </w:rPr>
        <w:t xml:space="preserve">olunteers freely give their time, </w:t>
      </w:r>
      <w:r w:rsidRPr="00EB3050">
        <w:rPr>
          <w:b/>
          <w:bCs/>
        </w:rPr>
        <w:t xml:space="preserve">but </w:t>
      </w:r>
      <w:r w:rsidR="00193D4E" w:rsidRPr="00EB3050">
        <w:rPr>
          <w:b/>
          <w:bCs/>
        </w:rPr>
        <w:t>volunteering isn’t fre</w:t>
      </w:r>
      <w:r w:rsidRPr="00EB3050">
        <w:rPr>
          <w:b/>
          <w:bCs/>
        </w:rPr>
        <w:t>e.</w:t>
      </w:r>
      <w:r>
        <w:t xml:space="preserve"> Good </w:t>
      </w:r>
      <w:r w:rsidR="008A238E">
        <w:t>practice,</w:t>
      </w:r>
      <w:r>
        <w:t xml:space="preserve"> </w:t>
      </w:r>
      <w:r w:rsidR="008A238E">
        <w:t xml:space="preserve">and sustainable volunteering requires investment in </w:t>
      </w:r>
      <w:r w:rsidR="000A6120" w:rsidRPr="00AF31B7">
        <w:t xml:space="preserve">the function of </w:t>
      </w:r>
      <w:r w:rsidR="000F0F50" w:rsidRPr="00AF31B7">
        <w:t>volunteer management and</w:t>
      </w:r>
      <w:r w:rsidR="00025D97" w:rsidRPr="00AF31B7">
        <w:t xml:space="preserve"> </w:t>
      </w:r>
      <w:r w:rsidR="00812239" w:rsidRPr="00AF31B7">
        <w:t>supporting infrastructure, resources</w:t>
      </w:r>
      <w:r w:rsidR="00DC7EA7" w:rsidRPr="00AF31B7">
        <w:t xml:space="preserve">, </w:t>
      </w:r>
      <w:r w:rsidR="000F0F50" w:rsidRPr="00AF31B7">
        <w:t>and systems</w:t>
      </w:r>
      <w:r w:rsidR="008A238E">
        <w:t>.</w:t>
      </w:r>
    </w:p>
    <w:p w14:paraId="53D44497" w14:textId="5ED753EB" w:rsidR="00DC3D63" w:rsidRDefault="00DC3D63" w:rsidP="00E6660C">
      <w:r w:rsidRPr="00EB3050">
        <w:rPr>
          <w:b/>
          <w:bCs/>
        </w:rPr>
        <w:t xml:space="preserve">Improving access and removing barriers </w:t>
      </w:r>
      <w:r w:rsidR="00F530B7" w:rsidRPr="00EB3050">
        <w:rPr>
          <w:b/>
          <w:bCs/>
        </w:rPr>
        <w:t>would</w:t>
      </w:r>
      <w:r w:rsidRPr="00EB3050">
        <w:rPr>
          <w:b/>
          <w:bCs/>
        </w:rPr>
        <w:t xml:space="preserve"> foster </w:t>
      </w:r>
      <w:r w:rsidR="00617C36" w:rsidRPr="00EB3050">
        <w:rPr>
          <w:b/>
          <w:bCs/>
        </w:rPr>
        <w:t xml:space="preserve">greater </w:t>
      </w:r>
      <w:r w:rsidRPr="00EB3050">
        <w:rPr>
          <w:b/>
          <w:bCs/>
        </w:rPr>
        <w:t>diversi</w:t>
      </w:r>
      <w:r w:rsidR="00617C36" w:rsidRPr="00EB3050">
        <w:rPr>
          <w:b/>
          <w:bCs/>
        </w:rPr>
        <w:t>ty</w:t>
      </w:r>
      <w:r w:rsidRPr="00EB3050">
        <w:rPr>
          <w:b/>
          <w:bCs/>
        </w:rPr>
        <w:t xml:space="preserve"> in the volunteer network and strengthen the role that volunteering can play in challenging inequities and bringing people together.</w:t>
      </w:r>
      <w:r w:rsidRPr="00AF31B7">
        <w:rPr>
          <w:i/>
          <w:iCs/>
        </w:rPr>
        <w:t xml:space="preserve"> </w:t>
      </w:r>
      <w:r w:rsidRPr="00AF31B7">
        <w:t>S</w:t>
      </w:r>
      <w:r>
        <w:t>takeholder s</w:t>
      </w:r>
      <w:r w:rsidRPr="00AF31B7">
        <w:t>uggestions ranged from practical ideas (</w:t>
      </w:r>
      <w:r w:rsidR="00E367D7">
        <w:t>covering transport costs</w:t>
      </w:r>
      <w:r w:rsidRPr="00AF31B7">
        <w:t>) to systemic (support</w:t>
      </w:r>
      <w:r w:rsidR="00C66245">
        <w:t>ing</w:t>
      </w:r>
      <w:r w:rsidRPr="00AF31B7">
        <w:t xml:space="preserve"> organisations to build cultural </w:t>
      </w:r>
      <w:proofErr w:type="gramStart"/>
      <w:r w:rsidRPr="00AF31B7">
        <w:t>capabilit</w:t>
      </w:r>
      <w:r w:rsidR="00C66245">
        <w:t>y, or</w:t>
      </w:r>
      <w:proofErr w:type="gramEnd"/>
      <w:r>
        <w:t xml:space="preserve"> increas</w:t>
      </w:r>
      <w:r w:rsidR="00C66245">
        <w:t xml:space="preserve">ing </w:t>
      </w:r>
      <w:r>
        <w:t>participation rates of men to reduce the economic burden on women).</w:t>
      </w:r>
    </w:p>
    <w:p w14:paraId="717B9C5C" w14:textId="77777777" w:rsidR="003D7A32" w:rsidRDefault="00166E25" w:rsidP="00E6660C">
      <w:pPr>
        <w:sectPr w:rsidR="003D7A32" w:rsidSect="0081574E">
          <w:headerReference w:type="first" r:id="rId24"/>
          <w:type w:val="continuous"/>
          <w:pgSz w:w="11906" w:h="16838"/>
          <w:pgMar w:top="1440" w:right="1440" w:bottom="1440" w:left="1440" w:header="708" w:footer="708" w:gutter="0"/>
          <w:cols w:space="708"/>
          <w:titlePg/>
          <w:docGrid w:linePitch="360"/>
        </w:sectPr>
      </w:pPr>
      <w:r w:rsidRPr="00EB3050">
        <w:rPr>
          <w:b/>
          <w:bCs/>
        </w:rPr>
        <w:t>C</w:t>
      </w:r>
      <w:r w:rsidR="001612A5" w:rsidRPr="00EB3050">
        <w:rPr>
          <w:b/>
          <w:bCs/>
        </w:rPr>
        <w:t>hallenges and barriers are acutely felt by s</w:t>
      </w:r>
      <w:r w:rsidR="00494304" w:rsidRPr="00EB3050">
        <w:rPr>
          <w:b/>
          <w:bCs/>
        </w:rPr>
        <w:t>mall</w:t>
      </w:r>
      <w:r w:rsidR="001612A5" w:rsidRPr="00EB3050">
        <w:rPr>
          <w:b/>
          <w:bCs/>
        </w:rPr>
        <w:t>er</w:t>
      </w:r>
      <w:r w:rsidR="00494304" w:rsidRPr="00EB3050">
        <w:rPr>
          <w:b/>
          <w:bCs/>
        </w:rPr>
        <w:t>, community</w:t>
      </w:r>
      <w:r w:rsidR="001612A5" w:rsidRPr="00EB3050">
        <w:rPr>
          <w:b/>
          <w:bCs/>
        </w:rPr>
        <w:t>-led</w:t>
      </w:r>
      <w:r w:rsidR="00494304" w:rsidRPr="00EB3050">
        <w:rPr>
          <w:b/>
          <w:bCs/>
        </w:rPr>
        <w:t xml:space="preserve"> and grass-roots organisations</w:t>
      </w:r>
      <w:r w:rsidR="0039347B" w:rsidRPr="003D7A32">
        <w:rPr>
          <w:i/>
          <w:iCs/>
        </w:rPr>
        <w:t xml:space="preserve"> </w:t>
      </w:r>
      <w:r w:rsidR="0039347B">
        <w:t xml:space="preserve">with </w:t>
      </w:r>
      <w:r w:rsidR="00395DE4" w:rsidRPr="00AF31B7">
        <w:t>less resources</w:t>
      </w:r>
      <w:r w:rsidR="00615E31">
        <w:t xml:space="preserve">, </w:t>
      </w:r>
      <w:r w:rsidR="0008352F">
        <w:t xml:space="preserve">more </w:t>
      </w:r>
      <w:r w:rsidR="00395DE4" w:rsidRPr="00AF31B7">
        <w:t>capacity challenges and</w:t>
      </w:r>
      <w:r w:rsidR="001C466A" w:rsidRPr="00AF31B7">
        <w:t xml:space="preserve"> </w:t>
      </w:r>
      <w:r w:rsidR="006661F0">
        <w:t xml:space="preserve">who </w:t>
      </w:r>
      <w:r w:rsidR="00BE2AA0" w:rsidRPr="00AF31B7">
        <w:t>operate i</w:t>
      </w:r>
      <w:r w:rsidR="0039347B">
        <w:t>n</w:t>
      </w:r>
      <w:r w:rsidR="00B86127" w:rsidRPr="00AF31B7">
        <w:t xml:space="preserve"> </w:t>
      </w:r>
      <w:r w:rsidR="00B86127" w:rsidRPr="00AF31B7">
        <w:lastRenderedPageBreak/>
        <w:t xml:space="preserve">ambiguous </w:t>
      </w:r>
      <w:r w:rsidR="00165DAE" w:rsidRPr="00AF31B7">
        <w:t>governance</w:t>
      </w:r>
      <w:r w:rsidR="0070053F" w:rsidRPr="00AF31B7">
        <w:t xml:space="preserve"> environments.</w:t>
      </w:r>
      <w:r w:rsidR="00DF4C84" w:rsidRPr="00AF31B7">
        <w:t xml:space="preserve"> </w:t>
      </w:r>
      <w:r w:rsidR="007B0A9C" w:rsidRPr="00AF31B7">
        <w:t>We also heard that</w:t>
      </w:r>
      <w:r w:rsidR="00A37CF6" w:rsidRPr="00AF31B7">
        <w:t xml:space="preserve"> many</w:t>
      </w:r>
      <w:r w:rsidR="007B0A9C" w:rsidRPr="00AF31B7">
        <w:t xml:space="preserve"> </w:t>
      </w:r>
      <w:r w:rsidR="0075571E" w:rsidRPr="00AF31B7">
        <w:t xml:space="preserve">rural and remote </w:t>
      </w:r>
      <w:r w:rsidR="00B440E3" w:rsidRPr="00AF31B7">
        <w:t>organisation</w:t>
      </w:r>
      <w:r w:rsidR="005D4C37" w:rsidRPr="00AF31B7">
        <w:t>s</w:t>
      </w:r>
      <w:r w:rsidR="00B440E3" w:rsidRPr="00AF31B7">
        <w:t xml:space="preserve"> </w:t>
      </w:r>
      <w:r w:rsidR="00A70DBC" w:rsidRPr="00AF31B7">
        <w:t xml:space="preserve">face </w:t>
      </w:r>
      <w:r w:rsidR="0075571E" w:rsidRPr="00AF31B7">
        <w:t xml:space="preserve">distinct </w:t>
      </w:r>
      <w:r w:rsidR="00774971">
        <w:t>geographic challenges.</w:t>
      </w:r>
    </w:p>
    <w:p w14:paraId="5AF92D42" w14:textId="520E4137" w:rsidR="00017F58" w:rsidRDefault="00AD6C5D" w:rsidP="00AD6C5D">
      <w:pPr>
        <w:pStyle w:val="Heading1"/>
      </w:pPr>
      <w:bookmarkStart w:id="8" w:name="_Toc176422732"/>
      <w:r>
        <w:lastRenderedPageBreak/>
        <w:t>Focus area 1: Supported and sustainable</w:t>
      </w:r>
      <w:bookmarkEnd w:id="8"/>
    </w:p>
    <w:p w14:paraId="08DD4664" w14:textId="72AE403A" w:rsidR="00AD6C5D" w:rsidRDefault="00F714A4" w:rsidP="00AD6C5D">
      <w:pPr>
        <w:rPr>
          <w:b/>
          <w:bCs/>
          <w:i/>
          <w:iCs/>
        </w:rPr>
      </w:pPr>
      <w:r w:rsidRPr="00F714A4">
        <w:rPr>
          <w:b/>
          <w:bCs/>
          <w:i/>
          <w:iCs/>
        </w:rPr>
        <w:t xml:space="preserve">Reinforce the foundations and strengthen the conditions for volunteering to </w:t>
      </w:r>
      <w:proofErr w:type="gramStart"/>
      <w:r w:rsidRPr="00F714A4">
        <w:rPr>
          <w:b/>
          <w:bCs/>
          <w:i/>
          <w:iCs/>
        </w:rPr>
        <w:t>thriv</w:t>
      </w:r>
      <w:r>
        <w:rPr>
          <w:b/>
          <w:bCs/>
          <w:i/>
          <w:iCs/>
        </w:rPr>
        <w:t>e</w:t>
      </w:r>
      <w:proofErr w:type="gramEnd"/>
    </w:p>
    <w:p w14:paraId="305CCEDF" w14:textId="0D5B7ECB" w:rsidR="00F714A4" w:rsidRPr="00DE0A3A" w:rsidRDefault="00DE0A3A" w:rsidP="00AD6C5D">
      <w:pPr>
        <w:rPr>
          <w:b/>
          <w:bCs/>
        </w:rPr>
      </w:pPr>
      <w:r w:rsidRPr="00DE0A3A">
        <w:t>Whether it’s a single volunteer trialling a new technology to improve things for their community group, or a large government department updating their policies, we all have an important role to play to ensure that volunteering is supported, sustainable and thriving.</w:t>
      </w:r>
    </w:p>
    <w:p w14:paraId="2F027CF8" w14:textId="404FE01F" w:rsidR="00E92FC5" w:rsidRPr="00AF31B7" w:rsidRDefault="00D13359" w:rsidP="00DE0A3A">
      <w:pPr>
        <w:pStyle w:val="Heading2"/>
      </w:pPr>
      <w:r>
        <w:t xml:space="preserve">Enable </w:t>
      </w:r>
      <w:r w:rsidRPr="00AF31B7">
        <w:t xml:space="preserve">more people </w:t>
      </w:r>
      <w:r>
        <w:t xml:space="preserve">to </w:t>
      </w:r>
      <w:r w:rsidRPr="00AF31B7">
        <w:t>volunteer more often</w:t>
      </w:r>
    </w:p>
    <w:p w14:paraId="63C68BA3" w14:textId="77777777" w:rsidR="00715BE3" w:rsidRDefault="00AF1476" w:rsidP="00492049">
      <w:r w:rsidRPr="00AF31B7">
        <w:t xml:space="preserve">At the heart of the Queensland Volunteering Strategy is our desire to nurture and grow volunteering </w:t>
      </w:r>
      <w:r>
        <w:t xml:space="preserve">by </w:t>
      </w:r>
      <w:r w:rsidRPr="00AF31B7">
        <w:t>increas</w:t>
      </w:r>
      <w:r>
        <w:t xml:space="preserve">ing </w:t>
      </w:r>
      <w:r w:rsidRPr="00AF31B7">
        <w:t>participation rates across the volunteering sector. To achieve this, we need to ensure that</w:t>
      </w:r>
      <w:r w:rsidR="00715BE3">
        <w:t>:</w:t>
      </w:r>
    </w:p>
    <w:p w14:paraId="1E96EF6A" w14:textId="04C10A00" w:rsidR="00FA3AE9" w:rsidRDefault="00AF1476" w:rsidP="00492049">
      <w:pPr>
        <w:pStyle w:val="ListParagraph"/>
        <w:numPr>
          <w:ilvl w:val="0"/>
          <w:numId w:val="42"/>
        </w:numPr>
      </w:pPr>
      <w:r w:rsidRPr="00AF31B7">
        <w:t>existing volunteers have a great experience</w:t>
      </w:r>
      <w:r w:rsidR="00715BE3">
        <w:t xml:space="preserve">, want </w:t>
      </w:r>
      <w:r w:rsidRPr="00AF31B7">
        <w:t>to keep participating</w:t>
      </w:r>
      <w:r w:rsidR="00715BE3">
        <w:t xml:space="preserve"> and </w:t>
      </w:r>
      <w:r w:rsidR="00FA3AE9">
        <w:t>act as ambassadors for volunteering</w:t>
      </w:r>
    </w:p>
    <w:p w14:paraId="5A3538C9" w14:textId="62EF3A23" w:rsidR="00FA3AE9" w:rsidRDefault="00AF1476" w:rsidP="00492049">
      <w:pPr>
        <w:pStyle w:val="ListParagraph"/>
        <w:numPr>
          <w:ilvl w:val="0"/>
          <w:numId w:val="42"/>
        </w:numPr>
      </w:pPr>
      <w:r w:rsidRPr="00AF31B7">
        <w:t xml:space="preserve">those who are not yet volunteering </w:t>
      </w:r>
      <w:r w:rsidR="00425419">
        <w:t>feel</w:t>
      </w:r>
      <w:r w:rsidR="00425419" w:rsidRPr="00AF31B7">
        <w:t xml:space="preserve"> </w:t>
      </w:r>
      <w:r w:rsidRPr="00AF31B7">
        <w:t>inspired to give it a go</w:t>
      </w:r>
      <w:r w:rsidR="00425419">
        <w:t>,</w:t>
      </w:r>
    </w:p>
    <w:p w14:paraId="3F0CF3F3" w14:textId="78015ECD" w:rsidR="00AF1476" w:rsidRDefault="00FA3AE9" w:rsidP="00492049">
      <w:pPr>
        <w:pStyle w:val="ListParagraph"/>
        <w:numPr>
          <w:ilvl w:val="0"/>
          <w:numId w:val="42"/>
        </w:numPr>
      </w:pPr>
      <w:r>
        <w:t>volunteer involving organisations are supported to adapt and evolve their recruitment strategies</w:t>
      </w:r>
      <w:r w:rsidR="0044036F">
        <w:t xml:space="preserve"> to meet changing preferences, and to embrace new technologies and approaches</w:t>
      </w:r>
      <w:r w:rsidR="00AF1476" w:rsidRPr="00AF31B7">
        <w:t>.</w:t>
      </w:r>
    </w:p>
    <w:p w14:paraId="49BA4160" w14:textId="0E962949" w:rsidR="00AF1476" w:rsidRPr="00AF31B7" w:rsidRDefault="00425419" w:rsidP="00492049">
      <w:r>
        <w:t>Growth</w:t>
      </w:r>
      <w:r w:rsidR="00AF1476">
        <w:t xml:space="preserve"> in volunteering participation should also seek to diversify the system. This means recognising that women currently engage in more voluntary work than men, but women are also more likely to have unpaid caring responsibilities. There is an opportunity to promote greater gender equity in economic wellbeing and employment opportunities for women, by focusing on encouraging greater volunteering participation rates of men, particularly in the care and support services sector.</w:t>
      </w:r>
    </w:p>
    <w:p w14:paraId="7A561348" w14:textId="0E541B77" w:rsidR="009E00F4" w:rsidRPr="00AF31B7" w:rsidRDefault="009E00F4" w:rsidP="00492049">
      <w:r>
        <w:t xml:space="preserve">We know that word of mouth and social media are the top two recruitment </w:t>
      </w:r>
      <w:r w:rsidR="00352CB4">
        <w:t>strategies used by volunteer involving organisations</w:t>
      </w:r>
      <w:r>
        <w:t xml:space="preserve">, </w:t>
      </w:r>
      <w:r w:rsidR="00352CB4">
        <w:t>and</w:t>
      </w:r>
      <w:r>
        <w:t xml:space="preserve"> that retention </w:t>
      </w:r>
      <w:r w:rsidR="00352CB4">
        <w:t xml:space="preserve">remains the most significant challenge. By focusing </w:t>
      </w:r>
      <w:r w:rsidR="008D446E">
        <w:t xml:space="preserve">our efforts </w:t>
      </w:r>
      <w:r w:rsidR="00352CB4">
        <w:t xml:space="preserve">on </w:t>
      </w:r>
      <w:r w:rsidR="008D446E">
        <w:t xml:space="preserve">improving the </w:t>
      </w:r>
      <w:r w:rsidR="00A7234D">
        <w:t xml:space="preserve">experience of our current volunteers, they </w:t>
      </w:r>
      <w:r w:rsidR="00D80181">
        <w:t>are more likely to remain participating, and to spread the good word to their friends, family and social networks about the incredible value of volunteering i</w:t>
      </w:r>
      <w:r w:rsidR="006D35B4">
        <w:t>n their lives.</w:t>
      </w:r>
    </w:p>
    <w:p w14:paraId="29079E6A" w14:textId="17297505" w:rsidR="00AF1476" w:rsidRDefault="006D35B4" w:rsidP="00492049">
      <w:r>
        <w:t>To improve</w:t>
      </w:r>
      <w:r w:rsidR="00AF1476" w:rsidRPr="00AF31B7">
        <w:t xml:space="preserve"> the volunteering experience</w:t>
      </w:r>
      <w:r>
        <w:t>, there are opportunities for greater collaboration across government and the volunteering sector to m</w:t>
      </w:r>
      <w:r w:rsidR="00AF1476" w:rsidRPr="00AF31B7">
        <w:t>ak</w:t>
      </w:r>
      <w:r>
        <w:t>e</w:t>
      </w:r>
      <w:r w:rsidR="00AF1476" w:rsidRPr="00AF31B7">
        <w:t xml:space="preserve"> it easier for people to find volunteer activities they are </w:t>
      </w:r>
      <w:r w:rsidR="002E41F1">
        <w:t>passionate about</w:t>
      </w:r>
      <w:r w:rsidR="00AF1476" w:rsidRPr="00AF31B7">
        <w:t xml:space="preserve"> that fit with their lifestyles and </w:t>
      </w:r>
      <w:proofErr w:type="gramStart"/>
      <w:r w:rsidR="00AF1476" w:rsidRPr="00AF31B7">
        <w:t>commitments, and</w:t>
      </w:r>
      <w:proofErr w:type="gramEnd"/>
      <w:r w:rsidR="00AF1476">
        <w:t xml:space="preserve"> </w:t>
      </w:r>
      <w:r w:rsidR="00AF1476" w:rsidRPr="00AF31B7">
        <w:t>ensuring that the support they need to get (and stay) involved is adequate and available.</w:t>
      </w:r>
    </w:p>
    <w:p w14:paraId="2464753C" w14:textId="6B45EF5B" w:rsidR="009D6BD1" w:rsidRDefault="009D6BD1" w:rsidP="00492049">
      <w:r>
        <w:lastRenderedPageBreak/>
        <w:t>For volunteer involving organisation</w:t>
      </w:r>
      <w:r w:rsidR="00ED1257">
        <w:t xml:space="preserve">s, it is more important than ever to think about diversifying approaches to </w:t>
      </w:r>
      <w:r w:rsidR="007A7DEA">
        <w:t xml:space="preserve">volunteer promotion, to meet people where they are – </w:t>
      </w:r>
      <w:r w:rsidR="00FC332C">
        <w:t xml:space="preserve">in their community settings, workplaces, friend groups, and particularly on social media. We heard from the sector about the steps </w:t>
      </w:r>
      <w:r w:rsidR="001C3D25">
        <w:t xml:space="preserve">some </w:t>
      </w:r>
      <w:r w:rsidR="00FC332C">
        <w:t>organisations are taking to embrace digital marketing</w:t>
      </w:r>
      <w:r w:rsidR="001C3D25">
        <w:t xml:space="preserve">, but that more support is required across the system to </w:t>
      </w:r>
      <w:r w:rsidR="00ED6C43">
        <w:t>harness emerging technologies.</w:t>
      </w:r>
    </w:p>
    <w:p w14:paraId="20576B06" w14:textId="6939F976" w:rsidR="002B0583" w:rsidRPr="00AF31B7" w:rsidRDefault="00ED6C43" w:rsidP="00492049">
      <w:r>
        <w:t>We also</w:t>
      </w:r>
      <w:r w:rsidR="00AF1476" w:rsidRPr="00AF31B7">
        <w:t xml:space="preserve"> heard from the sector about</w:t>
      </w:r>
      <w:r>
        <w:t xml:space="preserve"> some of the</w:t>
      </w:r>
      <w:r w:rsidR="00AF1476" w:rsidRPr="00AF31B7">
        <w:t xml:space="preserve"> </w:t>
      </w:r>
      <w:r w:rsidR="005D7C7E">
        <w:t xml:space="preserve">ongoing operating </w:t>
      </w:r>
      <w:r w:rsidR="00AF1476" w:rsidRPr="00AF31B7">
        <w:t>challenges of being a volunteer involving organisation</w:t>
      </w:r>
      <w:r w:rsidR="00A02EE4" w:rsidRPr="00AF31B7">
        <w:t>.</w:t>
      </w:r>
      <w:r w:rsidR="00FB55DD" w:rsidRPr="00AF31B7">
        <w:t xml:space="preserve"> </w:t>
      </w:r>
      <w:r w:rsidR="00460ACE" w:rsidRPr="00AF31B7">
        <w:t>T</w:t>
      </w:r>
      <w:r w:rsidR="00FB55DD" w:rsidRPr="00AF31B7">
        <w:t xml:space="preserve">raining </w:t>
      </w:r>
      <w:r w:rsidR="00460ACE" w:rsidRPr="00AF31B7">
        <w:t xml:space="preserve">requirements, </w:t>
      </w:r>
      <w:r w:rsidR="00FB55DD" w:rsidRPr="00AF31B7">
        <w:t>regulat</w:t>
      </w:r>
      <w:r w:rsidR="001E6DFD" w:rsidRPr="00AF31B7">
        <w:t>ions</w:t>
      </w:r>
      <w:r w:rsidR="00EA2236">
        <w:t xml:space="preserve"> </w:t>
      </w:r>
      <w:r w:rsidR="000D7075">
        <w:t>spanning</w:t>
      </w:r>
      <w:r w:rsidR="00EA2236">
        <w:t xml:space="preserve"> different levels of government and </w:t>
      </w:r>
      <w:r w:rsidR="00965D8D">
        <w:t>jurisdictions</w:t>
      </w:r>
      <w:r w:rsidR="00FB55DD" w:rsidRPr="00AF31B7">
        <w:t>,</w:t>
      </w:r>
      <w:r w:rsidR="00F76E2C" w:rsidRPr="00AF31B7">
        <w:t xml:space="preserve"> </w:t>
      </w:r>
      <w:r w:rsidR="00447BD9" w:rsidRPr="00AF31B7">
        <w:t>disparate</w:t>
      </w:r>
      <w:r w:rsidR="00FB55DD" w:rsidRPr="00AF31B7">
        <w:t xml:space="preserve"> administrative systems</w:t>
      </w:r>
      <w:r w:rsidR="003A6BBB" w:rsidRPr="00AF31B7">
        <w:t xml:space="preserve"> and limited resources</w:t>
      </w:r>
      <w:r w:rsidR="00A02EE4" w:rsidRPr="00AF31B7">
        <w:t xml:space="preserve"> all add </w:t>
      </w:r>
      <w:r w:rsidR="003A6BBB" w:rsidRPr="00AF31B7">
        <w:t>to the complexity</w:t>
      </w:r>
      <w:r w:rsidR="00B26B39" w:rsidRPr="00AF31B7">
        <w:t xml:space="preserve"> of </w:t>
      </w:r>
      <w:r w:rsidR="000B2325" w:rsidRPr="00AF31B7">
        <w:t>involving</w:t>
      </w:r>
      <w:r w:rsidR="00801FE4" w:rsidRPr="00AF31B7">
        <w:t xml:space="preserve"> volunteers</w:t>
      </w:r>
      <w:r w:rsidR="003A6BBB" w:rsidRPr="00AF31B7">
        <w:t>.</w:t>
      </w:r>
    </w:p>
    <w:p w14:paraId="33B42EC6" w14:textId="11BC895F" w:rsidR="004508AF" w:rsidRPr="00AF31B7" w:rsidRDefault="00FD2758" w:rsidP="00492049">
      <w:r w:rsidRPr="00AF31B7">
        <w:t>Many current requirements exist for good reasons</w:t>
      </w:r>
      <w:r w:rsidRPr="00FC6E12">
        <w:t>—</w:t>
      </w:r>
      <w:r w:rsidRPr="00AF31B7">
        <w:t>including to help volunteers feel safe and supported. However,</w:t>
      </w:r>
      <w:r>
        <w:t xml:space="preserve"> we heard that</w:t>
      </w:r>
      <w:r w:rsidRPr="00AF31B7">
        <w:t xml:space="preserve"> too often</w:t>
      </w:r>
      <w:r>
        <w:t>,</w:t>
      </w:r>
      <w:r w:rsidRPr="00AF31B7">
        <w:t xml:space="preserve"> </w:t>
      </w:r>
      <w:r w:rsidR="00A17936" w:rsidRPr="00AF31B7">
        <w:t>the task of involving volunteers is</w:t>
      </w:r>
      <w:r w:rsidR="00976DE8" w:rsidRPr="00AF31B7">
        <w:t xml:space="preserve"> unnecessarily</w:t>
      </w:r>
      <w:r w:rsidR="00C32467" w:rsidRPr="00AF31B7">
        <w:t xml:space="preserve"> confusing</w:t>
      </w:r>
      <w:r w:rsidR="00E82D9B" w:rsidRPr="00AF31B7">
        <w:t>,</w:t>
      </w:r>
      <w:r w:rsidR="00C32467" w:rsidRPr="00AF31B7">
        <w:t xml:space="preserve"> duplicative</w:t>
      </w:r>
      <w:r w:rsidR="00627630" w:rsidRPr="00AF31B7">
        <w:t xml:space="preserve">, </w:t>
      </w:r>
      <w:r w:rsidR="00E82D9B" w:rsidRPr="00AF31B7">
        <w:t>and</w:t>
      </w:r>
      <w:r w:rsidR="00627630" w:rsidRPr="00AF31B7">
        <w:t xml:space="preserve"> </w:t>
      </w:r>
      <w:r w:rsidR="00E82D9B" w:rsidRPr="00AF31B7">
        <w:t>dis</w:t>
      </w:r>
      <w:r w:rsidR="00627630" w:rsidRPr="00AF31B7">
        <w:t xml:space="preserve">proportionate </w:t>
      </w:r>
      <w:r w:rsidR="00354D56" w:rsidRPr="00AF31B7">
        <w:t>to the risks</w:t>
      </w:r>
      <w:r w:rsidR="00E33046" w:rsidRPr="00AF31B7">
        <w:t>.</w:t>
      </w:r>
    </w:p>
    <w:p w14:paraId="15ABCF17" w14:textId="6237DA8D" w:rsidR="00343C34" w:rsidRPr="00272D49" w:rsidRDefault="003A6BBB" w:rsidP="009C77DA">
      <w:pPr>
        <w:pStyle w:val="ListParagraph"/>
        <w:numPr>
          <w:ilvl w:val="0"/>
          <w:numId w:val="6"/>
        </w:numPr>
        <w:rPr>
          <w:i/>
          <w:iCs/>
          <w:lang w:val="en-US"/>
        </w:rPr>
      </w:pPr>
      <w:r w:rsidRPr="00272D49">
        <w:rPr>
          <w:i/>
          <w:iCs/>
          <w:lang w:val="en-US"/>
        </w:rPr>
        <w:t>Through the Queensland Volunteering Strateg</w:t>
      </w:r>
      <w:r w:rsidR="00627630" w:rsidRPr="00272D49">
        <w:rPr>
          <w:i/>
          <w:iCs/>
          <w:lang w:val="en-US"/>
        </w:rPr>
        <w:t>y</w:t>
      </w:r>
      <w:r w:rsidR="0049047D" w:rsidRPr="00272D49">
        <w:rPr>
          <w:i/>
          <w:iCs/>
          <w:lang w:val="en-US"/>
        </w:rPr>
        <w:t>,</w:t>
      </w:r>
      <w:r w:rsidRPr="00272D49">
        <w:rPr>
          <w:i/>
          <w:iCs/>
          <w:lang w:val="en-US"/>
        </w:rPr>
        <w:t xml:space="preserve"> we want to </w:t>
      </w:r>
      <w:r w:rsidR="00E82D9B" w:rsidRPr="00272D49">
        <w:rPr>
          <w:i/>
          <w:iCs/>
          <w:lang w:val="en-US"/>
        </w:rPr>
        <w:t xml:space="preserve">work together with the sector to </w:t>
      </w:r>
      <w:r w:rsidR="00076522" w:rsidRPr="00272D49">
        <w:rPr>
          <w:i/>
          <w:iCs/>
          <w:lang w:val="en-US"/>
        </w:rPr>
        <w:t xml:space="preserve">improve the </w:t>
      </w:r>
      <w:r w:rsidR="00EF457A" w:rsidRPr="00272D49">
        <w:rPr>
          <w:i/>
          <w:iCs/>
          <w:lang w:val="en-US"/>
        </w:rPr>
        <w:t xml:space="preserve">volunteering </w:t>
      </w:r>
      <w:r w:rsidR="00076522" w:rsidRPr="00272D49">
        <w:rPr>
          <w:i/>
          <w:iCs/>
          <w:lang w:val="en-US"/>
        </w:rPr>
        <w:t>experience for</w:t>
      </w:r>
      <w:r w:rsidR="00354D56" w:rsidRPr="00272D49">
        <w:rPr>
          <w:i/>
          <w:iCs/>
          <w:lang w:val="en-US"/>
        </w:rPr>
        <w:t xml:space="preserve"> </w:t>
      </w:r>
      <w:r w:rsidR="00EF457A" w:rsidRPr="00272D49">
        <w:rPr>
          <w:i/>
          <w:iCs/>
          <w:lang w:val="en-US"/>
        </w:rPr>
        <w:t>everyone.</w:t>
      </w:r>
    </w:p>
    <w:p w14:paraId="7C941C2C" w14:textId="1A931D92" w:rsidR="00FD32B0" w:rsidRDefault="00FD32B0" w:rsidP="00FD32B0">
      <w:pPr>
        <w:pStyle w:val="Heading3"/>
        <w:rPr>
          <w:lang w:val="en-US"/>
        </w:rPr>
      </w:pPr>
      <w:r>
        <w:rPr>
          <w:lang w:val="en-US"/>
        </w:rPr>
        <w:t xml:space="preserve">Case study: </w:t>
      </w:r>
      <w:proofErr w:type="spellStart"/>
      <w:r>
        <w:rPr>
          <w:lang w:val="en-US"/>
        </w:rPr>
        <w:t>ActiveKIT</w:t>
      </w:r>
      <w:proofErr w:type="spellEnd"/>
      <w:r>
        <w:rPr>
          <w:lang w:val="en-US"/>
        </w:rPr>
        <w:t xml:space="preserve"> Click to Court</w:t>
      </w:r>
    </w:p>
    <w:p w14:paraId="025D07EE" w14:textId="77777777" w:rsidR="00FD32B0" w:rsidRPr="00D12808" w:rsidRDefault="00FD32B0" w:rsidP="00FD32B0">
      <w:r w:rsidRPr="00D12808">
        <w:t xml:space="preserve">The Department of Tourism and Sport’s </w:t>
      </w:r>
      <w:proofErr w:type="spellStart"/>
      <w:r w:rsidRPr="00D12808">
        <w:t>ActiveKIT</w:t>
      </w:r>
      <w:proofErr w:type="spellEnd"/>
      <w:r w:rsidRPr="00D12808">
        <w:t xml:space="preserve"> program supports innovative solutions within the active industry to increase physical activity opportunities for target cohorts and contribute to the </w:t>
      </w:r>
      <w:r>
        <w:t>i</w:t>
      </w:r>
      <w:r w:rsidRPr="00D12808">
        <w:t>ndustry’s capability and resilience. </w:t>
      </w:r>
    </w:p>
    <w:p w14:paraId="4605E497" w14:textId="77777777" w:rsidR="00FD32B0" w:rsidRPr="00D12808" w:rsidRDefault="00FD32B0" w:rsidP="00FD32B0">
      <w:r w:rsidRPr="00D12808">
        <w:t xml:space="preserve">Through Round 1 of the </w:t>
      </w:r>
      <w:proofErr w:type="spellStart"/>
      <w:r w:rsidRPr="00D12808">
        <w:t>ActiveKIT</w:t>
      </w:r>
      <w:proofErr w:type="spellEnd"/>
      <w:r w:rsidRPr="00D12808">
        <w:t xml:space="preserve"> program, Tennis Queensland received funding of $200,000 to implement the Click to Court online booking system.</w:t>
      </w:r>
    </w:p>
    <w:p w14:paraId="6B1F585C" w14:textId="77777777" w:rsidR="00FD32B0" w:rsidRPr="00D12808" w:rsidRDefault="00FD32B0" w:rsidP="00FD32B0">
      <w:r w:rsidRPr="00D12808">
        <w:t xml:space="preserve">The implementation of Click to Court has delivered significant benefits for clubs, volunteers, and Queensland communities, leading to reduced volunteer hours and workload, increased accessibility of courts and ease of court bookings across Queensland. </w:t>
      </w:r>
    </w:p>
    <w:p w14:paraId="286A1846" w14:textId="449C67D0" w:rsidR="00F9062A" w:rsidRPr="00FD32B0" w:rsidRDefault="00FD32B0" w:rsidP="00FD32B0">
      <w:r w:rsidRPr="00D12808">
        <w:t>As a result of the Queensland Government’s investment in this innovative solution, the 74 clubs involved in the project</w:t>
      </w:r>
      <w:r>
        <w:t xml:space="preserve"> have</w:t>
      </w:r>
      <w:r w:rsidRPr="00D12808">
        <w:t xml:space="preserve"> saved 3900 volunteer hours with a 34% increase in online bookings, with Joan </w:t>
      </w:r>
      <w:proofErr w:type="spellStart"/>
      <w:r w:rsidRPr="00D12808">
        <w:t>Berzinski</w:t>
      </w:r>
      <w:proofErr w:type="spellEnd"/>
      <w:r w:rsidRPr="00D12808">
        <w:t xml:space="preserve"> from the Port Douglas Tennis Club commenting “The 'Click to Court' lock system is affordable and easy to use. Our court bookings have increased, and it has saved our volunteer committee so much time because we no longer </w:t>
      </w:r>
      <w:proofErr w:type="gramStart"/>
      <w:r w:rsidRPr="00D12808">
        <w:t>have to</w:t>
      </w:r>
      <w:proofErr w:type="gramEnd"/>
      <w:r w:rsidRPr="00D12808">
        <w:t xml:space="preserve"> issue keys and manage key deposits. I love that I can give people access to the courts when needed without having to drive into the Club."</w:t>
      </w:r>
    </w:p>
    <w:p w14:paraId="287A5E1E" w14:textId="3CDFC52D" w:rsidR="00B53F18" w:rsidRPr="00AF31B7" w:rsidRDefault="0003103E" w:rsidP="00FD32B0">
      <w:pPr>
        <w:pStyle w:val="Heading2"/>
      </w:pPr>
      <w:r>
        <w:lastRenderedPageBreak/>
        <w:t>Promoting safety</w:t>
      </w:r>
      <w:r w:rsidR="008B1206">
        <w:t xml:space="preserve"> </w:t>
      </w:r>
      <w:r w:rsidR="00E061CF">
        <w:t>and wellbeing</w:t>
      </w:r>
    </w:p>
    <w:p w14:paraId="1DF63AAD" w14:textId="21E2EA15" w:rsidR="00CF4408" w:rsidRPr="00AF31B7" w:rsidRDefault="00CF4408" w:rsidP="00CF4408">
      <w:r w:rsidRPr="00AF31B7">
        <w:t xml:space="preserve">Supported and sustainable volunteering is underpinned by a responsibility </w:t>
      </w:r>
      <w:r>
        <w:t>f</w:t>
      </w:r>
      <w:r w:rsidR="00B77E61">
        <w:t>or</w:t>
      </w:r>
      <w:r>
        <w:t xml:space="preserve"> every person </w:t>
      </w:r>
      <w:r w:rsidRPr="00AF31B7">
        <w:t>to foster safe and supportive volunteering environments, regardless of role or position.</w:t>
      </w:r>
    </w:p>
    <w:p w14:paraId="557C2127" w14:textId="46ED4BAE" w:rsidR="009F517E" w:rsidRPr="00AF31B7" w:rsidRDefault="00CF4408" w:rsidP="00CF4408">
      <w:r w:rsidRPr="00AF31B7">
        <w:t xml:space="preserve">Whether it’s by identifying and mitigating physical and psychosocial hazards </w:t>
      </w:r>
      <w:r>
        <w:t xml:space="preserve">that </w:t>
      </w:r>
      <w:r w:rsidR="003E642B" w:rsidRPr="00AF31B7">
        <w:t>impact on</w:t>
      </w:r>
      <w:r w:rsidR="00432B13" w:rsidRPr="00AF31B7">
        <w:t xml:space="preserve"> volunteer</w:t>
      </w:r>
      <w:r w:rsidR="003E642B" w:rsidRPr="00AF31B7">
        <w:t xml:space="preserve"> safety, </w:t>
      </w:r>
      <w:r w:rsidR="00366DC2">
        <w:t>health</w:t>
      </w:r>
      <w:r w:rsidR="005263B7">
        <w:t xml:space="preserve"> and wellbeing</w:t>
      </w:r>
      <w:r w:rsidR="003E642B" w:rsidRPr="00AF31B7">
        <w:t>, or</w:t>
      </w:r>
      <w:r w:rsidR="00536D5F" w:rsidRPr="00AF31B7">
        <w:t xml:space="preserve"> </w:t>
      </w:r>
      <w:r w:rsidR="005D2A04" w:rsidRPr="00AF31B7">
        <w:t xml:space="preserve">by </w:t>
      </w:r>
      <w:r w:rsidR="00FA0EB5" w:rsidRPr="00AF31B7">
        <w:t>providing</w:t>
      </w:r>
      <w:r w:rsidR="003E642B" w:rsidRPr="00AF31B7">
        <w:t xml:space="preserve"> vital</w:t>
      </w:r>
      <w:r w:rsidR="00FA0EB5" w:rsidRPr="00AF31B7">
        <w:t xml:space="preserve"> </w:t>
      </w:r>
      <w:r w:rsidR="003342AF" w:rsidRPr="00AF31B7">
        <w:t>social and economic supports t</w:t>
      </w:r>
      <w:r w:rsidR="0088479E" w:rsidRPr="00AF31B7">
        <w:t>o</w:t>
      </w:r>
      <w:r w:rsidR="003342AF" w:rsidRPr="00AF31B7">
        <w:t xml:space="preserve"> </w:t>
      </w:r>
      <w:r w:rsidR="006E41B7" w:rsidRPr="00AF31B7">
        <w:t>ensure everyone can</w:t>
      </w:r>
      <w:r w:rsidR="003E642B" w:rsidRPr="00AF31B7">
        <w:t xml:space="preserve"> participat</w:t>
      </w:r>
      <w:r w:rsidR="006E41B7" w:rsidRPr="00AF31B7">
        <w:t>e</w:t>
      </w:r>
      <w:r w:rsidR="00E013D8" w:rsidRPr="00AF31B7">
        <w:t xml:space="preserve">, </w:t>
      </w:r>
      <w:r w:rsidR="00984A4E" w:rsidRPr="00AF31B7">
        <w:t>there are many ways</w:t>
      </w:r>
      <w:r w:rsidR="00E013D8" w:rsidRPr="00AF31B7">
        <w:t xml:space="preserve"> we can all </w:t>
      </w:r>
      <w:r w:rsidR="008531B5" w:rsidRPr="00AF31B7">
        <w:t>ensure</w:t>
      </w:r>
      <w:r w:rsidR="0088479E" w:rsidRPr="00AF31B7">
        <w:t xml:space="preserve"> volunteering is </w:t>
      </w:r>
      <w:r w:rsidR="00432B13" w:rsidRPr="00AF31B7">
        <w:t>safe and supported</w:t>
      </w:r>
      <w:r w:rsidR="0088479E" w:rsidRPr="00AF31B7">
        <w:t>.</w:t>
      </w:r>
      <w:r w:rsidR="00366DC2">
        <w:t xml:space="preserve"> Promoting and supporting volunteer wellbeing</w:t>
      </w:r>
      <w:r w:rsidR="009901EA">
        <w:t>, and strengthening the volunteer workforce,</w:t>
      </w:r>
      <w:r w:rsidR="00366DC2">
        <w:t xml:space="preserve"> </w:t>
      </w:r>
      <w:r w:rsidR="00926948">
        <w:t xml:space="preserve">also </w:t>
      </w:r>
      <w:r w:rsidR="00217673">
        <w:t>reduces the risk of hazards like burnout</w:t>
      </w:r>
      <w:r w:rsidR="00926948">
        <w:t xml:space="preserve"> that </w:t>
      </w:r>
      <w:r w:rsidR="00B76F86">
        <w:t xml:space="preserve">deplete volunteers and the time that they </w:t>
      </w:r>
      <w:proofErr w:type="gramStart"/>
      <w:r w:rsidR="00B76F86">
        <w:t>are able to</w:t>
      </w:r>
      <w:proofErr w:type="gramEnd"/>
      <w:r w:rsidR="00B76F86">
        <w:t xml:space="preserve"> contribute.</w:t>
      </w:r>
    </w:p>
    <w:p w14:paraId="54EB70C4" w14:textId="187D2349" w:rsidR="009A103A" w:rsidRPr="00AF31B7" w:rsidRDefault="00B06735" w:rsidP="009A103A">
      <w:r>
        <w:t>Safe and supported volunteering also</w:t>
      </w:r>
      <w:r w:rsidR="007D4617">
        <w:t xml:space="preserve"> </w:t>
      </w:r>
      <w:r>
        <w:t xml:space="preserve">means </w:t>
      </w:r>
      <w:r w:rsidR="007D4617">
        <w:t>recognis</w:t>
      </w:r>
      <w:r>
        <w:t>ing</w:t>
      </w:r>
      <w:r w:rsidR="007D4617">
        <w:t xml:space="preserve"> the inherent value of people’s cultural knowledge and lived experience</w:t>
      </w:r>
      <w:r w:rsidR="00D07B3B">
        <w:t>,</w:t>
      </w:r>
      <w:r w:rsidR="00B423F5">
        <w:t xml:space="preserve"> </w:t>
      </w:r>
      <w:r w:rsidR="007D4617">
        <w:t>acknowledg</w:t>
      </w:r>
      <w:r w:rsidR="00B423F5">
        <w:t>ing</w:t>
      </w:r>
      <w:r w:rsidR="007D4617">
        <w:t xml:space="preserve"> that there </w:t>
      </w:r>
      <w:r w:rsidR="00B86F6E">
        <w:t>are</w:t>
      </w:r>
      <w:r w:rsidR="007D4617">
        <w:t xml:space="preserve"> </w:t>
      </w:r>
      <w:r w:rsidR="00D44C51">
        <w:t xml:space="preserve">instances </w:t>
      </w:r>
      <w:r w:rsidR="007D4617">
        <w:t>where people</w:t>
      </w:r>
      <w:r w:rsidR="00D44C51">
        <w:t xml:space="preserve"> should be remunerated</w:t>
      </w:r>
      <w:r w:rsidR="005C418A">
        <w:t xml:space="preserve"> </w:t>
      </w:r>
      <w:r w:rsidR="00D44C51">
        <w:t>for their</w:t>
      </w:r>
      <w:r w:rsidR="3D2CD17A">
        <w:t xml:space="preserve"> time</w:t>
      </w:r>
      <w:r w:rsidR="009A103A">
        <w:t xml:space="preserve"> and wisdom, and not be expected to share this voluntarily.</w:t>
      </w:r>
    </w:p>
    <w:p w14:paraId="3D2B5AEA" w14:textId="29610077" w:rsidR="008D7A47" w:rsidRPr="00AF31B7" w:rsidRDefault="009A103A" w:rsidP="009A103A">
      <w:r w:rsidRPr="00AF31B7">
        <w:t>We must ensure that our collective efforts to promote safe and supported volunteering are fit for purpose and proportionate to the many types of volunteering</w:t>
      </w:r>
      <w:r w:rsidRPr="00FC6E12">
        <w:t>—</w:t>
      </w:r>
      <w:r w:rsidRPr="00AF31B7">
        <w:t>including informal, ad-hoc, spontaneous, regular, and formal volunteering</w:t>
      </w:r>
      <w:r w:rsidR="009A59BD" w:rsidRPr="00AF31B7">
        <w:t>.</w:t>
      </w:r>
    </w:p>
    <w:p w14:paraId="5C7D755E" w14:textId="13BF6F87" w:rsidR="00A751C9" w:rsidRPr="00AF31B7" w:rsidRDefault="00A751C9" w:rsidP="00F4685D">
      <w:pPr>
        <w:pStyle w:val="ListParagraph"/>
        <w:numPr>
          <w:ilvl w:val="0"/>
          <w:numId w:val="44"/>
        </w:numPr>
        <w:rPr>
          <w:i/>
          <w:iCs/>
        </w:rPr>
      </w:pPr>
      <w:r w:rsidRPr="00AF31B7">
        <w:rPr>
          <w:i/>
          <w:iCs/>
        </w:rPr>
        <w:t xml:space="preserve">We want all volunteers to feel valued for their contributions. It’s critical that </w:t>
      </w:r>
      <w:r w:rsidR="00743732">
        <w:rPr>
          <w:i/>
          <w:iCs/>
        </w:rPr>
        <w:t>volunteers</w:t>
      </w:r>
      <w:r w:rsidR="00743732" w:rsidRPr="00AF31B7">
        <w:rPr>
          <w:i/>
          <w:iCs/>
        </w:rPr>
        <w:t xml:space="preserve"> </w:t>
      </w:r>
      <w:r w:rsidR="0088479E" w:rsidRPr="00AF31B7">
        <w:rPr>
          <w:i/>
          <w:iCs/>
        </w:rPr>
        <w:t xml:space="preserve">feel </w:t>
      </w:r>
      <w:r w:rsidR="007352FC">
        <w:rPr>
          <w:i/>
          <w:iCs/>
        </w:rPr>
        <w:t xml:space="preserve">respected, valued, </w:t>
      </w:r>
      <w:r w:rsidR="0088479E" w:rsidRPr="00AF31B7">
        <w:rPr>
          <w:i/>
          <w:iCs/>
        </w:rPr>
        <w:t>safe and supported</w:t>
      </w:r>
      <w:r w:rsidR="00B926E7" w:rsidRPr="00AF31B7">
        <w:rPr>
          <w:i/>
          <w:iCs/>
        </w:rPr>
        <w:t>, and</w:t>
      </w:r>
      <w:r w:rsidR="005A53CE" w:rsidRPr="005A53CE" w:rsidDel="00723B7C">
        <w:rPr>
          <w:i/>
          <w:iCs/>
        </w:rPr>
        <w:t xml:space="preserve"> </w:t>
      </w:r>
      <w:r w:rsidR="009269F9" w:rsidRPr="00AF31B7">
        <w:rPr>
          <w:i/>
          <w:iCs/>
        </w:rPr>
        <w:t xml:space="preserve">don’t </w:t>
      </w:r>
      <w:r w:rsidR="00EE13E8" w:rsidRPr="00AF31B7">
        <w:rPr>
          <w:i/>
          <w:iCs/>
        </w:rPr>
        <w:t>feel exploited</w:t>
      </w:r>
      <w:r w:rsidRPr="00AF31B7">
        <w:rPr>
          <w:i/>
          <w:iCs/>
        </w:rPr>
        <w:t xml:space="preserve"> for </w:t>
      </w:r>
      <w:r w:rsidR="006379AD" w:rsidRPr="00AF31B7">
        <w:rPr>
          <w:i/>
          <w:iCs/>
        </w:rPr>
        <w:t xml:space="preserve">their </w:t>
      </w:r>
      <w:r w:rsidR="002D2FC7" w:rsidRPr="00AF31B7">
        <w:rPr>
          <w:i/>
          <w:iCs/>
        </w:rPr>
        <w:t>experiences or</w:t>
      </w:r>
      <w:r w:rsidRPr="00AF31B7">
        <w:rPr>
          <w:i/>
          <w:iCs/>
        </w:rPr>
        <w:t xml:space="preserve"> time given.</w:t>
      </w:r>
    </w:p>
    <w:p w14:paraId="69D41F24" w14:textId="322656E0" w:rsidR="007F095A" w:rsidRPr="00723B7C" w:rsidRDefault="007F095A" w:rsidP="00F4685D">
      <w:pPr>
        <w:pStyle w:val="ListParagraph"/>
        <w:numPr>
          <w:ilvl w:val="0"/>
          <w:numId w:val="44"/>
        </w:numPr>
        <w:rPr>
          <w:i/>
          <w:iCs/>
        </w:rPr>
      </w:pPr>
      <w:r w:rsidRPr="001C674C">
        <w:rPr>
          <w:i/>
          <w:iCs/>
        </w:rPr>
        <w:t>Volunteering is not a replacement for paid work, nor should it compensate for a lack of investment or inadequate resourcing.</w:t>
      </w:r>
    </w:p>
    <w:p w14:paraId="78FF9C21" w14:textId="435187DF" w:rsidR="002016BD" w:rsidRPr="00AF31B7" w:rsidRDefault="002016BD" w:rsidP="00F4685D">
      <w:pPr>
        <w:pStyle w:val="ListParagraph"/>
        <w:numPr>
          <w:ilvl w:val="0"/>
          <w:numId w:val="44"/>
        </w:numPr>
        <w:rPr>
          <w:i/>
          <w:iCs/>
        </w:rPr>
      </w:pPr>
      <w:r w:rsidRPr="00AF31B7">
        <w:rPr>
          <w:i/>
          <w:iCs/>
        </w:rPr>
        <w:t xml:space="preserve">By embracing person-centred and ethical volunteer engagement practices that promote healthy boundaries, we can all work towards a </w:t>
      </w:r>
      <w:r w:rsidR="007B59A4" w:rsidRPr="00AF31B7">
        <w:rPr>
          <w:i/>
          <w:iCs/>
        </w:rPr>
        <w:t>thriving</w:t>
      </w:r>
      <w:r w:rsidRPr="00AF31B7">
        <w:rPr>
          <w:i/>
          <w:iCs/>
        </w:rPr>
        <w:t xml:space="preserve"> volunteering ecosystem </w:t>
      </w:r>
      <w:r w:rsidR="00E23427">
        <w:rPr>
          <w:i/>
          <w:iCs/>
        </w:rPr>
        <w:t>that</w:t>
      </w:r>
      <w:r w:rsidR="00E23427" w:rsidRPr="00AF31B7">
        <w:rPr>
          <w:i/>
          <w:iCs/>
        </w:rPr>
        <w:t xml:space="preserve"> </w:t>
      </w:r>
      <w:r w:rsidRPr="00AF31B7">
        <w:rPr>
          <w:i/>
          <w:iCs/>
        </w:rPr>
        <w:t xml:space="preserve">upholds human rights, builds on </w:t>
      </w:r>
      <w:r w:rsidR="004537CA" w:rsidRPr="00AF31B7">
        <w:rPr>
          <w:i/>
          <w:iCs/>
        </w:rPr>
        <w:t>people</w:t>
      </w:r>
      <w:r w:rsidRPr="00AF31B7">
        <w:rPr>
          <w:i/>
          <w:iCs/>
        </w:rPr>
        <w:t>’s strengths,</w:t>
      </w:r>
      <w:r w:rsidR="007B59A4" w:rsidRPr="00AF31B7">
        <w:rPr>
          <w:i/>
          <w:iCs/>
        </w:rPr>
        <w:t xml:space="preserve"> promotes access and participation,</w:t>
      </w:r>
      <w:r w:rsidRPr="00AF31B7">
        <w:rPr>
          <w:i/>
          <w:iCs/>
        </w:rPr>
        <w:t xml:space="preserve"> and respects </w:t>
      </w:r>
      <w:r w:rsidR="004537CA" w:rsidRPr="00AF31B7">
        <w:rPr>
          <w:i/>
          <w:iCs/>
        </w:rPr>
        <w:t>individual</w:t>
      </w:r>
      <w:r w:rsidRPr="00AF31B7">
        <w:rPr>
          <w:i/>
          <w:iCs/>
        </w:rPr>
        <w:t xml:space="preserve"> capacity, capability and culture.</w:t>
      </w:r>
    </w:p>
    <w:p w14:paraId="30A549A4" w14:textId="2E2812BF" w:rsidR="008D7A47" w:rsidRPr="00AF31B7" w:rsidRDefault="008D7A47" w:rsidP="00F4685D">
      <w:pPr>
        <w:pStyle w:val="ListParagraph"/>
        <w:numPr>
          <w:ilvl w:val="0"/>
          <w:numId w:val="44"/>
        </w:numPr>
        <w:rPr>
          <w:i/>
          <w:iCs/>
        </w:rPr>
      </w:pPr>
      <w:r w:rsidRPr="00AF31B7">
        <w:rPr>
          <w:i/>
          <w:iCs/>
        </w:rPr>
        <w:t>Volunteering support need</w:t>
      </w:r>
      <w:r w:rsidR="00517E14" w:rsidRPr="00AF31B7">
        <w:rPr>
          <w:i/>
          <w:iCs/>
        </w:rPr>
        <w:t>s</w:t>
      </w:r>
      <w:r w:rsidR="0020666B" w:rsidRPr="00AF31B7">
        <w:rPr>
          <w:i/>
          <w:iCs/>
        </w:rPr>
        <w:t xml:space="preserve"> to </w:t>
      </w:r>
      <w:r w:rsidR="00C945BF" w:rsidRPr="00AF31B7">
        <w:rPr>
          <w:i/>
          <w:iCs/>
        </w:rPr>
        <w:t xml:space="preserve">be </w:t>
      </w:r>
      <w:r w:rsidR="007B2299" w:rsidRPr="00AF31B7">
        <w:rPr>
          <w:i/>
          <w:iCs/>
        </w:rPr>
        <w:t xml:space="preserve">responsive </w:t>
      </w:r>
      <w:r w:rsidR="00C945BF" w:rsidRPr="00AF31B7">
        <w:rPr>
          <w:i/>
          <w:iCs/>
        </w:rPr>
        <w:t xml:space="preserve">to the </w:t>
      </w:r>
      <w:r w:rsidR="007B2299" w:rsidRPr="00AF31B7">
        <w:rPr>
          <w:i/>
          <w:iCs/>
        </w:rPr>
        <w:t xml:space="preserve">diversity </w:t>
      </w:r>
      <w:r w:rsidR="00517E14" w:rsidRPr="00AF31B7">
        <w:rPr>
          <w:i/>
          <w:iCs/>
        </w:rPr>
        <w:t>of volunteering</w:t>
      </w:r>
      <w:r w:rsidR="00AC3788" w:rsidRPr="00AF31B7">
        <w:rPr>
          <w:i/>
          <w:iCs/>
        </w:rPr>
        <w:t>. We must strike</w:t>
      </w:r>
      <w:r w:rsidR="0020666B" w:rsidRPr="00AF31B7">
        <w:rPr>
          <w:i/>
          <w:iCs/>
        </w:rPr>
        <w:t xml:space="preserve"> a</w:t>
      </w:r>
      <w:r w:rsidRPr="00AF31B7">
        <w:rPr>
          <w:i/>
          <w:iCs/>
        </w:rPr>
        <w:t xml:space="preserve"> healthy balance between promoting safety </w:t>
      </w:r>
      <w:r w:rsidR="00AC3788" w:rsidRPr="00AF31B7">
        <w:rPr>
          <w:i/>
          <w:iCs/>
        </w:rPr>
        <w:t xml:space="preserve">and </w:t>
      </w:r>
      <w:r w:rsidRPr="00AF31B7">
        <w:rPr>
          <w:i/>
          <w:iCs/>
        </w:rPr>
        <w:t xml:space="preserve">not being burdensome and unnecessarily </w:t>
      </w:r>
      <w:r w:rsidR="0020666B" w:rsidRPr="00AF31B7">
        <w:rPr>
          <w:i/>
          <w:iCs/>
        </w:rPr>
        <w:t>restrictive.</w:t>
      </w:r>
    </w:p>
    <w:p w14:paraId="4CB11A5A" w14:textId="1A9FFCEC" w:rsidR="00EB2EEA" w:rsidRPr="00AF31B7" w:rsidRDefault="00E761C6" w:rsidP="003B664A">
      <w:pPr>
        <w:pStyle w:val="Heading2"/>
      </w:pPr>
      <w:r w:rsidRPr="00AF31B7">
        <w:t xml:space="preserve">Valuing </w:t>
      </w:r>
      <w:r w:rsidR="00EB2EEA" w:rsidRPr="00AF31B7">
        <w:t>volunteer managemen</w:t>
      </w:r>
      <w:r w:rsidR="006F48FD" w:rsidRPr="00AF31B7">
        <w:t>t</w:t>
      </w:r>
    </w:p>
    <w:p w14:paraId="40EEC2D9" w14:textId="4ACCD2A6" w:rsidR="009A6BCC" w:rsidRPr="00AF31B7" w:rsidRDefault="0072448D" w:rsidP="00EB2EEA">
      <w:r w:rsidRPr="00AF31B7">
        <w:t>M</w:t>
      </w:r>
      <w:r w:rsidR="003614D9" w:rsidRPr="00AF31B7">
        <w:t xml:space="preserve">ost of us can </w:t>
      </w:r>
      <w:r w:rsidR="00412306" w:rsidRPr="00AF31B7">
        <w:t xml:space="preserve">think </w:t>
      </w:r>
      <w:r w:rsidR="00B30D0B" w:rsidRPr="00AF31B7">
        <w:t>of</w:t>
      </w:r>
      <w:r w:rsidR="0029596D" w:rsidRPr="00AF31B7">
        <w:t xml:space="preserve"> </w:t>
      </w:r>
      <w:r w:rsidR="00B30D0B" w:rsidRPr="00AF31B7">
        <w:t xml:space="preserve">an example </w:t>
      </w:r>
      <w:r w:rsidR="003C5DBA" w:rsidRPr="00AF31B7">
        <w:t>of</w:t>
      </w:r>
      <w:r w:rsidR="00694F3A" w:rsidRPr="00AF31B7">
        <w:t xml:space="preserve"> </w:t>
      </w:r>
      <w:r w:rsidR="00B30D0B" w:rsidRPr="00AF31B7">
        <w:t>volunteers</w:t>
      </w:r>
      <w:r w:rsidR="00694F3A" w:rsidRPr="00AF31B7">
        <w:t xml:space="preserve"> making</w:t>
      </w:r>
      <w:r w:rsidR="00A26591" w:rsidRPr="00AF31B7">
        <w:t xml:space="preserve"> a difference</w:t>
      </w:r>
      <w:r w:rsidR="00B30D0B" w:rsidRPr="00AF31B7">
        <w:t xml:space="preserve"> in </w:t>
      </w:r>
      <w:r w:rsidR="00273B8E" w:rsidRPr="00AF31B7">
        <w:t>our</w:t>
      </w:r>
      <w:r w:rsidR="00B30D0B" w:rsidRPr="00AF31B7">
        <w:t xml:space="preserve"> </w:t>
      </w:r>
      <w:r w:rsidR="00796145" w:rsidRPr="00AF31B7">
        <w:t xml:space="preserve">own </w:t>
      </w:r>
      <w:r w:rsidR="00B30D0B" w:rsidRPr="00AF31B7">
        <w:t>communit</w:t>
      </w:r>
      <w:r w:rsidR="00273B8E" w:rsidRPr="00AF31B7">
        <w:t>ies</w:t>
      </w:r>
      <w:r w:rsidRPr="00AF31B7">
        <w:t xml:space="preserve">. However, </w:t>
      </w:r>
      <w:r w:rsidR="002B59DD" w:rsidRPr="00AF31B7">
        <w:t>we are less likely to</w:t>
      </w:r>
      <w:r w:rsidR="00B30D0B" w:rsidRPr="00AF31B7">
        <w:t xml:space="preserve"> recognise</w:t>
      </w:r>
      <w:r w:rsidR="000E3474" w:rsidRPr="00AF31B7">
        <w:t xml:space="preserve"> that</w:t>
      </w:r>
      <w:r w:rsidR="00B30D0B" w:rsidRPr="00AF31B7">
        <w:t xml:space="preserve"> </w:t>
      </w:r>
      <w:r w:rsidR="000E3474" w:rsidRPr="00AF31B7">
        <w:t>the</w:t>
      </w:r>
      <w:r w:rsidR="005D53A3" w:rsidRPr="00AF31B7">
        <w:t>se highly</w:t>
      </w:r>
      <w:r w:rsidR="000E3474" w:rsidRPr="00AF31B7">
        <w:t xml:space="preserve"> visible</w:t>
      </w:r>
      <w:r w:rsidR="00252072" w:rsidRPr="00AF31B7">
        <w:t xml:space="preserve"> </w:t>
      </w:r>
      <w:r w:rsidR="006E28C1" w:rsidRPr="00AF31B7">
        <w:t>components</w:t>
      </w:r>
      <w:r w:rsidR="000E3474" w:rsidRPr="00AF31B7">
        <w:t xml:space="preserve"> of</w:t>
      </w:r>
      <w:r w:rsidR="00FF3E5C" w:rsidRPr="00AF31B7">
        <w:t xml:space="preserve"> volunteering don’t</w:t>
      </w:r>
      <w:r w:rsidR="00B30D0B" w:rsidRPr="00AF31B7">
        <w:t xml:space="preserve"> just happen</w:t>
      </w:r>
      <w:r w:rsidR="00156768" w:rsidRPr="00AF31B7">
        <w:t xml:space="preserve"> by themselves.</w:t>
      </w:r>
    </w:p>
    <w:p w14:paraId="3FAFEA90" w14:textId="49F0DEDF" w:rsidR="00E85E9F" w:rsidRPr="00AF31B7" w:rsidRDefault="00B476BF" w:rsidP="00EB2EEA">
      <w:r w:rsidRPr="00AF31B7">
        <w:lastRenderedPageBreak/>
        <w:t>B</w:t>
      </w:r>
      <w:r w:rsidR="004F1E89" w:rsidRPr="00AF31B7">
        <w:t>ehind the scenes of</w:t>
      </w:r>
      <w:r w:rsidR="00482133" w:rsidRPr="00AF31B7">
        <w:t xml:space="preserve"> </w:t>
      </w:r>
      <w:r w:rsidR="00A37BB5" w:rsidRPr="00AF31B7">
        <w:t xml:space="preserve">any </w:t>
      </w:r>
      <w:r w:rsidR="00C33F6D" w:rsidRPr="00AF31B7">
        <w:t>volunteer</w:t>
      </w:r>
      <w:r w:rsidR="002B59DD" w:rsidRPr="00AF31B7">
        <w:t>ing</w:t>
      </w:r>
      <w:r w:rsidR="00482133" w:rsidRPr="00AF31B7">
        <w:t xml:space="preserve"> is an army of people </w:t>
      </w:r>
      <w:r w:rsidR="00A37BB5" w:rsidRPr="00AF31B7">
        <w:t>and a range of structures and processes</w:t>
      </w:r>
      <w:r w:rsidR="00482133" w:rsidRPr="00AF31B7">
        <w:t xml:space="preserve"> </w:t>
      </w:r>
      <w:r w:rsidR="00287582" w:rsidRPr="00AF31B7">
        <w:t>work</w:t>
      </w:r>
      <w:r w:rsidR="00A37BB5" w:rsidRPr="00AF31B7">
        <w:t>ing</w:t>
      </w:r>
      <w:r w:rsidR="00482133" w:rsidRPr="00AF31B7">
        <w:t xml:space="preserve"> to </w:t>
      </w:r>
      <w:r w:rsidR="00287582" w:rsidRPr="00AF31B7">
        <w:t>‘</w:t>
      </w:r>
      <w:r w:rsidR="002C0A74" w:rsidRPr="00AF31B7">
        <w:t>set the stage</w:t>
      </w:r>
      <w:r w:rsidR="00287582" w:rsidRPr="00AF31B7">
        <w:t>’</w:t>
      </w:r>
      <w:r w:rsidR="007961DF" w:rsidRPr="00AF31B7">
        <w:t xml:space="preserve"> and</w:t>
      </w:r>
      <w:r w:rsidR="00273B8E" w:rsidRPr="00AF31B7">
        <w:t xml:space="preserve"> </w:t>
      </w:r>
      <w:r w:rsidR="00482133" w:rsidRPr="00AF31B7">
        <w:t>ensur</w:t>
      </w:r>
      <w:r w:rsidR="007961DF" w:rsidRPr="00AF31B7">
        <w:t>e</w:t>
      </w:r>
      <w:r w:rsidR="00482133" w:rsidRPr="00AF31B7">
        <w:t xml:space="preserve"> that volunteer</w:t>
      </w:r>
      <w:r w:rsidR="00DD7882" w:rsidRPr="00AF31B7">
        <w:t>s</w:t>
      </w:r>
      <w:r w:rsidR="00482133" w:rsidRPr="00AF31B7">
        <w:t xml:space="preserve"> </w:t>
      </w:r>
      <w:r w:rsidR="00E85E9F" w:rsidRPr="00AF31B7">
        <w:t xml:space="preserve">are </w:t>
      </w:r>
      <w:r w:rsidR="00273B8E" w:rsidRPr="00AF31B7">
        <w:t>as</w:t>
      </w:r>
      <w:r w:rsidR="00482133" w:rsidRPr="00AF31B7">
        <w:t xml:space="preserve"> co-ordinated</w:t>
      </w:r>
      <w:r w:rsidR="00F62324" w:rsidRPr="00AF31B7">
        <w:t xml:space="preserve"> and impactful as possible.</w:t>
      </w:r>
    </w:p>
    <w:p w14:paraId="3F1F82FB" w14:textId="397B17E7" w:rsidR="00C962D4" w:rsidRPr="00AF31B7" w:rsidRDefault="00421C14" w:rsidP="00EB2EEA">
      <w:r w:rsidRPr="00AF31B7">
        <w:t>Supported and sustainable volunteering</w:t>
      </w:r>
      <w:r w:rsidR="00AF3B39" w:rsidRPr="00AF31B7">
        <w:t xml:space="preserve"> means valuing the important role </w:t>
      </w:r>
      <w:r w:rsidR="00E70B41" w:rsidRPr="00AF31B7">
        <w:t>played by th</w:t>
      </w:r>
      <w:r w:rsidR="00B44E04" w:rsidRPr="00AF31B7">
        <w:t xml:space="preserve">ose </w:t>
      </w:r>
      <w:r w:rsidR="00AF3B39" w:rsidRPr="00AF31B7">
        <w:t>who</w:t>
      </w:r>
      <w:r w:rsidR="00DA6D79" w:rsidRPr="00AF31B7">
        <w:t xml:space="preserve"> co-ordinat</w:t>
      </w:r>
      <w:r w:rsidR="00AF3B39" w:rsidRPr="00AF31B7">
        <w:t>e</w:t>
      </w:r>
      <w:r w:rsidR="00EE5404" w:rsidRPr="00AF31B7">
        <w:t>,</w:t>
      </w:r>
      <w:r w:rsidR="00DA6D79" w:rsidRPr="00AF31B7">
        <w:t xml:space="preserve"> manag</w:t>
      </w:r>
      <w:r w:rsidR="00AF3B39" w:rsidRPr="00AF31B7">
        <w:t>e</w:t>
      </w:r>
      <w:r w:rsidR="00EE5404" w:rsidRPr="00AF31B7">
        <w:t xml:space="preserve"> and lead</w:t>
      </w:r>
      <w:r w:rsidR="00C65DE5" w:rsidRPr="00AF31B7">
        <w:t xml:space="preserve"> volunteer</w:t>
      </w:r>
      <w:r w:rsidR="00E70B41" w:rsidRPr="00AF31B7">
        <w:t>s</w:t>
      </w:r>
      <w:r w:rsidR="00AF3B39" w:rsidRPr="00AF31B7">
        <w:t xml:space="preserve">. </w:t>
      </w:r>
    </w:p>
    <w:p w14:paraId="580D952F" w14:textId="5883D6E5" w:rsidR="00C075C0" w:rsidRPr="00AF31B7" w:rsidRDefault="00303E21" w:rsidP="00EB2EEA">
      <w:r w:rsidRPr="00AF31B7">
        <w:t>Volunteer managers</w:t>
      </w:r>
      <w:r w:rsidR="00E70B41" w:rsidRPr="00AF31B7">
        <w:t xml:space="preserve"> </w:t>
      </w:r>
      <w:r w:rsidRPr="00AF31B7">
        <w:t>can</w:t>
      </w:r>
      <w:r w:rsidR="00E70B41" w:rsidRPr="00AF31B7">
        <w:t xml:space="preserve"> be</w:t>
      </w:r>
      <w:r w:rsidR="00C65DE5" w:rsidRPr="00AF31B7">
        <w:t xml:space="preserve"> volunteer</w:t>
      </w:r>
      <w:r w:rsidR="00E70B41" w:rsidRPr="00AF31B7">
        <w:t>s themselves</w:t>
      </w:r>
      <w:r w:rsidRPr="00AF31B7">
        <w:t xml:space="preserve">, </w:t>
      </w:r>
      <w:r w:rsidR="007D46A8" w:rsidRPr="00AF31B7">
        <w:t xml:space="preserve">choosing to </w:t>
      </w:r>
      <w:r w:rsidR="00527BE9" w:rsidRPr="00AF31B7">
        <w:t>step</w:t>
      </w:r>
      <w:r w:rsidR="007D46A8" w:rsidRPr="00AF31B7">
        <w:t xml:space="preserve"> up</w:t>
      </w:r>
      <w:r w:rsidRPr="00AF31B7">
        <w:t xml:space="preserve"> </w:t>
      </w:r>
      <w:r w:rsidR="009A527A" w:rsidRPr="00AF31B7">
        <w:t>and</w:t>
      </w:r>
      <w:r w:rsidR="00C86B6B" w:rsidRPr="00AF31B7">
        <w:t xml:space="preserve"> </w:t>
      </w:r>
      <w:r w:rsidR="007D46A8" w:rsidRPr="00AF31B7">
        <w:t>lead the way in their communities</w:t>
      </w:r>
      <w:r w:rsidR="00F325F8" w:rsidRPr="00AF31B7">
        <w:t>. Others are</w:t>
      </w:r>
      <w:r w:rsidR="009A71C4" w:rsidRPr="00AF31B7">
        <w:t xml:space="preserve"> </w:t>
      </w:r>
      <w:r w:rsidR="00E70B41" w:rsidRPr="00AF31B7">
        <w:t>undertaking</w:t>
      </w:r>
      <w:r w:rsidR="00C65DE5" w:rsidRPr="00AF31B7">
        <w:t xml:space="preserve"> paid employmen</w:t>
      </w:r>
      <w:r w:rsidR="00E70B41" w:rsidRPr="00AF31B7">
        <w:t>t</w:t>
      </w:r>
      <w:r w:rsidR="00D4771D" w:rsidRPr="00AF31B7">
        <w:t xml:space="preserve"> in volunteer involving organisations</w:t>
      </w:r>
      <w:r w:rsidR="00D55ED4" w:rsidRPr="00AF31B7">
        <w:t xml:space="preserve">, operating in </w:t>
      </w:r>
      <w:r w:rsidR="009A527A" w:rsidRPr="00AF31B7">
        <w:t xml:space="preserve">more </w:t>
      </w:r>
      <w:r w:rsidR="00D55ED4" w:rsidRPr="00AF31B7">
        <w:t xml:space="preserve">structured </w:t>
      </w:r>
      <w:r w:rsidR="009A527A" w:rsidRPr="00AF31B7">
        <w:t xml:space="preserve">and formal environments. Regardless of the nature of their </w:t>
      </w:r>
      <w:r w:rsidR="00BC50EF" w:rsidRPr="00AF31B7">
        <w:t>wor</w:t>
      </w:r>
      <w:r w:rsidR="008E1B0E" w:rsidRPr="00AF31B7">
        <w:t>k</w:t>
      </w:r>
      <w:r w:rsidR="001410DD" w:rsidRPr="00AF31B7">
        <w:t xml:space="preserve">, </w:t>
      </w:r>
      <w:r w:rsidR="00C962D4" w:rsidRPr="00AF31B7">
        <w:t>we recognise that their contributions are essential to ensuring that volunteers are appropriately recruited, trained, and supported to undertake their roles.</w:t>
      </w:r>
    </w:p>
    <w:p w14:paraId="0CFAC6FF" w14:textId="16392B7F" w:rsidR="00F62324" w:rsidRPr="00AF31B7" w:rsidRDefault="007B6534" w:rsidP="00EB2EEA">
      <w:r w:rsidRPr="00AF31B7">
        <w:rPr>
          <w:iCs/>
        </w:rPr>
        <w:t xml:space="preserve">Supported and sustainable volunteering also means </w:t>
      </w:r>
      <w:r w:rsidR="00C933D0" w:rsidRPr="00AF31B7">
        <w:rPr>
          <w:iCs/>
        </w:rPr>
        <w:t>ensuring that the function of managing</w:t>
      </w:r>
      <w:r w:rsidR="0018792E" w:rsidRPr="00AF31B7">
        <w:rPr>
          <w:iCs/>
        </w:rPr>
        <w:t xml:space="preserve"> </w:t>
      </w:r>
      <w:r w:rsidR="0096186C" w:rsidRPr="00AF31B7">
        <w:t>v</w:t>
      </w:r>
      <w:r w:rsidR="00962549" w:rsidRPr="00AF31B7">
        <w:t>olunteer</w:t>
      </w:r>
      <w:r w:rsidR="00C933D0" w:rsidRPr="00AF31B7">
        <w:t>s is supported by</w:t>
      </w:r>
      <w:r w:rsidR="00C075C0" w:rsidRPr="00AF31B7">
        <w:t xml:space="preserve"> </w:t>
      </w:r>
      <w:r w:rsidR="004B276F" w:rsidRPr="00AF31B7">
        <w:t>the culture</w:t>
      </w:r>
      <w:r w:rsidR="0098653F" w:rsidRPr="00AF31B7">
        <w:t xml:space="preserve"> </w:t>
      </w:r>
      <w:r w:rsidR="00DB4517" w:rsidRPr="00AF31B7">
        <w:t>we set</w:t>
      </w:r>
      <w:r w:rsidR="002E6705" w:rsidRPr="00AF31B7">
        <w:t>,</w:t>
      </w:r>
      <w:r w:rsidR="00AA4F95" w:rsidRPr="00AF31B7">
        <w:t xml:space="preserve"> </w:t>
      </w:r>
      <w:r w:rsidR="002F6C08" w:rsidRPr="00AF31B7">
        <w:t xml:space="preserve">embedded </w:t>
      </w:r>
      <w:r w:rsidR="00AA4F95" w:rsidRPr="00AF31B7">
        <w:t xml:space="preserve">in </w:t>
      </w:r>
      <w:r w:rsidR="00ED256F" w:rsidRPr="00AF31B7">
        <w:t>polic</w:t>
      </w:r>
      <w:r w:rsidR="00AA4F95" w:rsidRPr="00AF31B7">
        <w:t>y</w:t>
      </w:r>
      <w:r w:rsidR="002F6C08" w:rsidRPr="00AF31B7">
        <w:t xml:space="preserve"> and</w:t>
      </w:r>
      <w:r w:rsidR="0098653F" w:rsidRPr="00AF31B7">
        <w:t xml:space="preserve"> investment decisions, and</w:t>
      </w:r>
      <w:r w:rsidR="002F6C08" w:rsidRPr="00AF31B7">
        <w:t xml:space="preserve"> reinforced by</w:t>
      </w:r>
      <w:r w:rsidR="0098653F" w:rsidRPr="00AF31B7">
        <w:t xml:space="preserve"> </w:t>
      </w:r>
      <w:r w:rsidR="002F6C08" w:rsidRPr="00AF31B7">
        <w:t xml:space="preserve">the </w:t>
      </w:r>
      <w:r w:rsidR="00661919" w:rsidRPr="00AF31B7">
        <w:t>systems, processes</w:t>
      </w:r>
      <w:r w:rsidR="00BF5056" w:rsidRPr="00AF31B7">
        <w:t xml:space="preserve">, </w:t>
      </w:r>
      <w:r w:rsidR="00D23789" w:rsidRPr="00AF31B7">
        <w:t xml:space="preserve">and </w:t>
      </w:r>
      <w:r w:rsidR="00BF5056" w:rsidRPr="00AF31B7">
        <w:t>technologies</w:t>
      </w:r>
      <w:r w:rsidR="00720903" w:rsidRPr="00AF31B7">
        <w:t xml:space="preserve"> we implement.</w:t>
      </w:r>
    </w:p>
    <w:p w14:paraId="68A8BAEB" w14:textId="68BE62D1" w:rsidR="00C55497" w:rsidRPr="00AF31B7" w:rsidRDefault="00C55497" w:rsidP="00F4685D">
      <w:pPr>
        <w:pStyle w:val="ListParagraph"/>
        <w:numPr>
          <w:ilvl w:val="0"/>
          <w:numId w:val="45"/>
        </w:numPr>
        <w:rPr>
          <w:i/>
          <w:iCs/>
        </w:rPr>
      </w:pPr>
      <w:r w:rsidRPr="00AF31B7">
        <w:rPr>
          <w:i/>
          <w:iCs/>
        </w:rPr>
        <w:t>Through the Queensland Volunteering Strategy</w:t>
      </w:r>
      <w:r w:rsidR="00AA4F95" w:rsidRPr="00AF31B7">
        <w:rPr>
          <w:i/>
          <w:iCs/>
        </w:rPr>
        <w:t>,</w:t>
      </w:r>
      <w:r w:rsidRPr="00AF31B7">
        <w:rPr>
          <w:i/>
          <w:iCs/>
        </w:rPr>
        <w:t xml:space="preserve"> we acknowledge the vital role that volunteer manage</w:t>
      </w:r>
      <w:r w:rsidR="0060048D" w:rsidRPr="00AF31B7">
        <w:rPr>
          <w:i/>
          <w:iCs/>
        </w:rPr>
        <w:t>rs</w:t>
      </w:r>
      <w:r w:rsidRPr="00AF31B7">
        <w:rPr>
          <w:i/>
          <w:iCs/>
        </w:rPr>
        <w:t xml:space="preserve"> play in ensuring that volunteering is </w:t>
      </w:r>
      <w:r w:rsidR="0007796E" w:rsidRPr="00AF31B7">
        <w:rPr>
          <w:i/>
          <w:iCs/>
        </w:rPr>
        <w:t xml:space="preserve">safe, </w:t>
      </w:r>
      <w:r w:rsidRPr="00AF31B7">
        <w:rPr>
          <w:i/>
          <w:iCs/>
        </w:rPr>
        <w:t>supported and sustainable.</w:t>
      </w:r>
    </w:p>
    <w:p w14:paraId="57EBE20B" w14:textId="5920CAF5" w:rsidR="002268F0" w:rsidRPr="00AF31B7" w:rsidRDefault="003E4A5B" w:rsidP="00F4685D">
      <w:pPr>
        <w:pStyle w:val="ListParagraph"/>
        <w:numPr>
          <w:ilvl w:val="0"/>
          <w:numId w:val="45"/>
        </w:numPr>
        <w:rPr>
          <w:i/>
          <w:iCs/>
        </w:rPr>
      </w:pPr>
      <w:r w:rsidRPr="00AF31B7">
        <w:rPr>
          <w:i/>
          <w:iCs/>
        </w:rPr>
        <w:t>To be effective, the function of volunteer management need</w:t>
      </w:r>
      <w:r w:rsidR="008C58C8" w:rsidRPr="00AF31B7">
        <w:rPr>
          <w:i/>
          <w:iCs/>
        </w:rPr>
        <w:t>s</w:t>
      </w:r>
      <w:r w:rsidRPr="00AF31B7">
        <w:rPr>
          <w:i/>
          <w:iCs/>
        </w:rPr>
        <w:t xml:space="preserve"> to be</w:t>
      </w:r>
      <w:r w:rsidR="008C58C8" w:rsidRPr="00AF31B7">
        <w:rPr>
          <w:i/>
          <w:iCs/>
        </w:rPr>
        <w:t xml:space="preserve"> </w:t>
      </w:r>
      <w:r w:rsidRPr="00AF31B7">
        <w:rPr>
          <w:i/>
          <w:iCs/>
        </w:rPr>
        <w:t>broadly acknowledged and valued, adequately resourced</w:t>
      </w:r>
      <w:r w:rsidR="00553A86" w:rsidRPr="00AF31B7">
        <w:rPr>
          <w:i/>
          <w:iCs/>
        </w:rPr>
        <w:t>,</w:t>
      </w:r>
      <w:r w:rsidRPr="00AF31B7">
        <w:rPr>
          <w:i/>
          <w:iCs/>
        </w:rPr>
        <w:t xml:space="preserve"> supported </w:t>
      </w:r>
      <w:r w:rsidR="008C58C8" w:rsidRPr="00AF31B7">
        <w:rPr>
          <w:i/>
          <w:iCs/>
        </w:rPr>
        <w:t xml:space="preserve">by </w:t>
      </w:r>
      <w:r w:rsidRPr="00AF31B7">
        <w:rPr>
          <w:i/>
          <w:iCs/>
        </w:rPr>
        <w:t>systems</w:t>
      </w:r>
      <w:r w:rsidR="008C58C8" w:rsidRPr="00AF31B7">
        <w:rPr>
          <w:i/>
          <w:iCs/>
        </w:rPr>
        <w:t>, processes</w:t>
      </w:r>
      <w:r w:rsidRPr="00AF31B7">
        <w:rPr>
          <w:i/>
          <w:iCs/>
        </w:rPr>
        <w:t xml:space="preserve"> and technology,</w:t>
      </w:r>
      <w:r w:rsidR="008C58C8" w:rsidRPr="00AF31B7">
        <w:rPr>
          <w:i/>
          <w:iCs/>
        </w:rPr>
        <w:t xml:space="preserve"> backed </w:t>
      </w:r>
      <w:r w:rsidR="005124DB" w:rsidRPr="00AF31B7">
        <w:rPr>
          <w:i/>
          <w:iCs/>
        </w:rPr>
        <w:t>up with</w:t>
      </w:r>
      <w:r w:rsidR="00553A86" w:rsidRPr="00AF31B7">
        <w:rPr>
          <w:i/>
          <w:iCs/>
        </w:rPr>
        <w:t xml:space="preserve"> </w:t>
      </w:r>
      <w:r w:rsidR="00FD4108" w:rsidRPr="00AF31B7">
        <w:rPr>
          <w:i/>
          <w:iCs/>
        </w:rPr>
        <w:t>a</w:t>
      </w:r>
      <w:r w:rsidR="00EA0256" w:rsidRPr="00AF31B7">
        <w:rPr>
          <w:i/>
          <w:iCs/>
        </w:rPr>
        <w:t xml:space="preserve"> constructive</w:t>
      </w:r>
      <w:r w:rsidR="00553A86" w:rsidRPr="00AF31B7">
        <w:rPr>
          <w:i/>
          <w:iCs/>
        </w:rPr>
        <w:t xml:space="preserve"> enabling environment and </w:t>
      </w:r>
      <w:r w:rsidR="00E9455B" w:rsidRPr="00AF31B7">
        <w:rPr>
          <w:i/>
          <w:iCs/>
        </w:rPr>
        <w:t>empowered</w:t>
      </w:r>
      <w:r w:rsidR="00894047" w:rsidRPr="00AF31B7">
        <w:rPr>
          <w:i/>
          <w:iCs/>
        </w:rPr>
        <w:t xml:space="preserve"> and championed</w:t>
      </w:r>
      <w:r w:rsidR="00E9455B" w:rsidRPr="00AF31B7">
        <w:rPr>
          <w:i/>
          <w:iCs/>
        </w:rPr>
        <w:t xml:space="preserve"> by </w:t>
      </w:r>
      <w:r w:rsidR="00553A86" w:rsidRPr="00AF31B7">
        <w:rPr>
          <w:i/>
          <w:iCs/>
        </w:rPr>
        <w:t xml:space="preserve">organisational </w:t>
      </w:r>
      <w:r w:rsidR="00C55497" w:rsidRPr="00AF31B7">
        <w:rPr>
          <w:i/>
          <w:iCs/>
        </w:rPr>
        <w:t xml:space="preserve">and community </w:t>
      </w:r>
      <w:r w:rsidR="00553A86" w:rsidRPr="00AF31B7">
        <w:rPr>
          <w:i/>
          <w:iCs/>
        </w:rPr>
        <w:t>leaders</w:t>
      </w:r>
      <w:r w:rsidR="005124DB" w:rsidRPr="00AF31B7">
        <w:rPr>
          <w:i/>
          <w:iCs/>
        </w:rPr>
        <w:t>.</w:t>
      </w:r>
    </w:p>
    <w:p w14:paraId="41FEF700" w14:textId="328A5468" w:rsidR="00A31587" w:rsidRPr="00AF31B7" w:rsidRDefault="00C803C8" w:rsidP="003B664A">
      <w:pPr>
        <w:pStyle w:val="Heading2"/>
      </w:pPr>
      <w:r>
        <w:t>Equipping p</w:t>
      </w:r>
      <w:r w:rsidRPr="00AF31B7">
        <w:t xml:space="preserve">eople </w:t>
      </w:r>
      <w:r w:rsidR="00AD70A7" w:rsidRPr="00AF31B7">
        <w:t>with</w:t>
      </w:r>
      <w:r w:rsidR="00571CF2" w:rsidRPr="00AF31B7">
        <w:t xml:space="preserve"> the skills they need, for now and the future</w:t>
      </w:r>
    </w:p>
    <w:p w14:paraId="13772BE0" w14:textId="2442087F" w:rsidR="00261A4B" w:rsidRPr="00AF31B7" w:rsidRDefault="002C5027" w:rsidP="00261A4B">
      <w:r w:rsidRPr="00AF31B7">
        <w:t xml:space="preserve">The training, skills and capabilities </w:t>
      </w:r>
      <w:r w:rsidR="00C279D3" w:rsidRPr="00AF31B7">
        <w:t>th</w:t>
      </w:r>
      <w:r w:rsidR="00F434F9" w:rsidRPr="00AF31B7">
        <w:t>at</w:t>
      </w:r>
      <w:r w:rsidR="00C279D3" w:rsidRPr="00AF31B7">
        <w:t xml:space="preserve"> people </w:t>
      </w:r>
      <w:r w:rsidRPr="00AF31B7">
        <w:t xml:space="preserve">need to successfully volunteer </w:t>
      </w:r>
      <w:proofErr w:type="gramStart"/>
      <w:r w:rsidRPr="00AF31B7">
        <w:t>are</w:t>
      </w:r>
      <w:proofErr w:type="gramEnd"/>
      <w:r w:rsidRPr="00AF31B7">
        <w:t xml:space="preserve"> </w:t>
      </w:r>
      <w:r w:rsidR="00C279D3" w:rsidRPr="00AF31B7">
        <w:t xml:space="preserve">as </w:t>
      </w:r>
      <w:r w:rsidRPr="00AF31B7">
        <w:t xml:space="preserve">diverse </w:t>
      </w:r>
      <w:r w:rsidR="00837C73" w:rsidRPr="00AF31B7">
        <w:t xml:space="preserve">as </w:t>
      </w:r>
      <w:r w:rsidR="00C279D3" w:rsidRPr="00AF31B7">
        <w:t>the types of volunteering activities undertake</w:t>
      </w:r>
      <w:r w:rsidR="00837C73" w:rsidRPr="00AF31B7">
        <w:t>n.</w:t>
      </w:r>
      <w:r w:rsidR="00C279D3" w:rsidRPr="00AF31B7">
        <w:t xml:space="preserve"> </w:t>
      </w:r>
      <w:r w:rsidR="00261A4B" w:rsidRPr="00AF31B7">
        <w:t xml:space="preserve">A </w:t>
      </w:r>
      <w:r w:rsidR="00C279D3" w:rsidRPr="00AF31B7">
        <w:t xml:space="preserve">sports </w:t>
      </w:r>
      <w:r w:rsidR="00261A4B" w:rsidRPr="00AF31B7">
        <w:t xml:space="preserve">referee </w:t>
      </w:r>
      <w:r w:rsidR="00EE5F95" w:rsidRPr="00AF31B7">
        <w:t>will</w:t>
      </w:r>
      <w:r w:rsidR="00261A4B" w:rsidRPr="00AF31B7">
        <w:t xml:space="preserve"> </w:t>
      </w:r>
      <w:r w:rsidR="00A52750" w:rsidRPr="00AF31B7">
        <w:t>require</w:t>
      </w:r>
      <w:r w:rsidR="00261A4B" w:rsidRPr="00AF31B7">
        <w:t xml:space="preserve"> vastly different </w:t>
      </w:r>
      <w:r w:rsidR="007C01B0" w:rsidRPr="00AF31B7">
        <w:t>training</w:t>
      </w:r>
      <w:r w:rsidR="006F09D6" w:rsidRPr="00AF31B7">
        <w:t>, skills</w:t>
      </w:r>
      <w:r w:rsidR="007C01B0" w:rsidRPr="00AF31B7">
        <w:t xml:space="preserve"> and support </w:t>
      </w:r>
      <w:r w:rsidR="007D6E09" w:rsidRPr="00AF31B7">
        <w:t>for their volunteering</w:t>
      </w:r>
      <w:r w:rsidR="00B13DD9" w:rsidRPr="00AF31B7">
        <w:t xml:space="preserve"> </w:t>
      </w:r>
      <w:r w:rsidR="00837C73" w:rsidRPr="00AF31B7">
        <w:t>than</w:t>
      </w:r>
      <w:r w:rsidR="00261A4B" w:rsidRPr="00AF31B7">
        <w:t xml:space="preserve"> a treasurer </w:t>
      </w:r>
      <w:r w:rsidR="007D6E09" w:rsidRPr="00AF31B7">
        <w:t>volunteering</w:t>
      </w:r>
      <w:r w:rsidR="00B13DD9" w:rsidRPr="00AF31B7">
        <w:t xml:space="preserve"> </w:t>
      </w:r>
      <w:r w:rsidR="00261A4B" w:rsidRPr="00AF31B7">
        <w:t>on the board of a community organisation</w:t>
      </w:r>
      <w:r w:rsidR="0068562A">
        <w:t xml:space="preserve">, or a </w:t>
      </w:r>
      <w:r w:rsidR="00FB0605">
        <w:t>volunteer responding to a natural disaster in their community</w:t>
      </w:r>
      <w:r w:rsidR="00261A4B" w:rsidRPr="00AF31B7">
        <w:t>.</w:t>
      </w:r>
    </w:p>
    <w:p w14:paraId="4A56E3FD" w14:textId="1B757CC3" w:rsidR="006D790E" w:rsidRPr="00AF31B7" w:rsidRDefault="006D790E" w:rsidP="006D790E">
      <w:r w:rsidRPr="00AF31B7">
        <w:t xml:space="preserve">While much of the training and development of volunteers happens directly within organisations, we know that </w:t>
      </w:r>
      <w:r>
        <w:t xml:space="preserve">government’s </w:t>
      </w:r>
      <w:r w:rsidRPr="00AF31B7">
        <w:t>role as a policymaker and system steward presents specific opportunities to build capacity and capability across the various facets of volunteering.</w:t>
      </w:r>
      <w:r w:rsidR="00EB2978">
        <w:t xml:space="preserve"> </w:t>
      </w:r>
      <w:r w:rsidR="004A12A6">
        <w:t xml:space="preserve">Importantly for Queensland, this includes taking a specific focus on </w:t>
      </w:r>
      <w:r w:rsidR="00C61580">
        <w:t xml:space="preserve">building a sustainable supply pipeline </w:t>
      </w:r>
      <w:r w:rsidR="003527B3">
        <w:t>(</w:t>
      </w:r>
      <w:r w:rsidR="00C165E9">
        <w:t>and</w:t>
      </w:r>
      <w:r w:rsidR="00987491">
        <w:t xml:space="preserve"> appropriate</w:t>
      </w:r>
      <w:r w:rsidR="003527B3">
        <w:t xml:space="preserve"> </w:t>
      </w:r>
      <w:r w:rsidR="004A12A6">
        <w:t xml:space="preserve">skills, experience and wellbeing </w:t>
      </w:r>
      <w:r w:rsidR="00C165E9">
        <w:t>considerations</w:t>
      </w:r>
      <w:r w:rsidR="003527B3">
        <w:t>)</w:t>
      </w:r>
      <w:r w:rsidR="004A12A6">
        <w:t xml:space="preserve"> of volunteers</w:t>
      </w:r>
      <w:r w:rsidR="00140CD2">
        <w:t xml:space="preserve"> preparing for,</w:t>
      </w:r>
      <w:r w:rsidR="004A12A6">
        <w:t xml:space="preserve"> responding to </w:t>
      </w:r>
      <w:r w:rsidR="00140CD2">
        <w:t xml:space="preserve">and recovering from </w:t>
      </w:r>
      <w:r w:rsidR="004A12A6">
        <w:t>natural disasters and emergencies</w:t>
      </w:r>
      <w:r w:rsidR="00140CD2">
        <w:t>.</w:t>
      </w:r>
    </w:p>
    <w:p w14:paraId="02752D57" w14:textId="5EC304C3" w:rsidR="006D790E" w:rsidRPr="00AF31B7" w:rsidRDefault="006D790E" w:rsidP="006D790E">
      <w:pPr>
        <w:rPr>
          <w:rStyle w:val="normaltextrun"/>
          <w:color w:val="000000"/>
          <w:shd w:val="clear" w:color="auto" w:fill="FFFFFF"/>
        </w:rPr>
      </w:pPr>
      <w:r w:rsidRPr="00AF31B7">
        <w:rPr>
          <w:rStyle w:val="normaltextrun"/>
          <w:color w:val="000000"/>
          <w:shd w:val="clear" w:color="auto" w:fill="FFFFFF"/>
        </w:rPr>
        <w:lastRenderedPageBreak/>
        <w:t xml:space="preserve">We also recognise that many people undertaking paid employment within the volunteering ecosystem have different and changing skills and training requirements. Growing the capacity and capability of the paid workforce </w:t>
      </w:r>
      <w:r>
        <w:rPr>
          <w:rStyle w:val="normaltextrun"/>
          <w:color w:val="000000"/>
          <w:shd w:val="clear" w:color="auto" w:fill="FFFFFF"/>
        </w:rPr>
        <w:t xml:space="preserve">that </w:t>
      </w:r>
      <w:r w:rsidRPr="00AF31B7">
        <w:rPr>
          <w:rStyle w:val="normaltextrun"/>
          <w:color w:val="000000"/>
          <w:shd w:val="clear" w:color="auto" w:fill="FFFFFF"/>
        </w:rPr>
        <w:t>surrounds volunteering is an integral part of realising our vision for a thriving volunteering ecosystem.</w:t>
      </w:r>
    </w:p>
    <w:p w14:paraId="64592092" w14:textId="7A9AA7DE" w:rsidR="006D790E" w:rsidRPr="00AF31B7" w:rsidRDefault="006D790E" w:rsidP="009C77DA">
      <w:pPr>
        <w:pStyle w:val="ListParagraph"/>
        <w:numPr>
          <w:ilvl w:val="0"/>
          <w:numId w:val="8"/>
        </w:numPr>
        <w:rPr>
          <w:i/>
          <w:iCs/>
        </w:rPr>
      </w:pPr>
      <w:r w:rsidRPr="00AF31B7">
        <w:rPr>
          <w:i/>
          <w:iCs/>
        </w:rPr>
        <w:t>Volunteering has always been a powerful tool for individuals to develop their experience, skills, and networks</w:t>
      </w:r>
      <w:r w:rsidRPr="00FC6E12">
        <w:t>—</w:t>
      </w:r>
      <w:r w:rsidRPr="00AF31B7">
        <w:rPr>
          <w:i/>
          <w:iCs/>
        </w:rPr>
        <w:t xml:space="preserve">unlocking potential and realising new social and economic opportunities. </w:t>
      </w:r>
    </w:p>
    <w:p w14:paraId="4A436332" w14:textId="77777777" w:rsidR="006D790E" w:rsidRPr="00AF31B7" w:rsidRDefault="006D790E" w:rsidP="009C77DA">
      <w:pPr>
        <w:pStyle w:val="ListParagraph"/>
        <w:numPr>
          <w:ilvl w:val="0"/>
          <w:numId w:val="8"/>
        </w:numPr>
        <w:rPr>
          <w:i/>
          <w:iCs/>
        </w:rPr>
      </w:pPr>
      <w:r w:rsidRPr="00AF31B7">
        <w:rPr>
          <w:i/>
          <w:iCs/>
        </w:rPr>
        <w:t>We recognise that volunteers, volunteer managers and the many people that work across volunteering each contribute their talent and expertise. We want to support everybody with a stake in volunteering to develop the skills they need for now and the future.</w:t>
      </w:r>
    </w:p>
    <w:p w14:paraId="16416410" w14:textId="77777777" w:rsidR="006D790E" w:rsidRPr="00AF31B7" w:rsidRDefault="006D790E" w:rsidP="009C77DA">
      <w:pPr>
        <w:pStyle w:val="ListParagraph"/>
        <w:numPr>
          <w:ilvl w:val="0"/>
          <w:numId w:val="8"/>
        </w:numPr>
        <w:rPr>
          <w:i/>
          <w:iCs/>
        </w:rPr>
      </w:pPr>
      <w:r w:rsidRPr="00AF31B7">
        <w:rPr>
          <w:i/>
          <w:iCs/>
        </w:rPr>
        <w:t>Through the Queensland Volunteering Strategy, we have an opportunity to build capacity and capability, better support and recognise the skills gained through volunteering, and unlock new opportunities.</w:t>
      </w:r>
    </w:p>
    <w:p w14:paraId="65A866B1" w14:textId="77777777" w:rsidR="006D790E" w:rsidRPr="00AF31B7" w:rsidRDefault="006D790E" w:rsidP="003B664A">
      <w:pPr>
        <w:pStyle w:val="Heading2"/>
      </w:pPr>
      <w:r w:rsidRPr="00AF31B7">
        <w:t>Strengthening the conditions for volunteering to thrive</w:t>
      </w:r>
    </w:p>
    <w:p w14:paraId="08788CF0" w14:textId="77777777" w:rsidR="006D790E" w:rsidRPr="00AF31B7" w:rsidRDefault="006D790E" w:rsidP="006D790E">
      <w:r w:rsidRPr="00AF31B7">
        <w:t xml:space="preserve">Volunteering activity occurs every day, facilitated by all kinds of organisations and in every community across the state. </w:t>
      </w:r>
    </w:p>
    <w:p w14:paraId="0A063668" w14:textId="193AE898" w:rsidR="003E49A7" w:rsidRPr="00AF31B7" w:rsidRDefault="006D790E" w:rsidP="006D790E">
      <w:r>
        <w:t>The</w:t>
      </w:r>
      <w:r w:rsidR="0012044F">
        <w:t xml:space="preserve"> </w:t>
      </w:r>
      <w:r w:rsidR="6903CF1B">
        <w:t>interconnect</w:t>
      </w:r>
      <w:r w:rsidR="000E5666">
        <w:t>ed</w:t>
      </w:r>
      <w:r w:rsidR="6903CF1B">
        <w:t xml:space="preserve"> </w:t>
      </w:r>
      <w:r w:rsidR="0012044F">
        <w:t xml:space="preserve">web of people, processes and systems </w:t>
      </w:r>
      <w:r w:rsidR="00CD06AF">
        <w:t xml:space="preserve">required to </w:t>
      </w:r>
      <w:r w:rsidR="0012044F">
        <w:t>support</w:t>
      </w:r>
      <w:r w:rsidR="00CD06AF">
        <w:t xml:space="preserve"> on-going,</w:t>
      </w:r>
      <w:r w:rsidR="0012044F">
        <w:t xml:space="preserve"> sustainable volunteering, can only thrive with the right enabling conditions. </w:t>
      </w:r>
      <w:r w:rsidR="00915E35">
        <w:t xml:space="preserve">These enablers include strategic investment, </w:t>
      </w:r>
      <w:r w:rsidR="00C82434">
        <w:t xml:space="preserve">effective </w:t>
      </w:r>
      <w:r w:rsidR="00CD06AF">
        <w:t xml:space="preserve">policy </w:t>
      </w:r>
      <w:r w:rsidR="00BE6D47">
        <w:t>at all layers of the system,</w:t>
      </w:r>
      <w:r w:rsidR="00CD06AF">
        <w:t xml:space="preserve"> and vibrant and collaborative networks. </w:t>
      </w:r>
    </w:p>
    <w:p w14:paraId="68392665" w14:textId="4E1DEFE8" w:rsidR="003E49A7" w:rsidRPr="00AF31B7" w:rsidRDefault="00D61CF7" w:rsidP="00C37A47">
      <w:r w:rsidRPr="00AF31B7">
        <w:t>Supported and sustainable volunteering means looking for opportunities to</w:t>
      </w:r>
      <w:r w:rsidR="00FB7484" w:rsidRPr="00AF31B7">
        <w:t xml:space="preserve"> build</w:t>
      </w:r>
      <w:r w:rsidR="00DA1775" w:rsidRPr="00AF31B7">
        <w:t xml:space="preserve"> core and common</w:t>
      </w:r>
      <w:r w:rsidR="00893CA7" w:rsidRPr="00AF31B7">
        <w:t xml:space="preserve"> </w:t>
      </w:r>
      <w:r w:rsidR="00DA1775" w:rsidRPr="00AF31B7">
        <w:t xml:space="preserve">infrastructure, </w:t>
      </w:r>
      <w:r w:rsidR="00FB7484" w:rsidRPr="00AF31B7">
        <w:t xml:space="preserve">shared </w:t>
      </w:r>
      <w:r w:rsidR="00DA1775" w:rsidRPr="00AF31B7">
        <w:t>systems</w:t>
      </w:r>
      <w:r w:rsidR="00FB7484" w:rsidRPr="00AF31B7">
        <w:t xml:space="preserve"> and</w:t>
      </w:r>
      <w:r w:rsidR="00DA1775" w:rsidRPr="00AF31B7">
        <w:t xml:space="preserve"> resources</w:t>
      </w:r>
      <w:r w:rsidR="00FB7484" w:rsidRPr="00AF31B7">
        <w:t>,</w:t>
      </w:r>
      <w:r w:rsidR="00DA1775" w:rsidRPr="00AF31B7">
        <w:t xml:space="preserve"> and </w:t>
      </w:r>
      <w:r w:rsidR="00FB7484" w:rsidRPr="00AF31B7">
        <w:t xml:space="preserve">innovative </w:t>
      </w:r>
      <w:r w:rsidR="00DA1775" w:rsidRPr="00AF31B7">
        <w:t xml:space="preserve">approaches that </w:t>
      </w:r>
      <w:r w:rsidR="0063045E" w:rsidRPr="00AF31B7">
        <w:t xml:space="preserve">will </w:t>
      </w:r>
      <w:r w:rsidR="00FB7484" w:rsidRPr="00AF31B7">
        <w:t xml:space="preserve">support </w:t>
      </w:r>
      <w:r w:rsidR="00670535" w:rsidRPr="00AF31B7">
        <w:t>volunteers and</w:t>
      </w:r>
      <w:r w:rsidR="00FB7484" w:rsidRPr="00AF31B7">
        <w:t xml:space="preserve"> volunteer-involving organisations to make the most of the resources they have.</w:t>
      </w:r>
    </w:p>
    <w:p w14:paraId="765EC75E" w14:textId="48917BF9" w:rsidR="00391768" w:rsidRPr="00AF31B7" w:rsidRDefault="00DA1775" w:rsidP="00923D48">
      <w:r w:rsidRPr="00AF31B7">
        <w:t xml:space="preserve">It also means recognising that there </w:t>
      </w:r>
      <w:r w:rsidR="00923D48" w:rsidRPr="00AF31B7">
        <w:t xml:space="preserve">are </w:t>
      </w:r>
      <w:r w:rsidR="00AD1E6F" w:rsidRPr="00AF31B7">
        <w:t>significant opportunities to</w:t>
      </w:r>
      <w:r w:rsidR="00FB7484" w:rsidRPr="00AF31B7">
        <w:t xml:space="preserve"> </w:t>
      </w:r>
      <w:r w:rsidR="00AD1E6F" w:rsidRPr="00AF31B7">
        <w:t xml:space="preserve">strengthen our </w:t>
      </w:r>
      <w:r w:rsidR="00FB7484" w:rsidRPr="00AF31B7">
        <w:t>partnerships and</w:t>
      </w:r>
      <w:r w:rsidR="00AD1E6F" w:rsidRPr="00AF31B7">
        <w:t xml:space="preserve"> </w:t>
      </w:r>
      <w:r w:rsidR="00250D1E" w:rsidRPr="00AF31B7">
        <w:t xml:space="preserve">networks </w:t>
      </w:r>
      <w:r w:rsidR="00AD1E6F" w:rsidRPr="00AF31B7">
        <w:t>with</w:t>
      </w:r>
      <w:r w:rsidR="00391768" w:rsidRPr="00AF31B7">
        <w:t xml:space="preserve"> </w:t>
      </w:r>
      <w:r w:rsidR="00BB29D7" w:rsidRPr="00AF31B7">
        <w:t xml:space="preserve">others </w:t>
      </w:r>
      <w:r w:rsidR="00391768" w:rsidRPr="00AF31B7">
        <w:t xml:space="preserve">who </w:t>
      </w:r>
      <w:r w:rsidR="00BB29D7" w:rsidRPr="00AF31B7">
        <w:t>also want to see</w:t>
      </w:r>
      <w:r w:rsidR="00923D48" w:rsidRPr="00AF31B7">
        <w:t xml:space="preserve"> volunteering </w:t>
      </w:r>
      <w:r w:rsidR="00BB29D7" w:rsidRPr="00AF31B7">
        <w:t>thrive.</w:t>
      </w:r>
      <w:r w:rsidR="00923D48" w:rsidRPr="00AF31B7">
        <w:t xml:space="preserve"> </w:t>
      </w:r>
    </w:p>
    <w:p w14:paraId="6A9E1BF8" w14:textId="32373A50" w:rsidR="00250D1E" w:rsidRPr="00AF31B7" w:rsidRDefault="00391768" w:rsidP="00C37A47">
      <w:r w:rsidRPr="00AF31B7">
        <w:t xml:space="preserve">Many </w:t>
      </w:r>
      <w:r w:rsidR="00923D48" w:rsidRPr="00AF31B7">
        <w:t>governmen</w:t>
      </w:r>
      <w:r w:rsidRPr="00AF31B7">
        <w:t>t</w:t>
      </w:r>
      <w:r w:rsidR="00923D48" w:rsidRPr="00AF31B7">
        <w:t xml:space="preserve">s, </w:t>
      </w:r>
      <w:r w:rsidRPr="00AF31B7">
        <w:t xml:space="preserve">institutions, </w:t>
      </w:r>
      <w:r w:rsidR="00923D48" w:rsidRPr="00AF31B7">
        <w:t>philanthropists,</w:t>
      </w:r>
      <w:r w:rsidRPr="00AF31B7">
        <w:t xml:space="preserve"> </w:t>
      </w:r>
      <w:r w:rsidR="00D0178C" w:rsidRPr="00AF31B7">
        <w:t>businesses, corporations,</w:t>
      </w:r>
      <w:r w:rsidR="00923D48" w:rsidRPr="00AF31B7">
        <w:t xml:space="preserve"> peak</w:t>
      </w:r>
      <w:r w:rsidRPr="00AF31B7">
        <w:t xml:space="preserve"> bodies and</w:t>
      </w:r>
      <w:r w:rsidR="00923D48" w:rsidRPr="00AF31B7">
        <w:t xml:space="preserve"> industry </w:t>
      </w:r>
      <w:r w:rsidRPr="00AF31B7">
        <w:t>groups</w:t>
      </w:r>
      <w:r w:rsidR="00BB39A1" w:rsidRPr="00AF31B7">
        <w:t xml:space="preserve"> </w:t>
      </w:r>
      <w:r w:rsidR="00923D48" w:rsidRPr="00AF31B7">
        <w:t xml:space="preserve">have a </w:t>
      </w:r>
      <w:r w:rsidR="00BB39A1" w:rsidRPr="00AF31B7">
        <w:t>significant stake</w:t>
      </w:r>
      <w:r w:rsidR="00923D48" w:rsidRPr="00AF31B7">
        <w:t xml:space="preserve"> in volunteering. </w:t>
      </w:r>
    </w:p>
    <w:p w14:paraId="3D22A1A8" w14:textId="5DD883D8" w:rsidR="00CC2B0E" w:rsidRPr="00AF31B7" w:rsidRDefault="00CC2B0E" w:rsidP="00CC2B0E">
      <w:r w:rsidRPr="00AF31B7">
        <w:t xml:space="preserve">While </w:t>
      </w:r>
      <w:r>
        <w:t>there are diverse</w:t>
      </w:r>
      <w:r w:rsidRPr="00AF31B7">
        <w:t xml:space="preserve"> motivations </w:t>
      </w:r>
      <w:r>
        <w:t>and</w:t>
      </w:r>
      <w:r w:rsidRPr="00AF31B7">
        <w:t xml:space="preserve"> perspectives</w:t>
      </w:r>
      <w:r>
        <w:t xml:space="preserve">, </w:t>
      </w:r>
      <w:r w:rsidRPr="00AF31B7">
        <w:t>a shared commitment to sustaining and growing volunteering is a powerful foundation for new partnerships, shared learnings, reduced duplication and more effective investments.</w:t>
      </w:r>
    </w:p>
    <w:p w14:paraId="74A08CC9" w14:textId="77777777" w:rsidR="00CC2B0E" w:rsidRPr="00AF31B7" w:rsidRDefault="00CC2B0E" w:rsidP="009C77DA">
      <w:pPr>
        <w:pStyle w:val="ListParagraph"/>
        <w:numPr>
          <w:ilvl w:val="0"/>
          <w:numId w:val="9"/>
        </w:numPr>
        <w:rPr>
          <w:i/>
          <w:iCs/>
        </w:rPr>
      </w:pPr>
      <w:r w:rsidRPr="00AF31B7">
        <w:rPr>
          <w:i/>
          <w:iCs/>
        </w:rPr>
        <w:t>The volunteering ecosystem needs to be empowered with the right policy, strategic investment, and vibrant and collaborative networks.</w:t>
      </w:r>
    </w:p>
    <w:p w14:paraId="49B14D72" w14:textId="5646EB08" w:rsidR="00ED0729" w:rsidRDefault="00CC2B0E" w:rsidP="009C77DA">
      <w:pPr>
        <w:pStyle w:val="ListParagraph"/>
        <w:numPr>
          <w:ilvl w:val="0"/>
          <w:numId w:val="9"/>
        </w:numPr>
        <w:rPr>
          <w:i/>
          <w:iCs/>
        </w:rPr>
      </w:pPr>
      <w:r w:rsidRPr="00AF31B7">
        <w:rPr>
          <w:i/>
          <w:iCs/>
        </w:rPr>
        <w:lastRenderedPageBreak/>
        <w:t xml:space="preserve">Through the Queensland Volunteering Strategy, we </w:t>
      </w:r>
      <w:r>
        <w:rPr>
          <w:i/>
          <w:iCs/>
        </w:rPr>
        <w:t>will</w:t>
      </w:r>
      <w:r w:rsidRPr="00AF31B7">
        <w:rPr>
          <w:i/>
          <w:iCs/>
        </w:rPr>
        <w:t xml:space="preserve"> see governments and system leaders continuing to work together to ensure we are all considering the needs, impacts and opportunities for promoting volunteering through policy settings and investment</w:t>
      </w:r>
      <w:r w:rsidR="00FC1CDD" w:rsidRPr="00AF31B7">
        <w:rPr>
          <w:i/>
          <w:iCs/>
        </w:rPr>
        <w:t>.</w:t>
      </w:r>
    </w:p>
    <w:p w14:paraId="58C1585B" w14:textId="044B2D96" w:rsidR="003B664A" w:rsidRDefault="003B664A" w:rsidP="003B664A">
      <w:pPr>
        <w:pStyle w:val="Heading3"/>
      </w:pPr>
      <w:r>
        <w:t>C</w:t>
      </w:r>
      <w:r w:rsidR="006149D7">
        <w:t>ase study: Recovering and rebuilding through volunteer power</w:t>
      </w:r>
    </w:p>
    <w:p w14:paraId="2B7D89D5" w14:textId="77777777" w:rsidR="006149D7" w:rsidRDefault="006149D7" w:rsidP="006149D7">
      <w:r>
        <w:t>When natural disasters and adverse events occur, Queensland c</w:t>
      </w:r>
      <w:r w:rsidRPr="009F2DFC">
        <w:t>ommunities rely</w:t>
      </w:r>
      <w:r>
        <w:t xml:space="preserve"> heavily</w:t>
      </w:r>
      <w:r w:rsidRPr="009F2DFC">
        <w:t xml:space="preserve"> on long term support fro</w:t>
      </w:r>
      <w:r>
        <w:t xml:space="preserve">m </w:t>
      </w:r>
      <w:r w:rsidRPr="009F2DFC">
        <w:t>volunteer</w:t>
      </w:r>
      <w:r>
        <w:t>s who help</w:t>
      </w:r>
      <w:r w:rsidRPr="009F2DFC">
        <w:t xml:space="preserve"> clean-up,</w:t>
      </w:r>
      <w:r>
        <w:t xml:space="preserve"> deliver</w:t>
      </w:r>
      <w:r w:rsidRPr="009F2DFC">
        <w:t xml:space="preserve"> essential good</w:t>
      </w:r>
      <w:r>
        <w:t>s</w:t>
      </w:r>
      <w:r w:rsidRPr="009F2DFC">
        <w:t>,</w:t>
      </w:r>
      <w:r>
        <w:t xml:space="preserve"> and provide</w:t>
      </w:r>
      <w:r w:rsidRPr="009F2DFC">
        <w:t xml:space="preserve"> care, comfort, and personal support to affected </w:t>
      </w:r>
      <w:r>
        <w:t xml:space="preserve">people and </w:t>
      </w:r>
      <w:r w:rsidRPr="009F2DFC">
        <w:t>communitie</w:t>
      </w:r>
      <w:r>
        <w:t>s.</w:t>
      </w:r>
    </w:p>
    <w:p w14:paraId="0A1D8580" w14:textId="4C1D71E5" w:rsidR="006149D7" w:rsidRDefault="006149D7" w:rsidP="006149D7">
      <w:r>
        <w:t xml:space="preserve">We know how important it is for emergency volunteers to be ready, available, safe, and supported. That’s why our investment of </w:t>
      </w:r>
      <w:r w:rsidRPr="00E41E48">
        <w:t>over $2.4</w:t>
      </w:r>
      <w:r w:rsidR="00B76F67">
        <w:t> </w:t>
      </w:r>
      <w:r w:rsidRPr="00E41E48">
        <w:t>million in a volunteering</w:t>
      </w:r>
      <w:r>
        <w:t xml:space="preserve"> peak body supports </w:t>
      </w:r>
      <w:r w:rsidRPr="00E47760">
        <w:t>Volunteering Queensland</w:t>
      </w:r>
      <w:r>
        <w:t xml:space="preserve"> to operate </w:t>
      </w:r>
      <w:r w:rsidRPr="00DA7352">
        <w:t>the Emergency Volunteering Community Response to Extreme Weather (EV</w:t>
      </w:r>
      <w:r w:rsidRPr="00DA7352">
        <w:rPr>
          <w:rFonts w:ascii="Arial" w:hAnsi="Arial" w:cs="Arial"/>
        </w:rPr>
        <w:t> </w:t>
      </w:r>
      <w:r w:rsidRPr="00DA7352">
        <w:t>CREW)</w:t>
      </w:r>
      <w:r>
        <w:t xml:space="preserve"> system.</w:t>
      </w:r>
    </w:p>
    <w:p w14:paraId="5D8DFF07" w14:textId="133ABF13" w:rsidR="006149D7" w:rsidRDefault="006149D7" w:rsidP="006149D7">
      <w:r>
        <w:t xml:space="preserve">This </w:t>
      </w:r>
      <w:r w:rsidRPr="00D8216B">
        <w:t xml:space="preserve">service </w:t>
      </w:r>
      <w:r>
        <w:t>links spontaneous</w:t>
      </w:r>
      <w:r w:rsidRPr="00D8216B">
        <w:t xml:space="preserve"> volunteers with </w:t>
      </w:r>
      <w:r>
        <w:t xml:space="preserve">councils and community organisations in times of natural disaster, with our investment enabling Volunteering Queensland to </w:t>
      </w:r>
      <w:r w:rsidRPr="00E47760">
        <w:t>work alongside councils, agencies and volunteer involving organisations to provide coordinated disaster recovery volunteer teams when and wherever disaster strikes.</w:t>
      </w:r>
      <w:r>
        <w:t xml:space="preserve"> </w:t>
      </w:r>
    </w:p>
    <w:p w14:paraId="59432729" w14:textId="365F717A" w:rsidR="0039136B" w:rsidRDefault="0039136B" w:rsidP="0039136B">
      <w:pPr>
        <w:pStyle w:val="Heading3"/>
      </w:pPr>
      <w:r>
        <w:t>Case study: Ready when disaster strikes</w:t>
      </w:r>
    </w:p>
    <w:p w14:paraId="6FBAA628" w14:textId="77777777" w:rsidR="0039136B" w:rsidRPr="0039136B" w:rsidRDefault="0039136B" w:rsidP="0039136B">
      <w:r w:rsidRPr="0039136B">
        <w:t>As the most disaster-prone state in Australia, Queenslanders regularly see first-hand the important role that volunteering plays in ensuring our communities can respond to and recover from natural disasters and emergencies. We also know that as our state faces a future of more frequent and severe disasters, the growing pressures and demands on volunteering will require us to adapt our underlying systems, frameworks and supports to ensure we’re prepared for whatever lies ahead.</w:t>
      </w:r>
    </w:p>
    <w:p w14:paraId="668535E1" w14:textId="77777777" w:rsidR="0039136B" w:rsidRPr="0039136B" w:rsidRDefault="0039136B" w:rsidP="0039136B">
      <w:r w:rsidRPr="0039136B">
        <w:t>Through the largest and most significant changes to Queensland’s disaster and emergency management framework, the Queensland Government is committed to ensuring our volunteers are supported to continue their valuable lifesaving work.</w:t>
      </w:r>
    </w:p>
    <w:p w14:paraId="77BF67D1" w14:textId="03F9D535" w:rsidR="000E5666" w:rsidRDefault="0039136B" w:rsidP="0039136B">
      <w:r w:rsidRPr="0039136B">
        <w:t>These reforms are building on Queensland’s world-class services, helping create a stronger, more resilient Queensland, and providing greater reassurance for Queenslanders when natural disasters and other emergencies impact the state.</w:t>
      </w:r>
    </w:p>
    <w:p w14:paraId="1F70E191" w14:textId="3FD20966" w:rsidR="0039136B" w:rsidRPr="0039136B" w:rsidRDefault="0039136B" w:rsidP="0039136B">
      <w:r w:rsidRPr="0039136B">
        <w:t>Reforms include:</w:t>
      </w:r>
    </w:p>
    <w:p w14:paraId="488A2F92" w14:textId="77777777" w:rsidR="0039136B" w:rsidRPr="0039136B" w:rsidRDefault="0039136B" w:rsidP="00272D49">
      <w:pPr>
        <w:pStyle w:val="ListParagraph"/>
        <w:numPr>
          <w:ilvl w:val="0"/>
          <w:numId w:val="43"/>
        </w:numPr>
        <w:spacing w:before="0" w:after="0"/>
      </w:pPr>
      <w:r w:rsidRPr="0039136B">
        <w:t xml:space="preserve">Progressing significant legislative change, including the passing of a new </w:t>
      </w:r>
      <w:r w:rsidRPr="00272D49">
        <w:rPr>
          <w:i/>
          <w:iCs/>
        </w:rPr>
        <w:t>State Emergency Service Act 2024</w:t>
      </w:r>
      <w:r w:rsidRPr="0039136B">
        <w:t xml:space="preserve"> and </w:t>
      </w:r>
      <w:r w:rsidRPr="00272D49">
        <w:rPr>
          <w:i/>
          <w:iCs/>
        </w:rPr>
        <w:t>Marine Rescue Queensland Act 2024.</w:t>
      </w:r>
    </w:p>
    <w:p w14:paraId="784FE135" w14:textId="77777777" w:rsidR="0039136B" w:rsidRPr="0039136B" w:rsidRDefault="0039136B" w:rsidP="00272D49">
      <w:pPr>
        <w:pStyle w:val="ListParagraph"/>
        <w:numPr>
          <w:ilvl w:val="0"/>
          <w:numId w:val="43"/>
        </w:numPr>
        <w:spacing w:before="0" w:after="0"/>
      </w:pPr>
      <w:r w:rsidRPr="0039136B">
        <w:lastRenderedPageBreak/>
        <w:t>Establishing the new entity Marine Rescue Queensland, which brings together volunteer coast guard and marine rescue activities.</w:t>
      </w:r>
    </w:p>
    <w:p w14:paraId="2B7FA10C" w14:textId="44571379" w:rsidR="0039136B" w:rsidRPr="0039136B" w:rsidRDefault="0039136B" w:rsidP="00272D49">
      <w:pPr>
        <w:pStyle w:val="ListParagraph"/>
        <w:numPr>
          <w:ilvl w:val="0"/>
          <w:numId w:val="43"/>
        </w:numPr>
        <w:spacing w:before="0" w:after="0"/>
      </w:pPr>
      <w:r w:rsidRPr="0039136B">
        <w:t xml:space="preserve">Delivering a $60 million budget </w:t>
      </w:r>
      <w:r w:rsidRPr="0039136B" w:rsidDel="0093492E">
        <w:t>for</w:t>
      </w:r>
      <w:r w:rsidRPr="0039136B">
        <w:t xml:space="preserve"> State Emergency Service (SES) to support local communities with more resources, volunteers, critical safety equipment and protections.</w:t>
      </w:r>
    </w:p>
    <w:p w14:paraId="5A520753" w14:textId="77777777" w:rsidR="0039136B" w:rsidRPr="0039136B" w:rsidRDefault="0039136B" w:rsidP="00272D49">
      <w:pPr>
        <w:pStyle w:val="ListParagraph"/>
        <w:numPr>
          <w:ilvl w:val="0"/>
          <w:numId w:val="43"/>
        </w:numPr>
        <w:spacing w:before="0" w:after="0"/>
      </w:pPr>
      <w:r w:rsidRPr="0039136B">
        <w:t>Releasing a new SES recruitment video as a celebration of the great work of SES volunteers and a call out for people who want to help their community and join the orange army.</w:t>
      </w:r>
    </w:p>
    <w:p w14:paraId="17EFDD50" w14:textId="77777777" w:rsidR="0039136B" w:rsidRPr="0039136B" w:rsidRDefault="0039136B" w:rsidP="00272D49">
      <w:pPr>
        <w:pStyle w:val="ListParagraph"/>
        <w:numPr>
          <w:ilvl w:val="0"/>
          <w:numId w:val="43"/>
        </w:numPr>
        <w:spacing w:before="0" w:after="0"/>
      </w:pPr>
      <w:r w:rsidRPr="0039136B">
        <w:t>Integrating the PCYC Emergency Services Cadets within the Queensland Police Service to better align emergency volunteer activities across Queensland.</w:t>
      </w:r>
    </w:p>
    <w:p w14:paraId="726433E0" w14:textId="36FB0A00" w:rsidR="00EF158D" w:rsidRPr="0039136B" w:rsidRDefault="00EF158D" w:rsidP="00A720EB">
      <w:pPr>
        <w:pStyle w:val="Heading1"/>
        <w:spacing w:after="0"/>
        <w:sectPr w:rsidR="00EF158D" w:rsidRPr="0039136B" w:rsidSect="003D7A32">
          <w:pgSz w:w="11906" w:h="16838"/>
          <w:pgMar w:top="1440" w:right="1440" w:bottom="1440" w:left="1440" w:header="708" w:footer="708" w:gutter="0"/>
          <w:cols w:space="708"/>
          <w:titlePg/>
          <w:docGrid w:linePitch="360"/>
        </w:sectPr>
      </w:pPr>
      <w:bookmarkStart w:id="9" w:name="_Toc176422733"/>
      <w:r w:rsidRPr="0039136B">
        <w:lastRenderedPageBreak/>
        <w:t>Focus area 2</w:t>
      </w:r>
      <w:r w:rsidR="00C210BA" w:rsidRPr="0039136B">
        <w:t>:</w:t>
      </w:r>
      <w:r w:rsidRPr="0039136B">
        <w:t xml:space="preserve"> Vibrant and inclusive</w:t>
      </w:r>
      <w:bookmarkEnd w:id="9"/>
    </w:p>
    <w:p w14:paraId="2F2F853B" w14:textId="0EA789D7" w:rsidR="00967B8F" w:rsidRPr="002707F9" w:rsidRDefault="004F6B5C" w:rsidP="0039136B">
      <w:pPr>
        <w:rPr>
          <w:b/>
          <w:bCs/>
          <w:i/>
          <w:iCs/>
        </w:rPr>
        <w:sectPr w:rsidR="00967B8F" w:rsidRPr="002707F9" w:rsidSect="004F6B5C">
          <w:type w:val="continuous"/>
          <w:pgSz w:w="11906" w:h="16838"/>
          <w:pgMar w:top="1440" w:right="1440" w:bottom="1440" w:left="1440" w:header="708" w:footer="708" w:gutter="0"/>
          <w:cols w:space="340"/>
          <w:titlePg/>
          <w:docGrid w:linePitch="360"/>
        </w:sectPr>
      </w:pPr>
      <w:r w:rsidRPr="002707F9">
        <w:rPr>
          <w:b/>
          <w:bCs/>
          <w:i/>
          <w:iCs/>
        </w:rPr>
        <w:t>Ensuring that volunteering reflects the diversity and vibrancy of our communities</w:t>
      </w:r>
    </w:p>
    <w:p w14:paraId="529D0475" w14:textId="281CE5B1" w:rsidR="00F8566D" w:rsidRPr="00AF31B7" w:rsidRDefault="00F8566D" w:rsidP="0039136B">
      <w:r w:rsidRPr="00AF31B7">
        <w:t xml:space="preserve">Just as belonging </w:t>
      </w:r>
      <w:r>
        <w:t>in</w:t>
      </w:r>
      <w:r w:rsidRPr="00AF31B7">
        <w:t xml:space="preserve"> our communities shouldn’t be determined by our </w:t>
      </w:r>
      <w:r w:rsidR="00A82500">
        <w:t xml:space="preserve">age, gender, </w:t>
      </w:r>
      <w:r w:rsidRPr="00AF31B7">
        <w:t>ethnicity, culture, beliefs, sexuality or ability</w:t>
      </w:r>
      <w:r>
        <w:t xml:space="preserve">, </w:t>
      </w:r>
      <w:r w:rsidRPr="00AF31B7">
        <w:t>our opportunities to fully participate in volunteering shouldn’t be impacted by our differences, our incomes, our education or our postcodes.</w:t>
      </w:r>
    </w:p>
    <w:p w14:paraId="1D8E3C34" w14:textId="17F601D3" w:rsidR="007F4253" w:rsidRPr="0073127D" w:rsidRDefault="00F8566D" w:rsidP="0073127D">
      <w:r w:rsidRPr="00AF31B7">
        <w:t>By addressing barriers to participation, responding to social isolation and loneliness, building our individual and organisational capability and capacity, and creating vibrant and inclusive volunteering environments</w:t>
      </w:r>
      <w:r>
        <w:t>,</w:t>
      </w:r>
      <w:r w:rsidRPr="00AF31B7">
        <w:t xml:space="preserve"> we can ensure that volunteering has a place for all Queenslanders</w:t>
      </w:r>
      <w:r w:rsidR="00EB59CA" w:rsidRPr="00AF31B7">
        <w:t>.</w:t>
      </w:r>
    </w:p>
    <w:p w14:paraId="39AA6A80" w14:textId="7A0B812D" w:rsidR="000C5654" w:rsidRPr="00AF31B7" w:rsidRDefault="000C5654" w:rsidP="0073127D">
      <w:pPr>
        <w:pStyle w:val="Heading2"/>
      </w:pPr>
      <w:r w:rsidRPr="0014096D">
        <w:t>A lifetime of volunteering</w:t>
      </w:r>
    </w:p>
    <w:p w14:paraId="59C485B1" w14:textId="1E5FBC7F" w:rsidR="000C5654" w:rsidRPr="0014096D" w:rsidRDefault="000C5654" w:rsidP="000C5654">
      <w:pPr>
        <w:rPr>
          <w:lang w:val="en-US"/>
        </w:rPr>
      </w:pPr>
      <w:r w:rsidRPr="00AF31B7">
        <w:rPr>
          <w:lang w:val="en-US"/>
        </w:rPr>
        <w:t xml:space="preserve">For most people, volunteering isn’t a static </w:t>
      </w:r>
      <w:proofErr w:type="spellStart"/>
      <w:r w:rsidRPr="00AF31B7">
        <w:rPr>
          <w:lang w:val="en-US"/>
        </w:rPr>
        <w:t>endeavour</w:t>
      </w:r>
      <w:proofErr w:type="spellEnd"/>
      <w:r w:rsidRPr="00FC6E12">
        <w:t>—</w:t>
      </w:r>
      <w:r w:rsidRPr="00AF31B7">
        <w:rPr>
          <w:lang w:val="en-US"/>
        </w:rPr>
        <w:t xml:space="preserve">their interest and participation will change dramatically throughout their life stages, depending on circumstances, interests and family commitments. </w:t>
      </w:r>
      <w:r w:rsidR="0059463B">
        <w:rPr>
          <w:lang w:val="en-US"/>
        </w:rPr>
        <w:t xml:space="preserve">Reducing barriers and boosting </w:t>
      </w:r>
      <w:r w:rsidR="00391A8C">
        <w:rPr>
          <w:lang w:val="en-US"/>
        </w:rPr>
        <w:t xml:space="preserve">volunteering </w:t>
      </w:r>
      <w:r w:rsidR="0059463B">
        <w:rPr>
          <w:lang w:val="en-US"/>
        </w:rPr>
        <w:t>participation rates across the life course requires t</w:t>
      </w:r>
      <w:r w:rsidR="00FB4ABB">
        <w:rPr>
          <w:lang w:val="en-US"/>
        </w:rPr>
        <w:t>ailor</w:t>
      </w:r>
      <w:r w:rsidR="0059463B">
        <w:rPr>
          <w:lang w:val="en-US"/>
        </w:rPr>
        <w:t>ed</w:t>
      </w:r>
      <w:r w:rsidR="00FB4ABB">
        <w:rPr>
          <w:lang w:val="en-US"/>
        </w:rPr>
        <w:t xml:space="preserve"> approaches to volunteer promotion</w:t>
      </w:r>
      <w:r w:rsidR="00391A8C">
        <w:rPr>
          <w:lang w:val="en-US"/>
        </w:rPr>
        <w:t xml:space="preserve"> that</w:t>
      </w:r>
      <w:r w:rsidR="00285445">
        <w:rPr>
          <w:lang w:val="en-US"/>
        </w:rPr>
        <w:t xml:space="preserve"> meet</w:t>
      </w:r>
      <w:r w:rsidR="000E5666">
        <w:rPr>
          <w:lang w:val="en-US"/>
        </w:rPr>
        <w:t>s</w:t>
      </w:r>
      <w:r w:rsidR="00285445">
        <w:rPr>
          <w:lang w:val="en-US"/>
        </w:rPr>
        <w:t xml:space="preserve"> people where they are</w:t>
      </w:r>
      <w:r w:rsidR="00391A8C">
        <w:rPr>
          <w:lang w:val="en-US"/>
        </w:rPr>
        <w:t>.</w:t>
      </w:r>
    </w:p>
    <w:p w14:paraId="65ED98F1" w14:textId="77777777" w:rsidR="0018425B" w:rsidRPr="0014096D" w:rsidRDefault="0018425B" w:rsidP="0073127D">
      <w:pPr>
        <w:pStyle w:val="Heading3"/>
      </w:pPr>
      <w:r w:rsidRPr="0014096D">
        <w:t>Young people</w:t>
      </w:r>
    </w:p>
    <w:p w14:paraId="6349C54B" w14:textId="742C6362" w:rsidR="000C5654" w:rsidRDefault="000C5654" w:rsidP="000C5654">
      <w:r w:rsidRPr="00AF31B7">
        <w:t xml:space="preserve">Young people bring fresh perspectives, energy, and unique motivations to volunteering. Not only does volunteering give young people a chance to develop skills in areas they are passionate about, </w:t>
      </w:r>
      <w:proofErr w:type="gramStart"/>
      <w:r>
        <w:t>volunteering</w:t>
      </w:r>
      <w:proofErr w:type="gramEnd"/>
      <w:r w:rsidRPr="00AF31B7">
        <w:t xml:space="preserve"> can also act as a valuable step towards achieving the future they want and allow them to create meaningful connections that last a lifetime.</w:t>
      </w:r>
    </w:p>
    <w:p w14:paraId="6E71FF05" w14:textId="516CB0CA" w:rsidR="00252101" w:rsidRPr="00AF31B7" w:rsidRDefault="00252101" w:rsidP="000C5654">
      <w:r>
        <w:t xml:space="preserve">Evidence from the </w:t>
      </w:r>
      <w:r w:rsidRPr="00290DFF">
        <w:rPr>
          <w:i/>
          <w:iCs/>
        </w:rPr>
        <w:t>National Strategy for Volunteering</w:t>
      </w:r>
      <w:r>
        <w:t xml:space="preserve"> suggests that the rate of youth volunteering is gradually increasing, </w:t>
      </w:r>
      <w:r w:rsidR="00382031">
        <w:t>particularly</w:t>
      </w:r>
      <w:r w:rsidR="00833DC2">
        <w:t xml:space="preserve"> for informal volunteering, </w:t>
      </w:r>
      <w:r>
        <w:t xml:space="preserve">despite </w:t>
      </w:r>
      <w:r w:rsidR="00A31E40">
        <w:t>all-age</w:t>
      </w:r>
      <w:r>
        <w:t xml:space="preserve"> participation rates declining.</w:t>
      </w:r>
    </w:p>
    <w:p w14:paraId="6F3377ED" w14:textId="6F1CC4E3" w:rsidR="000E5666" w:rsidRDefault="000C5654" w:rsidP="000C5654">
      <w:r w:rsidRPr="00AF31B7">
        <w:t xml:space="preserve">Queensland </w:t>
      </w:r>
      <w:r w:rsidR="00833DC2">
        <w:t xml:space="preserve">therefore </w:t>
      </w:r>
      <w:r w:rsidRPr="00AF31B7">
        <w:t>has immense opportunity</w:t>
      </w:r>
      <w:r w:rsidR="00833DC2">
        <w:t xml:space="preserve"> to harness</w:t>
      </w:r>
      <w:r w:rsidR="009D5D86">
        <w:t xml:space="preserve"> the strengths of our young people</w:t>
      </w:r>
      <w:r w:rsidR="00B35B0F">
        <w:t xml:space="preserve"> and empower them to shape </w:t>
      </w:r>
      <w:r w:rsidR="00E73731">
        <w:t xml:space="preserve">the future, by </w:t>
      </w:r>
      <w:r w:rsidR="00B35B0F">
        <w:t>listen</w:t>
      </w:r>
      <w:r w:rsidR="00E73731">
        <w:t>ing</w:t>
      </w:r>
      <w:r w:rsidR="00B35B0F">
        <w:t xml:space="preserve"> to their experiences</w:t>
      </w:r>
      <w:r w:rsidR="00DE285C">
        <w:t xml:space="preserve"> and</w:t>
      </w:r>
      <w:r w:rsidR="00660EC2">
        <w:t xml:space="preserve"> support</w:t>
      </w:r>
      <w:r w:rsidR="00BD5396">
        <w:t>ing</w:t>
      </w:r>
      <w:r w:rsidR="00660EC2">
        <w:t xml:space="preserve"> them to overcome any barriers to participation</w:t>
      </w:r>
      <w:r w:rsidR="00DE285C">
        <w:t>.</w:t>
      </w:r>
    </w:p>
    <w:p w14:paraId="7410C14B" w14:textId="5839598E" w:rsidR="00BC73CE" w:rsidRDefault="008C223C" w:rsidP="000C5654">
      <w:r>
        <w:t xml:space="preserve">The Young Queenslanders Strategy </w:t>
      </w:r>
      <w:r w:rsidR="00315C32">
        <w:t xml:space="preserve">provides a framework for government to support young Queenslanders on </w:t>
      </w:r>
      <w:r w:rsidR="00A939FC">
        <w:t xml:space="preserve">their various life pathways, including </w:t>
      </w:r>
      <w:r w:rsidR="001D3D40">
        <w:t xml:space="preserve">by </w:t>
      </w:r>
      <w:r w:rsidR="001D3D40" w:rsidRPr="0014096D">
        <w:rPr>
          <w:i/>
          <w:iCs/>
        </w:rPr>
        <w:t>cultivating their futures</w:t>
      </w:r>
      <w:r w:rsidR="00240B0E">
        <w:t xml:space="preserve"> through access to tailored opportunities that nurture their unique needs and interests</w:t>
      </w:r>
      <w:r w:rsidR="00A939FC">
        <w:t>.</w:t>
      </w:r>
      <w:r w:rsidR="007142FF">
        <w:t xml:space="preserve"> </w:t>
      </w:r>
      <w:r w:rsidR="000C5654" w:rsidRPr="00AF31B7">
        <w:t>Th</w:t>
      </w:r>
      <w:r w:rsidR="001637C0">
        <w:t xml:space="preserve">e Queensland Volunteering Strategy </w:t>
      </w:r>
      <w:r w:rsidR="008732E0">
        <w:t>facilitates</w:t>
      </w:r>
      <w:r w:rsidR="001637C0">
        <w:t xml:space="preserve"> this pathway, by </w:t>
      </w:r>
      <w:r w:rsidR="001C13FD">
        <w:t xml:space="preserve">promoting volunteering opportunities </w:t>
      </w:r>
      <w:r w:rsidR="00240B0E">
        <w:t>for</w:t>
      </w:r>
      <w:r w:rsidR="001C13FD">
        <w:t xml:space="preserve"> </w:t>
      </w:r>
      <w:r w:rsidR="000C5654" w:rsidRPr="00AF31B7">
        <w:t>young Queenslanders</w:t>
      </w:r>
      <w:r>
        <w:t>,</w:t>
      </w:r>
      <w:r w:rsidR="00240B0E">
        <w:t xml:space="preserve"> to</w:t>
      </w:r>
      <w:r w:rsidR="000C5654" w:rsidRPr="00AF31B7">
        <w:t xml:space="preserve"> </w:t>
      </w:r>
      <w:r w:rsidR="00A939FC">
        <w:t>support</w:t>
      </w:r>
      <w:r w:rsidR="00240B0E">
        <w:t xml:space="preserve"> their skill </w:t>
      </w:r>
      <w:r w:rsidR="00240B0E">
        <w:lastRenderedPageBreak/>
        <w:t>and network building,</w:t>
      </w:r>
      <w:r w:rsidR="000C5654" w:rsidRPr="00AF31B7">
        <w:t xml:space="preserve"> and </w:t>
      </w:r>
      <w:r w:rsidR="001A263F">
        <w:t xml:space="preserve">to </w:t>
      </w:r>
      <w:r w:rsidR="000C5654" w:rsidRPr="00AF31B7">
        <w:t xml:space="preserve">foster an enduring </w:t>
      </w:r>
      <w:r w:rsidR="001A263F">
        <w:t xml:space="preserve">interest in and </w:t>
      </w:r>
      <w:r w:rsidR="000C5654" w:rsidRPr="00AF31B7">
        <w:t>culture of volunteering that benefits them</w:t>
      </w:r>
      <w:r w:rsidR="000C5654">
        <w:t>,</w:t>
      </w:r>
      <w:r w:rsidR="000C5654" w:rsidRPr="00AF31B7">
        <w:t xml:space="preserve"> and Queensland</w:t>
      </w:r>
      <w:r w:rsidR="000C5654">
        <w:t>,</w:t>
      </w:r>
      <w:r w:rsidR="000C5654" w:rsidRPr="00AF31B7">
        <w:t xml:space="preserve"> for years to come.</w:t>
      </w:r>
    </w:p>
    <w:p w14:paraId="7FAFC5C0" w14:textId="71B4433A" w:rsidR="00DA6D66" w:rsidRPr="0014096D" w:rsidRDefault="000D7C84" w:rsidP="0073127D">
      <w:pPr>
        <w:pStyle w:val="Heading3"/>
      </w:pPr>
      <w:r>
        <w:t>Adults</w:t>
      </w:r>
    </w:p>
    <w:p w14:paraId="70517ABA" w14:textId="2B2D7BAC" w:rsidR="000C5654" w:rsidRDefault="000C5654" w:rsidP="000C5654">
      <w:r>
        <w:t xml:space="preserve">Throughout our working lives and as we raise families, it can be extra challenging to find the time to identify and take up volunteer opportunities that suit, even if people are motivated to give back to their communities. There </w:t>
      </w:r>
      <w:r w:rsidR="00D4272D">
        <w:t>are</w:t>
      </w:r>
      <w:r>
        <w:t xml:space="preserve"> opportunities to support workplaces across all sectors and industries to engage in corporate volunteering programs and act as enablers for </w:t>
      </w:r>
      <w:r w:rsidR="00937682">
        <w:t>expanding</w:t>
      </w:r>
      <w:r>
        <w:t xml:space="preserve"> the volunteer network.</w:t>
      </w:r>
    </w:p>
    <w:p w14:paraId="2855761E" w14:textId="42D8CD5C" w:rsidR="00556EBF" w:rsidRPr="00AF31B7" w:rsidRDefault="00556EBF" w:rsidP="000C5654">
      <w:r>
        <w:t>In d</w:t>
      </w:r>
      <w:r w:rsidR="00C842E8">
        <w:t>oing so</w:t>
      </w:r>
      <w:r w:rsidR="0063396B">
        <w:t xml:space="preserve">, </w:t>
      </w:r>
      <w:r w:rsidR="00E96025">
        <w:t xml:space="preserve">volunteer </w:t>
      </w:r>
      <w:r w:rsidR="00CE4342">
        <w:t xml:space="preserve">involving </w:t>
      </w:r>
      <w:r w:rsidR="00E96025">
        <w:t>organisations can benefit from the vast diversity of</w:t>
      </w:r>
      <w:r w:rsidR="009D770F">
        <w:t xml:space="preserve"> </w:t>
      </w:r>
      <w:r w:rsidR="00E96025">
        <w:t>skills and experiences</w:t>
      </w:r>
      <w:r w:rsidR="00937682">
        <w:t xml:space="preserve"> </w:t>
      </w:r>
      <w:r w:rsidR="009D770F">
        <w:t xml:space="preserve">that </w:t>
      </w:r>
      <w:r w:rsidR="00937682">
        <w:t xml:space="preserve">Queenslanders </w:t>
      </w:r>
      <w:r w:rsidR="00406EDD">
        <w:t>from all walks of life</w:t>
      </w:r>
      <w:r w:rsidR="009D770F">
        <w:t xml:space="preserve"> gain throughout their professional careers</w:t>
      </w:r>
      <w:r w:rsidR="00CB04CA">
        <w:t xml:space="preserve">. This includes </w:t>
      </w:r>
      <w:r w:rsidR="001C3EC2">
        <w:t xml:space="preserve">the full spectrum of trades and technical skills, but also </w:t>
      </w:r>
      <w:r w:rsidR="00CB04CA">
        <w:t>many of th</w:t>
      </w:r>
      <w:r w:rsidR="001C3EC2">
        <w:t>e</w:t>
      </w:r>
      <w:r w:rsidR="005327F0">
        <w:t xml:space="preserve"> </w:t>
      </w:r>
      <w:r w:rsidR="00CB04CA">
        <w:t xml:space="preserve">essential </w:t>
      </w:r>
      <w:r w:rsidR="001C3EC2">
        <w:t>components for</w:t>
      </w:r>
      <w:r w:rsidR="005327F0">
        <w:t xml:space="preserve"> sustain</w:t>
      </w:r>
      <w:r w:rsidR="001C3EC2">
        <w:t xml:space="preserve">ing </w:t>
      </w:r>
      <w:r w:rsidR="005327F0">
        <w:t>small businesses</w:t>
      </w:r>
      <w:r w:rsidR="00886398">
        <w:t xml:space="preserve"> and not-for-profit organisations</w:t>
      </w:r>
      <w:r w:rsidR="001C3EC2">
        <w:t>, such as</w:t>
      </w:r>
      <w:r w:rsidR="00886398">
        <w:t xml:space="preserve"> </w:t>
      </w:r>
      <w:r w:rsidR="00406EDD">
        <w:t>governance</w:t>
      </w:r>
      <w:r w:rsidR="00886398">
        <w:t xml:space="preserve"> and </w:t>
      </w:r>
      <w:r w:rsidR="00346D0F">
        <w:t xml:space="preserve">finance, </w:t>
      </w:r>
      <w:r w:rsidR="000531FA">
        <w:t xml:space="preserve">policy, </w:t>
      </w:r>
      <w:r w:rsidR="00385925">
        <w:t>I</w:t>
      </w:r>
      <w:r w:rsidR="00D4223E">
        <w:t>T</w:t>
      </w:r>
      <w:r w:rsidR="00886398">
        <w:t xml:space="preserve"> and </w:t>
      </w:r>
      <w:r w:rsidR="00385925">
        <w:t>communications and marketing</w:t>
      </w:r>
      <w:r w:rsidR="00886398">
        <w:t>.</w:t>
      </w:r>
    </w:p>
    <w:p w14:paraId="2E8598B6" w14:textId="525FF1C5" w:rsidR="00DA6D66" w:rsidRPr="0014096D" w:rsidRDefault="00DA6D66" w:rsidP="0073127D">
      <w:pPr>
        <w:pStyle w:val="Heading3"/>
      </w:pPr>
      <w:r w:rsidRPr="0014096D">
        <w:t>Seniors</w:t>
      </w:r>
    </w:p>
    <w:p w14:paraId="00DE17DA" w14:textId="386C8961" w:rsidR="000C5654" w:rsidRDefault="0068463A" w:rsidP="000C5654">
      <w:r>
        <w:t>Older</w:t>
      </w:r>
      <w:r w:rsidR="000C5654" w:rsidRPr="00AF31B7">
        <w:t xml:space="preserve"> Queenslanders are the custodians of great wisdom and </w:t>
      </w:r>
      <w:r w:rsidR="00454F07">
        <w:t xml:space="preserve">a </w:t>
      </w:r>
      <w:r w:rsidR="007A07B1">
        <w:t>lifetime</w:t>
      </w:r>
      <w:r w:rsidR="00454F07">
        <w:t xml:space="preserve"> of </w:t>
      </w:r>
      <w:r w:rsidR="000C5654" w:rsidRPr="00AF31B7">
        <w:t xml:space="preserve">experience </w:t>
      </w:r>
      <w:r w:rsidR="000C5654">
        <w:t>that</w:t>
      </w:r>
      <w:r w:rsidR="000C5654" w:rsidRPr="00AF31B7">
        <w:t xml:space="preserve"> benefit</w:t>
      </w:r>
      <w:r w:rsidR="00454F07">
        <w:t>s</w:t>
      </w:r>
      <w:r w:rsidR="000C5654" w:rsidRPr="00AF31B7">
        <w:t xml:space="preserve"> our communities.</w:t>
      </w:r>
      <w:r w:rsidR="0007587F">
        <w:t xml:space="preserve"> The Queensland Volunteering Strategy supports the </w:t>
      </w:r>
      <w:r w:rsidR="001D27C5">
        <w:t xml:space="preserve">implementation of the </w:t>
      </w:r>
      <w:r w:rsidR="001D27C5" w:rsidRPr="0014096D">
        <w:rPr>
          <w:i/>
          <w:iCs/>
        </w:rPr>
        <w:t>Queensland Seniors Strategy 2024-2029</w:t>
      </w:r>
      <w:r w:rsidR="001D27C5">
        <w:t>, and champions the intentions of the World Health Organisation’s Age-friendly Communities</w:t>
      </w:r>
      <w:r w:rsidR="00041889">
        <w:t xml:space="preserve"> Framework – particularly the domain of </w:t>
      </w:r>
      <w:r w:rsidR="00041889" w:rsidRPr="0014096D">
        <w:rPr>
          <w:i/>
          <w:iCs/>
        </w:rPr>
        <w:t xml:space="preserve">civic participation and employment </w:t>
      </w:r>
      <w:r w:rsidR="00041889">
        <w:t>of older people.</w:t>
      </w:r>
    </w:p>
    <w:p w14:paraId="57E29DD7" w14:textId="7897E942" w:rsidR="007A07B1" w:rsidRPr="001D27C5" w:rsidRDefault="0068463A" w:rsidP="008A2824">
      <w:r>
        <w:t>We know that older Queenslanders are motivated to volunteer, not only</w:t>
      </w:r>
      <w:r w:rsidR="005923C9">
        <w:t xml:space="preserve"> out of altruism, but because volunteering is a fulfilling </w:t>
      </w:r>
      <w:r w:rsidR="0039539F">
        <w:t>form of community connection</w:t>
      </w:r>
      <w:r w:rsidR="00FC6B41">
        <w:t>, particularly for those who may be living alone in their later years.</w:t>
      </w:r>
      <w:r w:rsidR="008A2824">
        <w:t xml:space="preserve"> </w:t>
      </w:r>
      <w:r w:rsidR="00851EAF">
        <w:t>Maintaining meaningful relationships with other people is essential for our</w:t>
      </w:r>
      <w:r w:rsidR="008A2824">
        <w:t xml:space="preserve"> quality of life as </w:t>
      </w:r>
      <w:r w:rsidR="00851EAF">
        <w:t>we</w:t>
      </w:r>
      <w:r w:rsidR="008A2824">
        <w:t xml:space="preserve"> age</w:t>
      </w:r>
      <w:r w:rsidR="002043DD">
        <w:t xml:space="preserve">. It is protective against the </w:t>
      </w:r>
      <w:r w:rsidR="008A2824">
        <w:t>progression of dementia and</w:t>
      </w:r>
      <w:r w:rsidR="002043DD">
        <w:t xml:space="preserve"> </w:t>
      </w:r>
      <w:r w:rsidR="008A2824">
        <w:t xml:space="preserve">mental decline, </w:t>
      </w:r>
      <w:r w:rsidR="002043DD">
        <w:t xml:space="preserve">meaning </w:t>
      </w:r>
      <w:r w:rsidR="008A2824">
        <w:t>less need for domestic support, and greater independence.</w:t>
      </w:r>
    </w:p>
    <w:p w14:paraId="6345B76C" w14:textId="37B133E0" w:rsidR="000C5654" w:rsidRPr="00AF31B7" w:rsidRDefault="00852FF5" w:rsidP="000C5654">
      <w:r w:rsidRPr="00AF31B7">
        <w:t>Inspired</w:t>
      </w:r>
      <w:r w:rsidR="000C5654" w:rsidRPr="00AF31B7">
        <w:t xml:space="preserve"> by </w:t>
      </w:r>
      <w:r>
        <w:t>satisfying</w:t>
      </w:r>
      <w:r w:rsidRPr="00AF31B7">
        <w:t xml:space="preserve"> </w:t>
      </w:r>
      <w:r w:rsidR="000C5654" w:rsidRPr="00AF31B7">
        <w:t>volunteer</w:t>
      </w:r>
      <w:r w:rsidR="000C5654">
        <w:t xml:space="preserve"> </w:t>
      </w:r>
      <w:r w:rsidR="000C5654" w:rsidRPr="00AF31B7">
        <w:t>work and participating in a broad range of formal and informal volunteering activities, we want to continue to support and promote opportunities for older Queenslanders to participate in their communities through volunteering.</w:t>
      </w:r>
    </w:p>
    <w:p w14:paraId="049A910B" w14:textId="77777777" w:rsidR="000C5654" w:rsidRPr="00AF31B7" w:rsidRDefault="000C5654" w:rsidP="000C5654">
      <w:r w:rsidRPr="00AF31B7">
        <w:t xml:space="preserve">This includes supporting flexible and accessible volunteering opportunities </w:t>
      </w:r>
      <w:r>
        <w:t>that</w:t>
      </w:r>
      <w:r w:rsidRPr="00AF31B7">
        <w:t xml:space="preserve"> fit with older Queenslanders’ busy lives, existing commitments and individual access and support requirements.</w:t>
      </w:r>
    </w:p>
    <w:p w14:paraId="38BAF3AA" w14:textId="77777777" w:rsidR="000C5654" w:rsidRPr="00AF31B7" w:rsidRDefault="000C5654" w:rsidP="009C77DA">
      <w:pPr>
        <w:pStyle w:val="ListParagraph"/>
        <w:numPr>
          <w:ilvl w:val="0"/>
          <w:numId w:val="12"/>
        </w:numPr>
        <w:rPr>
          <w:i/>
          <w:iCs/>
        </w:rPr>
      </w:pPr>
      <w:r w:rsidRPr="00AF31B7">
        <w:rPr>
          <w:i/>
          <w:iCs/>
        </w:rPr>
        <w:t>Volunteering is a dynamic but enduring experience throughout many people’s lives.</w:t>
      </w:r>
    </w:p>
    <w:p w14:paraId="7722A216" w14:textId="77777777" w:rsidR="000C5654" w:rsidRPr="00AF31B7" w:rsidRDefault="000C5654" w:rsidP="009C77DA">
      <w:pPr>
        <w:pStyle w:val="ListParagraph"/>
        <w:numPr>
          <w:ilvl w:val="0"/>
          <w:numId w:val="12"/>
        </w:numPr>
        <w:rPr>
          <w:i/>
          <w:iCs/>
        </w:rPr>
      </w:pPr>
      <w:r w:rsidRPr="00AF31B7">
        <w:rPr>
          <w:i/>
          <w:iCs/>
        </w:rPr>
        <w:lastRenderedPageBreak/>
        <w:t>Through the Queensland Volunteering Strategy, we want to promote a long-lasting culture of volunteering by creating and supporting opportunities for more people to volunteer at all life stages.</w:t>
      </w:r>
    </w:p>
    <w:p w14:paraId="50EDB310" w14:textId="18400895" w:rsidR="00E84884" w:rsidRPr="00AF31B7" w:rsidRDefault="008C30BD" w:rsidP="009B5FB7">
      <w:pPr>
        <w:pStyle w:val="Heading2"/>
        <w:rPr>
          <w:lang w:val="en-US"/>
        </w:rPr>
      </w:pPr>
      <w:r>
        <w:rPr>
          <w:lang w:val="en-US"/>
        </w:rPr>
        <w:t>Creating a</w:t>
      </w:r>
      <w:r w:rsidRPr="00AF31B7">
        <w:rPr>
          <w:lang w:val="en-US"/>
        </w:rPr>
        <w:t xml:space="preserve"> </w:t>
      </w:r>
      <w:r w:rsidR="00381EE7" w:rsidRPr="00AF31B7">
        <w:rPr>
          <w:lang w:val="en-US"/>
        </w:rPr>
        <w:t>place for everyone</w:t>
      </w:r>
    </w:p>
    <w:p w14:paraId="2E8553A5" w14:textId="71FB9AC0" w:rsidR="00C43CE0" w:rsidRPr="00AF31B7" w:rsidRDefault="00C43CE0" w:rsidP="00C43CE0">
      <w:r w:rsidRPr="00AF31B7">
        <w:t>We want everybody to feel welcome to participate in their communit</w:t>
      </w:r>
      <w:r w:rsidR="008A0C26" w:rsidRPr="00AF31B7">
        <w:t>ies</w:t>
      </w:r>
      <w:r w:rsidRPr="00AF31B7">
        <w:t xml:space="preserve"> through volunteering.</w:t>
      </w:r>
    </w:p>
    <w:p w14:paraId="139F65D5" w14:textId="48EDB586" w:rsidR="000B0436" w:rsidRPr="00AF31B7" w:rsidRDefault="00563A21" w:rsidP="00C43CE0">
      <w:r w:rsidRPr="00AF31B7">
        <w:t>Not</w:t>
      </w:r>
      <w:r w:rsidR="00C43CE0" w:rsidRPr="00AF31B7">
        <w:t xml:space="preserve"> every volunteering </w:t>
      </w:r>
      <w:r w:rsidR="007C54AD" w:rsidRPr="00AF31B7">
        <w:t xml:space="preserve">opportunity </w:t>
      </w:r>
      <w:r w:rsidR="00C43CE0" w:rsidRPr="00AF31B7">
        <w:t xml:space="preserve">is going to be </w:t>
      </w:r>
      <w:r w:rsidR="0011636A" w:rsidRPr="00AF31B7">
        <w:t xml:space="preserve">the right fit </w:t>
      </w:r>
      <w:r w:rsidR="00C43CE0" w:rsidRPr="00AF31B7">
        <w:t>for ever</w:t>
      </w:r>
      <w:r w:rsidR="0011636A" w:rsidRPr="00AF31B7">
        <w:t>y person</w:t>
      </w:r>
      <w:r w:rsidR="00322521" w:rsidRPr="00AF31B7">
        <w:t>, b</w:t>
      </w:r>
      <w:r w:rsidR="000035DB" w:rsidRPr="00AF31B7">
        <w:t>ut wherever possible</w:t>
      </w:r>
      <w:r w:rsidR="0011636A" w:rsidRPr="00AF31B7">
        <w:t>,</w:t>
      </w:r>
      <w:r w:rsidR="000035DB" w:rsidRPr="00AF31B7">
        <w:t xml:space="preserve"> we </w:t>
      </w:r>
      <w:r w:rsidR="00030A0B" w:rsidRPr="00AF31B7">
        <w:t xml:space="preserve">need </w:t>
      </w:r>
      <w:r w:rsidR="000035DB" w:rsidRPr="00AF31B7">
        <w:t xml:space="preserve">to ensure that volunteering </w:t>
      </w:r>
      <w:r w:rsidR="005E72F8" w:rsidRPr="00AF31B7">
        <w:t>is</w:t>
      </w:r>
      <w:r w:rsidR="000035DB" w:rsidRPr="00AF31B7">
        <w:t xml:space="preserve"> flexible</w:t>
      </w:r>
      <w:r w:rsidR="00855AEF" w:rsidRPr="00AF31B7">
        <w:t>,</w:t>
      </w:r>
      <w:r w:rsidR="0011636A" w:rsidRPr="00AF31B7">
        <w:t xml:space="preserve"> inclusive</w:t>
      </w:r>
      <w:r w:rsidR="00855AEF" w:rsidRPr="00AF31B7">
        <w:t xml:space="preserve"> and accessible</w:t>
      </w:r>
      <w:r w:rsidR="00804537" w:rsidRPr="00AF31B7">
        <w:t>.</w:t>
      </w:r>
    </w:p>
    <w:p w14:paraId="31A9473D" w14:textId="23147B88" w:rsidR="00C54D76" w:rsidRPr="00AF31B7" w:rsidRDefault="0011636A" w:rsidP="00C43CE0">
      <w:r w:rsidRPr="00AF31B7">
        <w:t>This</w:t>
      </w:r>
      <w:r w:rsidR="004F566E" w:rsidRPr="00AF31B7">
        <w:t xml:space="preserve"> might</w:t>
      </w:r>
      <w:r w:rsidRPr="00AF31B7">
        <w:t xml:space="preserve"> mean adapting the way things have </w:t>
      </w:r>
      <w:r w:rsidR="004F566E" w:rsidRPr="00AF31B7">
        <w:t xml:space="preserve">always </w:t>
      </w:r>
      <w:r w:rsidRPr="00AF31B7">
        <w:t>been done to</w:t>
      </w:r>
      <w:r w:rsidR="00701110" w:rsidRPr="00AF31B7">
        <w:t xml:space="preserve"> fit </w:t>
      </w:r>
      <w:r w:rsidR="00117729" w:rsidRPr="00AF31B7">
        <w:t xml:space="preserve">better </w:t>
      </w:r>
      <w:r w:rsidR="00701110" w:rsidRPr="00AF31B7">
        <w:t>with people’s lifestyles</w:t>
      </w:r>
      <w:r w:rsidR="00623B73" w:rsidRPr="00AF31B7">
        <w:t>,</w:t>
      </w:r>
      <w:r w:rsidR="007B2B67" w:rsidRPr="00AF31B7">
        <w:t xml:space="preserve"> family </w:t>
      </w:r>
      <w:r w:rsidR="00910412" w:rsidRPr="00AF31B7">
        <w:t xml:space="preserve">and </w:t>
      </w:r>
      <w:r w:rsidR="007B2B67" w:rsidRPr="00AF31B7">
        <w:t>caring</w:t>
      </w:r>
      <w:r w:rsidR="00623B73" w:rsidRPr="00AF31B7">
        <w:t xml:space="preserve"> </w:t>
      </w:r>
      <w:r w:rsidR="00135398" w:rsidRPr="00AF31B7">
        <w:t xml:space="preserve">responsibilities </w:t>
      </w:r>
      <w:r w:rsidR="00B42CAF" w:rsidRPr="00AF31B7">
        <w:t xml:space="preserve">or </w:t>
      </w:r>
      <w:r w:rsidR="00135398" w:rsidRPr="00AF31B7">
        <w:t>work commitments</w:t>
      </w:r>
      <w:r w:rsidR="007B2B67" w:rsidRPr="00AF31B7">
        <w:t xml:space="preserve">. It </w:t>
      </w:r>
      <w:r w:rsidR="00B77198" w:rsidRPr="00AF31B7">
        <w:t>could</w:t>
      </w:r>
      <w:r w:rsidR="007B2B67" w:rsidRPr="00AF31B7">
        <w:t xml:space="preserve"> also mean</w:t>
      </w:r>
      <w:r w:rsidR="006A2868" w:rsidRPr="00AF31B7">
        <w:t xml:space="preserve"> </w:t>
      </w:r>
      <w:r w:rsidR="00855AEF" w:rsidRPr="00AF31B7">
        <w:t xml:space="preserve">trialling new </w:t>
      </w:r>
      <w:r w:rsidR="005333CD" w:rsidRPr="00AF31B7">
        <w:t>approach</w:t>
      </w:r>
      <w:r w:rsidR="008E7F13" w:rsidRPr="00AF31B7">
        <w:t>es</w:t>
      </w:r>
      <w:r w:rsidR="007B2B67" w:rsidRPr="00AF31B7">
        <w:t xml:space="preserve"> </w:t>
      </w:r>
      <w:r w:rsidR="00486468" w:rsidRPr="00AF31B7">
        <w:t>and</w:t>
      </w:r>
      <w:r w:rsidR="00563A21" w:rsidRPr="00AF31B7">
        <w:t xml:space="preserve"> adjusting</w:t>
      </w:r>
      <w:r w:rsidR="00910412" w:rsidRPr="00AF31B7">
        <w:t xml:space="preserve"> our</w:t>
      </w:r>
      <w:r w:rsidR="00486468" w:rsidRPr="00AF31B7">
        <w:t xml:space="preserve"> </w:t>
      </w:r>
      <w:r w:rsidR="005A601E" w:rsidRPr="00AF31B7">
        <w:t xml:space="preserve">processes and </w:t>
      </w:r>
      <w:r w:rsidR="00486468" w:rsidRPr="00AF31B7">
        <w:t>environments so that v</w:t>
      </w:r>
      <w:r w:rsidR="00CD37A9" w:rsidRPr="00AF31B7">
        <w:t xml:space="preserve">olunteering </w:t>
      </w:r>
      <w:r w:rsidR="00486468" w:rsidRPr="00AF31B7">
        <w:t xml:space="preserve">is </w:t>
      </w:r>
      <w:r w:rsidR="00CD37A9" w:rsidRPr="00AF31B7">
        <w:t>accessible</w:t>
      </w:r>
      <w:r w:rsidR="00855AEF" w:rsidRPr="00AF31B7">
        <w:t xml:space="preserve"> for</w:t>
      </w:r>
      <w:r w:rsidR="005A601E" w:rsidRPr="00AF31B7">
        <w:t xml:space="preserve"> </w:t>
      </w:r>
      <w:r w:rsidR="004D033A" w:rsidRPr="00AF31B7">
        <w:t>those</w:t>
      </w:r>
      <w:r w:rsidR="00185006" w:rsidRPr="00AF31B7">
        <w:t xml:space="preserve"> who haven’t </w:t>
      </w:r>
      <w:r w:rsidR="00ED6C1E" w:rsidRPr="00AF31B7">
        <w:t xml:space="preserve">previously </w:t>
      </w:r>
      <w:r w:rsidR="00185006" w:rsidRPr="00AF31B7">
        <w:t xml:space="preserve">been able to </w:t>
      </w:r>
      <w:r w:rsidR="00BD418C" w:rsidRPr="00AF31B7">
        <w:t>join in.</w:t>
      </w:r>
    </w:p>
    <w:p w14:paraId="32929D85" w14:textId="6B960136" w:rsidR="002D2A78" w:rsidRPr="00AF31B7" w:rsidRDefault="007B2B67" w:rsidP="00C43CE0">
      <w:r w:rsidRPr="00AF31B7">
        <w:t xml:space="preserve">Vibrant and inclusive volunteering </w:t>
      </w:r>
      <w:r w:rsidR="00B77198" w:rsidRPr="00AF31B7">
        <w:t xml:space="preserve">is </w:t>
      </w:r>
      <w:r w:rsidR="005F1F5B" w:rsidRPr="00AF31B7">
        <w:t>also</w:t>
      </w:r>
      <w:r w:rsidR="00B77198" w:rsidRPr="00AF31B7">
        <w:t xml:space="preserve"> about</w:t>
      </w:r>
      <w:r w:rsidR="005F1F5B" w:rsidRPr="00AF31B7">
        <w:t xml:space="preserve"> </w:t>
      </w:r>
      <w:r w:rsidR="00D90F25" w:rsidRPr="00AF31B7">
        <w:t>embedding</w:t>
      </w:r>
      <w:r w:rsidR="00E6256C" w:rsidRPr="00AF31B7">
        <w:t xml:space="preserve"> </w:t>
      </w:r>
      <w:r w:rsidR="00FE73F3" w:rsidRPr="00AF31B7">
        <w:t xml:space="preserve">a </w:t>
      </w:r>
      <w:r w:rsidR="00E6256C" w:rsidRPr="00AF31B7">
        <w:t xml:space="preserve">culture </w:t>
      </w:r>
      <w:r w:rsidR="00FE73F3" w:rsidRPr="00AF31B7">
        <w:t xml:space="preserve">of </w:t>
      </w:r>
      <w:r w:rsidR="00C1310C" w:rsidRPr="00AF31B7">
        <w:t>inclusivity</w:t>
      </w:r>
      <w:r w:rsidR="00E6256C" w:rsidRPr="00AF31B7">
        <w:t xml:space="preserve"> </w:t>
      </w:r>
      <w:r w:rsidR="00FB3795" w:rsidRPr="00AF31B7">
        <w:t xml:space="preserve">and building the capability of everyone involved in </w:t>
      </w:r>
      <w:r w:rsidR="003C51C1" w:rsidRPr="00AF31B7">
        <w:t>volunteering</w:t>
      </w:r>
      <w:r w:rsidR="00B44254" w:rsidRPr="00AF31B7">
        <w:t xml:space="preserve"> to recognise and embrace diversity</w:t>
      </w:r>
      <w:r w:rsidR="00FB3795" w:rsidRPr="00AF31B7">
        <w:t>.</w:t>
      </w:r>
      <w:r w:rsidR="00E6256C" w:rsidRPr="00AF31B7">
        <w:t xml:space="preserve"> </w:t>
      </w:r>
      <w:r w:rsidR="002D2A78" w:rsidRPr="00AF31B7">
        <w:t>V</w:t>
      </w:r>
      <w:r w:rsidR="00563A21" w:rsidRPr="00AF31B7">
        <w:t>olunteers,</w:t>
      </w:r>
      <w:r w:rsidR="002D2A78" w:rsidRPr="00AF31B7">
        <w:t xml:space="preserve"> </w:t>
      </w:r>
      <w:r w:rsidR="002E4040">
        <w:t>paid workers</w:t>
      </w:r>
      <w:r w:rsidR="002E4040" w:rsidRPr="00AF31B7">
        <w:t xml:space="preserve"> </w:t>
      </w:r>
      <w:r w:rsidR="00563A21" w:rsidRPr="00AF31B7">
        <w:t>and</w:t>
      </w:r>
      <w:r w:rsidR="002D2A78" w:rsidRPr="00AF31B7">
        <w:t xml:space="preserve"> </w:t>
      </w:r>
      <w:r w:rsidR="00563A21" w:rsidRPr="00AF31B7">
        <w:t>leaders</w:t>
      </w:r>
      <w:r w:rsidR="002D2A78" w:rsidRPr="00AF31B7">
        <w:t xml:space="preserve"> all play a part in creating </w:t>
      </w:r>
      <w:r w:rsidR="00910412" w:rsidRPr="00AF31B7">
        <w:t>volunteer</w:t>
      </w:r>
      <w:r w:rsidR="00A6653C" w:rsidRPr="00AF31B7">
        <w:t xml:space="preserve"> </w:t>
      </w:r>
      <w:r w:rsidR="005E72F8" w:rsidRPr="00AF31B7">
        <w:t xml:space="preserve">environments </w:t>
      </w:r>
      <w:r w:rsidR="00910412" w:rsidRPr="00AF31B7">
        <w:t>that</w:t>
      </w:r>
      <w:r w:rsidR="002D2A78" w:rsidRPr="00AF31B7">
        <w:t xml:space="preserve"> are</w:t>
      </w:r>
      <w:r w:rsidR="00910412" w:rsidRPr="00AF31B7">
        <w:t xml:space="preserve"> </w:t>
      </w:r>
      <w:r w:rsidR="005F1F5B" w:rsidRPr="00AF31B7">
        <w:t>cultural</w:t>
      </w:r>
      <w:r w:rsidR="002D2A78" w:rsidRPr="00AF31B7">
        <w:t>ly</w:t>
      </w:r>
      <w:r w:rsidR="005F1F5B" w:rsidRPr="00AF31B7">
        <w:t xml:space="preserve"> and psychological</w:t>
      </w:r>
      <w:r w:rsidR="002D2A78" w:rsidRPr="00AF31B7">
        <w:t xml:space="preserve">ly </w:t>
      </w:r>
      <w:r w:rsidR="005F1F5B" w:rsidRPr="00AF31B7">
        <w:t>safe</w:t>
      </w:r>
      <w:r w:rsidR="002D2A78" w:rsidRPr="00AF31B7">
        <w:t>.</w:t>
      </w:r>
      <w:r w:rsidR="00910412" w:rsidRPr="00AF31B7">
        <w:t xml:space="preserve"> </w:t>
      </w:r>
    </w:p>
    <w:p w14:paraId="29254209" w14:textId="77777777" w:rsidR="00A32FD1" w:rsidRPr="00AF31B7" w:rsidRDefault="00BD374B" w:rsidP="009C77DA">
      <w:pPr>
        <w:pStyle w:val="ListParagraph"/>
        <w:numPr>
          <w:ilvl w:val="0"/>
          <w:numId w:val="10"/>
        </w:numPr>
        <w:rPr>
          <w:i/>
          <w:iCs/>
        </w:rPr>
      </w:pPr>
      <w:r w:rsidRPr="00AF31B7">
        <w:rPr>
          <w:i/>
          <w:iCs/>
        </w:rPr>
        <w:t>We all have a role to play in ensuring that people feel comfortable and supported to volunteer.</w:t>
      </w:r>
    </w:p>
    <w:p w14:paraId="7FCB6AA7" w14:textId="6D1AC61B" w:rsidR="00563A21" w:rsidRPr="00AF31B7" w:rsidRDefault="00A32FD1" w:rsidP="009C77DA">
      <w:pPr>
        <w:pStyle w:val="ListParagraph"/>
        <w:numPr>
          <w:ilvl w:val="0"/>
          <w:numId w:val="10"/>
        </w:numPr>
        <w:rPr>
          <w:i/>
          <w:iCs/>
        </w:rPr>
      </w:pPr>
      <w:r w:rsidRPr="00AF31B7">
        <w:rPr>
          <w:i/>
          <w:iCs/>
        </w:rPr>
        <w:t>Vibrant and inclusive volunteering</w:t>
      </w:r>
      <w:r w:rsidR="004D0BAF" w:rsidRPr="00AF31B7">
        <w:rPr>
          <w:i/>
          <w:iCs/>
        </w:rPr>
        <w:t xml:space="preserve"> promot</w:t>
      </w:r>
      <w:r w:rsidRPr="00AF31B7">
        <w:rPr>
          <w:i/>
          <w:iCs/>
        </w:rPr>
        <w:t xml:space="preserve">es </w:t>
      </w:r>
      <w:r w:rsidR="004D0BAF" w:rsidRPr="00AF31B7">
        <w:rPr>
          <w:i/>
          <w:iCs/>
        </w:rPr>
        <w:t>equity, access and participation</w:t>
      </w:r>
      <w:r w:rsidRPr="00AF31B7">
        <w:rPr>
          <w:i/>
          <w:iCs/>
        </w:rPr>
        <w:t>,</w:t>
      </w:r>
      <w:r w:rsidR="004D0BAF" w:rsidRPr="00AF31B7">
        <w:rPr>
          <w:i/>
          <w:iCs/>
        </w:rPr>
        <w:t xml:space="preserve"> and uphold</w:t>
      </w:r>
      <w:r w:rsidRPr="00AF31B7">
        <w:rPr>
          <w:i/>
          <w:iCs/>
        </w:rPr>
        <w:t>s</w:t>
      </w:r>
      <w:r w:rsidR="004D0BAF" w:rsidRPr="00AF31B7">
        <w:rPr>
          <w:i/>
          <w:iCs/>
        </w:rPr>
        <w:t xml:space="preserve"> the human rights of all Queenslanders.</w:t>
      </w:r>
    </w:p>
    <w:p w14:paraId="5E397940" w14:textId="6A27964C" w:rsidR="00BD374B" w:rsidRPr="00AF31B7" w:rsidRDefault="00563A21" w:rsidP="009C77DA">
      <w:pPr>
        <w:pStyle w:val="ListParagraph"/>
        <w:numPr>
          <w:ilvl w:val="0"/>
          <w:numId w:val="10"/>
        </w:numPr>
        <w:rPr>
          <w:i/>
          <w:iCs/>
        </w:rPr>
      </w:pPr>
      <w:r w:rsidRPr="00AF31B7">
        <w:rPr>
          <w:i/>
          <w:iCs/>
        </w:rPr>
        <w:t xml:space="preserve">By taking conscious steps to improve volunteering environments and build </w:t>
      </w:r>
      <w:r w:rsidR="000143A9" w:rsidRPr="00AF31B7">
        <w:rPr>
          <w:i/>
          <w:iCs/>
        </w:rPr>
        <w:t xml:space="preserve">cultural </w:t>
      </w:r>
      <w:r w:rsidR="00BD374B" w:rsidRPr="00AF31B7">
        <w:rPr>
          <w:i/>
          <w:iCs/>
        </w:rPr>
        <w:t>capability</w:t>
      </w:r>
      <w:r w:rsidR="008B6170" w:rsidRPr="00AF31B7">
        <w:rPr>
          <w:i/>
          <w:iCs/>
        </w:rPr>
        <w:t xml:space="preserve"> and capa</w:t>
      </w:r>
      <w:r w:rsidR="00093C89" w:rsidRPr="00AF31B7">
        <w:rPr>
          <w:i/>
          <w:iCs/>
        </w:rPr>
        <w:t>ci</w:t>
      </w:r>
      <w:r w:rsidR="008B6170" w:rsidRPr="00AF31B7">
        <w:rPr>
          <w:i/>
          <w:iCs/>
        </w:rPr>
        <w:t>t</w:t>
      </w:r>
      <w:r w:rsidR="00093C89" w:rsidRPr="00AF31B7">
        <w:rPr>
          <w:i/>
          <w:iCs/>
        </w:rPr>
        <w:t>y</w:t>
      </w:r>
      <w:r w:rsidR="008B6170" w:rsidRPr="00AF31B7">
        <w:rPr>
          <w:i/>
          <w:iCs/>
        </w:rPr>
        <w:t>,</w:t>
      </w:r>
      <w:r w:rsidR="00BD374B" w:rsidRPr="00AF31B7">
        <w:rPr>
          <w:i/>
          <w:iCs/>
        </w:rPr>
        <w:t xml:space="preserve"> we can ensure that volunteering </w:t>
      </w:r>
      <w:r w:rsidRPr="00AF31B7">
        <w:rPr>
          <w:i/>
          <w:iCs/>
        </w:rPr>
        <w:t>has</w:t>
      </w:r>
      <w:r w:rsidR="00BD374B" w:rsidRPr="00AF31B7">
        <w:rPr>
          <w:i/>
          <w:iCs/>
        </w:rPr>
        <w:t xml:space="preserve"> </w:t>
      </w:r>
      <w:r w:rsidRPr="00AF31B7">
        <w:rPr>
          <w:i/>
          <w:iCs/>
        </w:rPr>
        <w:t xml:space="preserve">a place </w:t>
      </w:r>
      <w:r w:rsidR="00BD374B" w:rsidRPr="00AF31B7">
        <w:rPr>
          <w:i/>
          <w:iCs/>
        </w:rPr>
        <w:t>for everyone.</w:t>
      </w:r>
    </w:p>
    <w:p w14:paraId="3D43FA32" w14:textId="77777777" w:rsidR="002C5379" w:rsidRPr="00AF31B7" w:rsidRDefault="002C5379" w:rsidP="009B5FB7">
      <w:pPr>
        <w:pStyle w:val="Heading2"/>
      </w:pPr>
      <w:r w:rsidRPr="00AF31B7">
        <w:t>Responding to social isolation and loneliness</w:t>
      </w:r>
    </w:p>
    <w:p w14:paraId="73E224C1" w14:textId="74EA3E09" w:rsidR="002C5379" w:rsidRPr="00AF31B7" w:rsidRDefault="002C5379" w:rsidP="002C5379">
      <w:r w:rsidRPr="00AF31B7">
        <w:t xml:space="preserve">Social connection is essential </w:t>
      </w:r>
      <w:r w:rsidR="0048601F" w:rsidRPr="00AF31B7">
        <w:t>for</w:t>
      </w:r>
      <w:r w:rsidRPr="00AF31B7">
        <w:t xml:space="preserve"> physical, social and emotional health and wellbeing.</w:t>
      </w:r>
    </w:p>
    <w:p w14:paraId="45A90317" w14:textId="5E8DF6B5" w:rsidR="002C5379" w:rsidRPr="00AF31B7" w:rsidRDefault="002C5379" w:rsidP="002C5379">
      <w:r w:rsidRPr="00AF31B7">
        <w:t xml:space="preserve">While we know that social isolation and loneliness are complex problems experienced in different ways, by different people, for different </w:t>
      </w:r>
      <w:r w:rsidR="00FC4838" w:rsidRPr="00AF31B7">
        <w:t>reasons, we</w:t>
      </w:r>
      <w:r w:rsidR="005C1CF1" w:rsidRPr="00AF31B7">
        <w:t xml:space="preserve"> also recognise</w:t>
      </w:r>
      <w:r w:rsidRPr="00AF31B7">
        <w:t xml:space="preserve"> the exceptional power of volunteering as a </w:t>
      </w:r>
      <w:r w:rsidR="005C1CF1" w:rsidRPr="00AF31B7">
        <w:t>vehicle for community connection</w:t>
      </w:r>
      <w:r w:rsidR="009D2ED3" w:rsidRPr="00AF31B7">
        <w:t xml:space="preserve">, </w:t>
      </w:r>
      <w:r w:rsidR="009B4421" w:rsidRPr="00AF31B7">
        <w:t>combatting the</w:t>
      </w:r>
      <w:r w:rsidRPr="00AF31B7">
        <w:t xml:space="preserve"> impacts of social isolation and loneliness</w:t>
      </w:r>
      <w:r w:rsidR="00A81235" w:rsidRPr="00AF31B7">
        <w:t xml:space="preserve"> on people and communities.</w:t>
      </w:r>
    </w:p>
    <w:p w14:paraId="7FE8504F" w14:textId="5D2A12E5" w:rsidR="002C5379" w:rsidRPr="00AF31B7" w:rsidRDefault="00872332" w:rsidP="002C5379">
      <w:r w:rsidRPr="00AF31B7">
        <w:lastRenderedPageBreak/>
        <w:t>B</w:t>
      </w:r>
      <w:r w:rsidR="002C5379" w:rsidRPr="00AF31B7">
        <w:t xml:space="preserve">y providing </w:t>
      </w:r>
      <w:r w:rsidR="00F21A60" w:rsidRPr="00AF31B7">
        <w:t xml:space="preserve">the </w:t>
      </w:r>
      <w:r w:rsidR="002C5379" w:rsidRPr="00AF31B7">
        <w:t xml:space="preserve">space and </w:t>
      </w:r>
      <w:r w:rsidR="00F21A60" w:rsidRPr="00AF31B7">
        <w:t xml:space="preserve">a </w:t>
      </w:r>
      <w:r w:rsidR="002C5379" w:rsidRPr="00AF31B7">
        <w:t xml:space="preserve">shared purpose for </w:t>
      </w:r>
      <w:r w:rsidR="00F21A60" w:rsidRPr="00AF31B7">
        <w:t>connection,</w:t>
      </w:r>
      <w:r w:rsidR="002C5379" w:rsidRPr="00AF31B7">
        <w:t xml:space="preserve"> volunteering is a catalyst for social networks and deep community ties. </w:t>
      </w:r>
      <w:r w:rsidR="00077A81" w:rsidRPr="00AF31B7">
        <w:t>For</w:t>
      </w:r>
      <w:r w:rsidR="002C5379" w:rsidRPr="00AF31B7">
        <w:t xml:space="preserve"> the patrons of a volunteer</w:t>
      </w:r>
      <w:r w:rsidR="0010236E" w:rsidRPr="00AF31B7">
        <w:t>’s</w:t>
      </w:r>
      <w:r w:rsidR="002C5379" w:rsidRPr="00AF31B7">
        <w:t xml:space="preserve"> service</w:t>
      </w:r>
      <w:r w:rsidR="00A1527A" w:rsidRPr="00AF31B7">
        <w:t xml:space="preserve">, </w:t>
      </w:r>
      <w:r w:rsidR="005E52C1" w:rsidRPr="00AF31B7">
        <w:t xml:space="preserve">regular contact with </w:t>
      </w:r>
      <w:r w:rsidR="0010236E" w:rsidRPr="00AF31B7">
        <w:t>that</w:t>
      </w:r>
      <w:r w:rsidR="005E52C1" w:rsidRPr="00AF31B7">
        <w:t xml:space="preserve"> volunteer</w:t>
      </w:r>
      <w:r w:rsidR="002C5379" w:rsidRPr="00AF31B7">
        <w:t xml:space="preserve"> might </w:t>
      </w:r>
      <w:r w:rsidR="0010236E" w:rsidRPr="00AF31B7">
        <w:t>represent a key</w:t>
      </w:r>
      <w:r w:rsidR="009134AF" w:rsidRPr="00AF31B7">
        <w:t xml:space="preserve"> source of social connection and the highlight of what might otherwise have been a </w:t>
      </w:r>
      <w:r w:rsidR="002C5379" w:rsidRPr="00AF31B7">
        <w:t>lonely and isolated day.</w:t>
      </w:r>
    </w:p>
    <w:p w14:paraId="2C02E678" w14:textId="2DCBCBD1" w:rsidR="002C5379" w:rsidRPr="009B5FB7" w:rsidRDefault="002C5379" w:rsidP="009C77DA">
      <w:pPr>
        <w:pStyle w:val="ListParagraph"/>
        <w:numPr>
          <w:ilvl w:val="0"/>
          <w:numId w:val="16"/>
        </w:numPr>
        <w:rPr>
          <w:i/>
        </w:rPr>
      </w:pPr>
      <w:r w:rsidRPr="00AF31B7">
        <w:rPr>
          <w:i/>
          <w:iCs/>
        </w:rPr>
        <w:t>By building more inclusive, accessible and connected communities through volunteering, we can create better social, cultural, religious, spiritual, and place-based connections to environments and people, to drive social inclusion.</w:t>
      </w:r>
    </w:p>
    <w:p w14:paraId="72D36E7C" w14:textId="6F20DDE3" w:rsidR="009B5FB7" w:rsidRPr="009B5FB7" w:rsidRDefault="009B5FB7" w:rsidP="009B5FB7">
      <w:pPr>
        <w:pStyle w:val="Heading3"/>
      </w:pPr>
      <w:r>
        <w:t>Case study: Taking pride in being part of the solution</w:t>
      </w:r>
    </w:p>
    <w:p w14:paraId="0B8CA7C5" w14:textId="77777777" w:rsidR="00E76940" w:rsidRDefault="009B5FB7" w:rsidP="009B5FB7">
      <w:r w:rsidRPr="009B5FB7">
        <w:t xml:space="preserve">Toby Robinson, a remarkable young volunteer, has dedicated the past 10 months to making a difference in the lives of those experiencing homelessness through his involvement with </w:t>
      </w:r>
      <w:proofErr w:type="spellStart"/>
      <w:r w:rsidRPr="009B5FB7">
        <w:t>Sleepbus</w:t>
      </w:r>
      <w:proofErr w:type="spellEnd"/>
      <w:r w:rsidRPr="009B5FB7">
        <w:t>. Toby's journey of volunteerism began after a personal tragedy, and since then, he has been passionately contributing his time and energy to provide safe sleeps for those in need.</w:t>
      </w:r>
    </w:p>
    <w:p w14:paraId="13C23681" w14:textId="421DC7F4" w:rsidR="009B5FB7" w:rsidRPr="009B5FB7" w:rsidRDefault="009B5FB7" w:rsidP="009B5FB7">
      <w:r w:rsidRPr="009B5FB7">
        <w:t xml:space="preserve">The decision to volunteer with </w:t>
      </w:r>
      <w:proofErr w:type="spellStart"/>
      <w:r w:rsidRPr="009B5FB7">
        <w:t>Sleepbus</w:t>
      </w:r>
      <w:proofErr w:type="spellEnd"/>
      <w:r w:rsidRPr="009B5FB7">
        <w:t xml:space="preserve"> stemmed from Toby's desire to make a positive impact in his community. Witnessing homelessness during a visit to Brisbane with his family prompted Toby to </w:t>
      </w:r>
      <w:proofErr w:type="gramStart"/>
      <w:r w:rsidRPr="009B5FB7">
        <w:t>take action</w:t>
      </w:r>
      <w:proofErr w:type="gramEnd"/>
      <w:r w:rsidRPr="009B5FB7">
        <w:t xml:space="preserve">. Learning about </w:t>
      </w:r>
      <w:proofErr w:type="spellStart"/>
      <w:r w:rsidRPr="009B5FB7">
        <w:t>Sleepbus</w:t>
      </w:r>
      <w:proofErr w:type="spellEnd"/>
      <w:r w:rsidRPr="009B5FB7">
        <w:t xml:space="preserve"> and its mission, Toby reached out to volunteer and has since become an integral part of the team.  In his 120 hours of volunteering, Toby has facilitated around 180 safe sleeps, creating a tangible and meaningful impact on the lives of those facing homelessness. Every time he cleans the </w:t>
      </w:r>
      <w:proofErr w:type="spellStart"/>
      <w:r w:rsidRPr="009B5FB7">
        <w:t>Sleepbus</w:t>
      </w:r>
      <w:proofErr w:type="spellEnd"/>
      <w:r w:rsidRPr="009B5FB7">
        <w:t>, he is reminded of the difference they are making and feels a sense of fulfillment.</w:t>
      </w:r>
    </w:p>
    <w:p w14:paraId="1CB1B986" w14:textId="0AEE3C38" w:rsidR="009B5FB7" w:rsidRPr="009B5FB7" w:rsidRDefault="009B5FB7" w:rsidP="009B5FB7">
      <w:r w:rsidRPr="009B5FB7">
        <w:t xml:space="preserve">Toby's perspective has been shaped by his volunteer experiences. He acknowledges the sadness of homelessness but takes pride in being part of the solution. Volunteering with </w:t>
      </w:r>
      <w:proofErr w:type="spellStart"/>
      <w:r w:rsidRPr="009B5FB7">
        <w:t>Sleepbus</w:t>
      </w:r>
      <w:proofErr w:type="spellEnd"/>
      <w:r w:rsidRPr="009B5FB7">
        <w:t xml:space="preserve"> has opened his eyes to the diverse ways he can contribute to his community, fostering a sense of empathy and understanding. One memorable experience for Toby is being named the 2024 Young Volunteer of the Year, a recognition of his dedication and impact on the </w:t>
      </w:r>
      <w:proofErr w:type="spellStart"/>
      <w:r w:rsidRPr="009B5FB7">
        <w:t>Sleepbus</w:t>
      </w:r>
      <w:proofErr w:type="spellEnd"/>
      <w:r w:rsidRPr="009B5FB7">
        <w:t xml:space="preserve"> initiative. The camaraderie and acceptance he </w:t>
      </w:r>
      <w:proofErr w:type="gramStart"/>
      <w:r w:rsidRPr="009B5FB7">
        <w:t>experiences</w:t>
      </w:r>
      <w:proofErr w:type="gramEnd"/>
      <w:r w:rsidRPr="009B5FB7">
        <w:t xml:space="preserve"> from the </w:t>
      </w:r>
      <w:proofErr w:type="spellStart"/>
      <w:r w:rsidRPr="009B5FB7">
        <w:t>Sleepbus</w:t>
      </w:r>
      <w:proofErr w:type="spellEnd"/>
      <w:r w:rsidRPr="009B5FB7">
        <w:t xml:space="preserve"> team ha</w:t>
      </w:r>
      <w:r w:rsidR="000E5666">
        <w:t>s</w:t>
      </w:r>
      <w:r w:rsidRPr="009B5FB7">
        <w:t xml:space="preserve"> left a lasting impression, reinforcing the idea that age should never be a barrier to making a difference.</w:t>
      </w:r>
    </w:p>
    <w:p w14:paraId="6927082B" w14:textId="1A6D6974" w:rsidR="009B5FB7" w:rsidRPr="009B5FB7" w:rsidRDefault="009B5FB7" w:rsidP="009B5FB7">
      <w:r w:rsidRPr="009B5FB7">
        <w:t xml:space="preserve">Toby's advice to potential volunteers is straightforward: "Definitely do it!" He emphasises the positive impact volunteering has on both the community and individual well-being. Volunteering, Toby believes, helps individuals learn new skills, share existing ones, and ultimately feel good about themselves. Describing his volunteer journey in one word, Toby chooses "Rewarding." This word encapsulates the joy and fulfillment he finds in helping his community become a better and safer </w:t>
      </w:r>
      <w:r w:rsidRPr="009B5FB7">
        <w:lastRenderedPageBreak/>
        <w:t>place. Every interaction, every safe sleep facilitated, reinforces Toby's belief that they are indeed making a meaningful difference.</w:t>
      </w:r>
    </w:p>
    <w:p w14:paraId="32A09437" w14:textId="4F4643DD" w:rsidR="00CD6459" w:rsidRDefault="009B5FB7" w:rsidP="009B5FB7">
      <w:r w:rsidRPr="009B5FB7">
        <w:rPr>
          <w:i/>
          <w:iCs/>
        </w:rPr>
        <w:t>Story supplied courtesy of Hervey Bay Neighbourhood Centre</w:t>
      </w:r>
    </w:p>
    <w:p w14:paraId="53828D3B" w14:textId="3B216AC0" w:rsidR="00E927A5" w:rsidRPr="00284FD2" w:rsidRDefault="00B42C28" w:rsidP="009B5FB7">
      <w:pPr>
        <w:pStyle w:val="Heading2"/>
      </w:pPr>
      <w:r w:rsidRPr="00AF31B7">
        <w:t xml:space="preserve">Creating </w:t>
      </w:r>
      <w:r w:rsidR="00726A5B" w:rsidRPr="00AF31B7">
        <w:t>communit</w:t>
      </w:r>
      <w:r w:rsidR="002100A7" w:rsidRPr="00AF31B7">
        <w:t xml:space="preserve">y </w:t>
      </w:r>
      <w:r w:rsidR="00726A5B" w:rsidRPr="00AF31B7">
        <w:t>through volunteering</w:t>
      </w:r>
    </w:p>
    <w:p w14:paraId="34151A11" w14:textId="54028671" w:rsidR="00181FD9" w:rsidRPr="00AF31B7" w:rsidRDefault="00726A5B" w:rsidP="00181FD9">
      <w:pPr>
        <w:rPr>
          <w:lang w:val="en-US"/>
        </w:rPr>
      </w:pPr>
      <w:r w:rsidRPr="00AF31B7">
        <w:rPr>
          <w:lang w:val="en-US"/>
        </w:rPr>
        <w:t>Queenslanders are inspired to volunteer for many reasons. Some are motivated by a sense of duty</w:t>
      </w:r>
      <w:r w:rsidR="00AC1DCE" w:rsidRPr="00AF31B7">
        <w:rPr>
          <w:lang w:val="en-US"/>
        </w:rPr>
        <w:t>,</w:t>
      </w:r>
      <w:r w:rsidR="00C24DC3" w:rsidRPr="00AF31B7">
        <w:rPr>
          <w:lang w:val="en-US"/>
        </w:rPr>
        <w:t xml:space="preserve"> </w:t>
      </w:r>
      <w:r w:rsidR="002A34BF" w:rsidRPr="00AF31B7">
        <w:rPr>
          <w:lang w:val="en-US"/>
        </w:rPr>
        <w:t>a commitment to the common good</w:t>
      </w:r>
      <w:r w:rsidR="00B4147E" w:rsidRPr="00AF31B7">
        <w:rPr>
          <w:lang w:val="en-US"/>
        </w:rPr>
        <w:t xml:space="preserve"> or an act of service</w:t>
      </w:r>
      <w:r w:rsidR="00153AA4" w:rsidRPr="00AF31B7">
        <w:rPr>
          <w:lang w:val="en-US"/>
        </w:rPr>
        <w:t xml:space="preserve">. Others </w:t>
      </w:r>
      <w:r w:rsidR="0025536F" w:rsidRPr="00AF31B7">
        <w:rPr>
          <w:lang w:val="en-US"/>
        </w:rPr>
        <w:t xml:space="preserve">feel that </w:t>
      </w:r>
      <w:r w:rsidR="00083545" w:rsidRPr="00AF31B7">
        <w:rPr>
          <w:lang w:val="en-US"/>
        </w:rPr>
        <w:t>volunteer</w:t>
      </w:r>
      <w:r w:rsidR="0025536F" w:rsidRPr="00AF31B7">
        <w:rPr>
          <w:lang w:val="en-US"/>
        </w:rPr>
        <w:t>ing</w:t>
      </w:r>
      <w:r w:rsidR="0035645B" w:rsidRPr="00AF31B7">
        <w:rPr>
          <w:lang w:val="en-US"/>
        </w:rPr>
        <w:t xml:space="preserve"> </w:t>
      </w:r>
      <w:proofErr w:type="gramStart"/>
      <w:r w:rsidR="0035645B" w:rsidRPr="00AF31B7">
        <w:rPr>
          <w:lang w:val="en-US"/>
        </w:rPr>
        <w:t xml:space="preserve">is </w:t>
      </w:r>
      <w:r w:rsidR="00B4147E" w:rsidRPr="00AF31B7">
        <w:rPr>
          <w:lang w:val="en-US"/>
        </w:rPr>
        <w:t>a</w:t>
      </w:r>
      <w:r w:rsidR="007C1E28" w:rsidRPr="00AF31B7">
        <w:rPr>
          <w:lang w:val="en-US"/>
        </w:rPr>
        <w:t xml:space="preserve"> reflection of</w:t>
      </w:r>
      <w:proofErr w:type="gramEnd"/>
      <w:r w:rsidR="007C1E28" w:rsidRPr="00AF31B7">
        <w:rPr>
          <w:lang w:val="en-US"/>
        </w:rPr>
        <w:t xml:space="preserve"> deeply held values, beliefs and </w:t>
      </w:r>
      <w:r w:rsidR="00A372CA" w:rsidRPr="00AF31B7">
        <w:rPr>
          <w:lang w:val="en-US"/>
        </w:rPr>
        <w:t>convictions</w:t>
      </w:r>
      <w:r w:rsidR="005A19C7" w:rsidRPr="00AF31B7">
        <w:rPr>
          <w:lang w:val="en-US"/>
        </w:rPr>
        <w:t>, and an</w:t>
      </w:r>
      <w:r w:rsidR="007A5F73" w:rsidRPr="00AF31B7">
        <w:rPr>
          <w:lang w:val="en-US"/>
        </w:rPr>
        <w:t xml:space="preserve"> </w:t>
      </w:r>
      <w:r w:rsidR="00083545" w:rsidRPr="00AF31B7">
        <w:rPr>
          <w:lang w:val="en-US"/>
        </w:rPr>
        <w:t xml:space="preserve">opportunity </w:t>
      </w:r>
      <w:r w:rsidR="00E227FF" w:rsidRPr="00AF31B7">
        <w:rPr>
          <w:lang w:val="en-US"/>
        </w:rPr>
        <w:t>to promote</w:t>
      </w:r>
      <w:r w:rsidR="00281A37" w:rsidRPr="00AF31B7">
        <w:rPr>
          <w:lang w:val="en-US"/>
        </w:rPr>
        <w:t xml:space="preserve"> </w:t>
      </w:r>
      <w:r w:rsidR="007A5F73" w:rsidRPr="00AF31B7">
        <w:rPr>
          <w:lang w:val="en-US"/>
        </w:rPr>
        <w:t xml:space="preserve">and advance </w:t>
      </w:r>
      <w:r w:rsidR="00281A37" w:rsidRPr="00AF31B7">
        <w:rPr>
          <w:lang w:val="en-US"/>
        </w:rPr>
        <w:t>causes they feel passionate about</w:t>
      </w:r>
      <w:r w:rsidR="005A19C7" w:rsidRPr="00AF31B7">
        <w:rPr>
          <w:lang w:val="en-US"/>
        </w:rPr>
        <w:t xml:space="preserve">. </w:t>
      </w:r>
      <w:r w:rsidR="00B4147E" w:rsidRPr="00AF31B7">
        <w:rPr>
          <w:lang w:val="en-US"/>
        </w:rPr>
        <w:t>F</w:t>
      </w:r>
      <w:r w:rsidR="00560925" w:rsidRPr="00AF31B7">
        <w:rPr>
          <w:lang w:val="en-US"/>
        </w:rPr>
        <w:t xml:space="preserve">or </w:t>
      </w:r>
      <w:r w:rsidR="00B4147E" w:rsidRPr="00AF31B7">
        <w:rPr>
          <w:lang w:val="en-US"/>
        </w:rPr>
        <w:t xml:space="preserve">many, </w:t>
      </w:r>
      <w:r w:rsidR="00181FD9" w:rsidRPr="00AF31B7">
        <w:rPr>
          <w:lang w:val="en-US"/>
        </w:rPr>
        <w:t xml:space="preserve">it’s a chance to find </w:t>
      </w:r>
      <w:r w:rsidR="00181FD9">
        <w:rPr>
          <w:lang w:val="en-US"/>
        </w:rPr>
        <w:t xml:space="preserve">likeminded people to connect with. </w:t>
      </w:r>
      <w:r w:rsidR="00181FD9" w:rsidRPr="00AF31B7">
        <w:rPr>
          <w:lang w:val="en-US"/>
        </w:rPr>
        <w:t>Often, volunteers are motivated by a combination of many of these reasons</w:t>
      </w:r>
      <w:r w:rsidR="00181FD9">
        <w:rPr>
          <w:lang w:val="en-US"/>
        </w:rPr>
        <w:t xml:space="preserve"> </w:t>
      </w:r>
      <w:r w:rsidR="00181FD9" w:rsidRPr="00AF31B7">
        <w:rPr>
          <w:lang w:val="en-US"/>
        </w:rPr>
        <w:t>and more.</w:t>
      </w:r>
    </w:p>
    <w:p w14:paraId="0C0B7766" w14:textId="15F346B8" w:rsidR="00567D35" w:rsidRPr="00AF31B7" w:rsidRDefault="00181FD9" w:rsidP="00181FD9">
      <w:pPr>
        <w:rPr>
          <w:lang w:val="en-US"/>
        </w:rPr>
      </w:pPr>
      <w:r w:rsidRPr="00AF31B7">
        <w:rPr>
          <w:lang w:val="en-US"/>
        </w:rPr>
        <w:t xml:space="preserve">Many incredible Queensland communities are established and sustained through the power of volunteerism. Sports clubs, grassroots advocacy, </w:t>
      </w:r>
      <w:r>
        <w:rPr>
          <w:lang w:val="en-US"/>
        </w:rPr>
        <w:t>p</w:t>
      </w:r>
      <w:r w:rsidRPr="00AF31B7">
        <w:rPr>
          <w:lang w:val="en-US"/>
        </w:rPr>
        <w:t>ride</w:t>
      </w:r>
      <w:r w:rsidR="001C284D" w:rsidRPr="00AF31B7">
        <w:rPr>
          <w:lang w:val="en-US"/>
        </w:rPr>
        <w:t xml:space="preserve"> </w:t>
      </w:r>
      <w:r w:rsidR="00567D35" w:rsidRPr="00AF31B7">
        <w:rPr>
          <w:lang w:val="en-US"/>
        </w:rPr>
        <w:t xml:space="preserve">networks, </w:t>
      </w:r>
      <w:r w:rsidR="00986D84" w:rsidRPr="00AF31B7">
        <w:rPr>
          <w:lang w:val="en-US"/>
        </w:rPr>
        <w:t xml:space="preserve">environmental and </w:t>
      </w:r>
      <w:r w:rsidR="00F71D5F" w:rsidRPr="00AF31B7">
        <w:rPr>
          <w:lang w:val="en-US"/>
        </w:rPr>
        <w:t>conservation</w:t>
      </w:r>
      <w:r w:rsidR="00986D84" w:rsidRPr="00AF31B7">
        <w:rPr>
          <w:lang w:val="en-US"/>
        </w:rPr>
        <w:t xml:space="preserve"> groups</w:t>
      </w:r>
      <w:r w:rsidR="009A5637" w:rsidRPr="00AF31B7">
        <w:rPr>
          <w:lang w:val="en-US"/>
        </w:rPr>
        <w:t>,</w:t>
      </w:r>
      <w:r w:rsidR="006F5643" w:rsidRPr="00AF31B7">
        <w:rPr>
          <w:lang w:val="en-US"/>
        </w:rPr>
        <w:t xml:space="preserve"> cultural communities,</w:t>
      </w:r>
      <w:r w:rsidR="009A5637" w:rsidRPr="00AF31B7">
        <w:rPr>
          <w:lang w:val="en-US"/>
        </w:rPr>
        <w:t xml:space="preserve"> </w:t>
      </w:r>
      <w:r w:rsidR="007E544E" w:rsidRPr="00AF31B7">
        <w:rPr>
          <w:lang w:val="en-US"/>
        </w:rPr>
        <w:t>faith groups,</w:t>
      </w:r>
      <w:r w:rsidR="00986D84" w:rsidRPr="00AF31B7">
        <w:rPr>
          <w:lang w:val="en-US"/>
        </w:rPr>
        <w:t xml:space="preserve"> health </w:t>
      </w:r>
      <w:r w:rsidR="008947FD" w:rsidRPr="00AF31B7">
        <w:rPr>
          <w:lang w:val="en-US"/>
        </w:rPr>
        <w:t xml:space="preserve">promotion </w:t>
      </w:r>
      <w:r w:rsidR="00986D84" w:rsidRPr="00AF31B7">
        <w:rPr>
          <w:lang w:val="en-US"/>
        </w:rPr>
        <w:t xml:space="preserve">and community services </w:t>
      </w:r>
      <w:proofErr w:type="spellStart"/>
      <w:r w:rsidR="008947FD" w:rsidRPr="00AF31B7">
        <w:rPr>
          <w:lang w:val="en-US"/>
        </w:rPr>
        <w:t>organisations</w:t>
      </w:r>
      <w:proofErr w:type="spellEnd"/>
      <w:r w:rsidR="008947FD" w:rsidRPr="00AF31B7">
        <w:rPr>
          <w:lang w:val="en-US"/>
        </w:rPr>
        <w:t xml:space="preserve"> all</w:t>
      </w:r>
      <w:r w:rsidR="00AF2800" w:rsidRPr="00AF31B7">
        <w:rPr>
          <w:lang w:val="en-US"/>
        </w:rPr>
        <w:t xml:space="preserve"> </w:t>
      </w:r>
      <w:r w:rsidR="00FD622A" w:rsidRPr="00AF31B7">
        <w:rPr>
          <w:lang w:val="en-US"/>
        </w:rPr>
        <w:t xml:space="preserve">unite </w:t>
      </w:r>
      <w:r w:rsidR="00017660" w:rsidRPr="00AF31B7">
        <w:rPr>
          <w:lang w:val="en-US"/>
        </w:rPr>
        <w:t xml:space="preserve">Queenslanders </w:t>
      </w:r>
      <w:r w:rsidR="00A966A9" w:rsidRPr="00AF31B7">
        <w:rPr>
          <w:lang w:val="en-US"/>
        </w:rPr>
        <w:t>in</w:t>
      </w:r>
      <w:r w:rsidR="0090705A" w:rsidRPr="00AF31B7">
        <w:rPr>
          <w:lang w:val="en-US"/>
        </w:rPr>
        <w:t xml:space="preserve"> </w:t>
      </w:r>
      <w:r w:rsidR="00A12258" w:rsidRPr="00AF31B7">
        <w:rPr>
          <w:lang w:val="en-US"/>
        </w:rPr>
        <w:t xml:space="preserve">common good and </w:t>
      </w:r>
      <w:r w:rsidR="00FD622A" w:rsidRPr="00AF31B7">
        <w:rPr>
          <w:lang w:val="en-US"/>
        </w:rPr>
        <w:t xml:space="preserve">add to the vibrant </w:t>
      </w:r>
      <w:r w:rsidR="0090705A" w:rsidRPr="00AF31B7">
        <w:rPr>
          <w:lang w:val="en-US"/>
        </w:rPr>
        <w:t>experience</w:t>
      </w:r>
      <w:r w:rsidR="00FD622A" w:rsidRPr="00AF31B7">
        <w:rPr>
          <w:lang w:val="en-US"/>
        </w:rPr>
        <w:t xml:space="preserve"> </w:t>
      </w:r>
      <w:r w:rsidR="00A966A9" w:rsidRPr="00AF31B7">
        <w:rPr>
          <w:lang w:val="en-US"/>
        </w:rPr>
        <w:t>of</w:t>
      </w:r>
      <w:r w:rsidR="00FD622A" w:rsidRPr="00AF31B7">
        <w:rPr>
          <w:lang w:val="en-US"/>
        </w:rPr>
        <w:t xml:space="preserve"> </w:t>
      </w:r>
      <w:r w:rsidR="00A966A9" w:rsidRPr="00AF31B7">
        <w:rPr>
          <w:lang w:val="en-US"/>
        </w:rPr>
        <w:t>li</w:t>
      </w:r>
      <w:r w:rsidR="0090705A" w:rsidRPr="00AF31B7">
        <w:rPr>
          <w:lang w:val="en-US"/>
        </w:rPr>
        <w:t>ving</w:t>
      </w:r>
      <w:r w:rsidR="00A966A9" w:rsidRPr="00AF31B7">
        <w:rPr>
          <w:lang w:val="en-US"/>
        </w:rPr>
        <w:t xml:space="preserve"> in this state.</w:t>
      </w:r>
    </w:p>
    <w:p w14:paraId="1C49393F" w14:textId="29A680DB" w:rsidR="0099756B" w:rsidRPr="00AF31B7" w:rsidRDefault="006F20F1" w:rsidP="00726A5B">
      <w:pPr>
        <w:rPr>
          <w:lang w:val="en-US"/>
        </w:rPr>
      </w:pPr>
      <w:r w:rsidRPr="00AF31B7">
        <w:rPr>
          <w:lang w:val="en-US"/>
        </w:rPr>
        <w:t xml:space="preserve">As experts in their own lives, experiences and </w:t>
      </w:r>
      <w:r w:rsidR="007957B3" w:rsidRPr="00AF31B7">
        <w:rPr>
          <w:lang w:val="en-US"/>
        </w:rPr>
        <w:t>communities</w:t>
      </w:r>
      <w:r w:rsidRPr="00AF31B7">
        <w:rPr>
          <w:lang w:val="en-US"/>
        </w:rPr>
        <w:t xml:space="preserve">, </w:t>
      </w:r>
      <w:r w:rsidR="003A2250" w:rsidRPr="00AF31B7">
        <w:rPr>
          <w:lang w:val="en-US"/>
        </w:rPr>
        <w:t>volunteers</w:t>
      </w:r>
      <w:r w:rsidR="0061729E" w:rsidRPr="00AF31B7">
        <w:rPr>
          <w:lang w:val="en-US"/>
        </w:rPr>
        <w:t xml:space="preserve"> are </w:t>
      </w:r>
      <w:r w:rsidR="000822CC" w:rsidRPr="00AF31B7">
        <w:rPr>
          <w:lang w:val="en-US"/>
        </w:rPr>
        <w:t>best</w:t>
      </w:r>
      <w:r w:rsidR="0061729E" w:rsidRPr="00AF31B7">
        <w:rPr>
          <w:lang w:val="en-US"/>
        </w:rPr>
        <w:t xml:space="preserve"> placed to </w:t>
      </w:r>
      <w:proofErr w:type="gramStart"/>
      <w:r w:rsidR="00671A9B" w:rsidRPr="00AF31B7">
        <w:rPr>
          <w:lang w:val="en-US"/>
        </w:rPr>
        <w:t>take action</w:t>
      </w:r>
      <w:proofErr w:type="gramEnd"/>
      <w:r w:rsidR="00671A9B" w:rsidRPr="00AF31B7">
        <w:rPr>
          <w:lang w:val="en-US"/>
        </w:rPr>
        <w:t xml:space="preserve"> on the things that matter to them</w:t>
      </w:r>
      <w:r w:rsidR="003A2250" w:rsidRPr="00AF31B7">
        <w:rPr>
          <w:lang w:val="en-US"/>
        </w:rPr>
        <w:t xml:space="preserve"> within their own volunteering communities</w:t>
      </w:r>
      <w:r w:rsidRPr="00AF31B7">
        <w:rPr>
          <w:lang w:val="en-US"/>
        </w:rPr>
        <w:t>.</w:t>
      </w:r>
    </w:p>
    <w:p w14:paraId="04CB5C75" w14:textId="49188153" w:rsidR="00804043" w:rsidRPr="001C284D" w:rsidRDefault="003D747F" w:rsidP="009C77DA">
      <w:pPr>
        <w:pStyle w:val="ListParagraph"/>
        <w:numPr>
          <w:ilvl w:val="0"/>
          <w:numId w:val="11"/>
        </w:numPr>
        <w:rPr>
          <w:b/>
          <w:bCs/>
        </w:rPr>
      </w:pPr>
      <w:r w:rsidRPr="00AF31B7">
        <w:rPr>
          <w:i/>
          <w:iCs/>
        </w:rPr>
        <w:t>Place-based and community-led approaches are the most effective way to support communities to achieve change in their own way.</w:t>
      </w:r>
      <w:r>
        <w:rPr>
          <w:i/>
          <w:iCs/>
        </w:rPr>
        <w:t xml:space="preserve"> </w:t>
      </w:r>
      <w:r w:rsidRPr="001C674C">
        <w:rPr>
          <w:i/>
          <w:iCs/>
        </w:rPr>
        <w:t>Through the Queensland Volunteering Strategy, we want to build on the strengths of the many existing volunteering networks and communities that make Queensland a great place to live</w:t>
      </w:r>
      <w:r w:rsidR="00282C21" w:rsidRPr="001C674C">
        <w:rPr>
          <w:i/>
          <w:iCs/>
        </w:rPr>
        <w:t>.</w:t>
      </w:r>
    </w:p>
    <w:p w14:paraId="30D8D6E1" w14:textId="77BE1E8B" w:rsidR="00E84884" w:rsidRPr="00AF31B7" w:rsidRDefault="00B23CBA" w:rsidP="009B5FB7">
      <w:pPr>
        <w:pStyle w:val="Heading2"/>
      </w:pPr>
      <w:r w:rsidRPr="00AF31B7">
        <w:t>Removing</w:t>
      </w:r>
      <w:r w:rsidR="00F92D85" w:rsidRPr="00AF31B7">
        <w:t xml:space="preserve"> </w:t>
      </w:r>
      <w:r w:rsidR="000A2B52" w:rsidRPr="00AF31B7">
        <w:t>barriers</w:t>
      </w:r>
      <w:r w:rsidR="00146D88" w:rsidRPr="00AF31B7">
        <w:t xml:space="preserve"> to participation</w:t>
      </w:r>
    </w:p>
    <w:p w14:paraId="167B8202" w14:textId="5C1A4DFC" w:rsidR="00F26053" w:rsidRPr="00AF31B7" w:rsidRDefault="00F26053" w:rsidP="00F26053">
      <w:r w:rsidRPr="00AF31B7">
        <w:t>Whilst many Queenslanders are already actively volunteering, we know that for others</w:t>
      </w:r>
      <w:r>
        <w:t>,</w:t>
      </w:r>
      <w:r w:rsidRPr="00AF31B7">
        <w:t xml:space="preserve"> costs, access to transport, training, equipment and technology requirements, personal circumstances and even the built environment can present as barriers.</w:t>
      </w:r>
    </w:p>
    <w:p w14:paraId="1B3750D5" w14:textId="782E9230" w:rsidR="00F26053" w:rsidRPr="00AF31B7" w:rsidRDefault="00F26053" w:rsidP="00F26053">
      <w:r w:rsidRPr="00AF31B7">
        <w:t>To fully realise our vision for volunteering to thrive, and for the benefit of all Queenslanders</w:t>
      </w:r>
      <w:r w:rsidRPr="00FC6E12">
        <w:t>—</w:t>
      </w:r>
      <w:r w:rsidRPr="00AF31B7">
        <w:t>this needs to change.</w:t>
      </w:r>
    </w:p>
    <w:p w14:paraId="3424C782" w14:textId="2DAB2CE1" w:rsidR="00F26053" w:rsidRPr="00AF31B7" w:rsidRDefault="00F26053" w:rsidP="00F26053">
      <w:pPr>
        <w:rPr>
          <w:rStyle w:val="normaltextrun"/>
          <w:shd w:val="clear" w:color="auto" w:fill="FFFFFF"/>
        </w:rPr>
      </w:pPr>
      <w:r w:rsidRPr="00AF31B7">
        <w:t>Vibrant and inclusive volunteering means actively identifying and removing barriers so that more people can experience the power of volunteering, and more communities</w:t>
      </w:r>
      <w:r w:rsidRPr="00AF31B7">
        <w:rPr>
          <w:rStyle w:val="normaltextrun"/>
          <w:shd w:val="clear" w:color="auto" w:fill="FFFFFF"/>
        </w:rPr>
        <w:t xml:space="preserve"> can benefit from a greater diversity of experiences and perspectives.</w:t>
      </w:r>
    </w:p>
    <w:p w14:paraId="68D8682B" w14:textId="34D8E70F" w:rsidR="00F218D6" w:rsidRPr="00AF31B7" w:rsidRDefault="00F26053" w:rsidP="009C77DA">
      <w:pPr>
        <w:pStyle w:val="ListParagraph"/>
        <w:numPr>
          <w:ilvl w:val="0"/>
          <w:numId w:val="13"/>
        </w:numPr>
        <w:rPr>
          <w:i/>
          <w:iCs/>
        </w:rPr>
      </w:pPr>
      <w:r w:rsidRPr="00AF31B7">
        <w:rPr>
          <w:i/>
          <w:iCs/>
        </w:rPr>
        <w:lastRenderedPageBreak/>
        <w:t xml:space="preserve">Volunteering </w:t>
      </w:r>
      <w:r>
        <w:rPr>
          <w:i/>
          <w:iCs/>
        </w:rPr>
        <w:t xml:space="preserve">can be </w:t>
      </w:r>
      <w:r w:rsidRPr="00AF31B7">
        <w:rPr>
          <w:i/>
          <w:iCs/>
        </w:rPr>
        <w:t>a life</w:t>
      </w:r>
      <w:r>
        <w:rPr>
          <w:i/>
          <w:iCs/>
        </w:rPr>
        <w:t>-</w:t>
      </w:r>
      <w:r w:rsidRPr="00AF31B7">
        <w:rPr>
          <w:i/>
          <w:iCs/>
        </w:rPr>
        <w:t xml:space="preserve">changing experience </w:t>
      </w:r>
      <w:r>
        <w:rPr>
          <w:i/>
          <w:iCs/>
        </w:rPr>
        <w:t>that</w:t>
      </w:r>
      <w:r w:rsidRPr="00AF31B7">
        <w:rPr>
          <w:i/>
          <w:iCs/>
        </w:rPr>
        <w:t xml:space="preserve"> enables people to develop their skills, unlock new economic and social opportunities, and realise their potential</w:t>
      </w:r>
      <w:r w:rsidR="006248C6" w:rsidRPr="00AF31B7">
        <w:rPr>
          <w:i/>
          <w:iCs/>
        </w:rPr>
        <w:t>.</w:t>
      </w:r>
    </w:p>
    <w:p w14:paraId="610EAEA3" w14:textId="65A80066" w:rsidR="006248C6" w:rsidRDefault="00D60C02" w:rsidP="009C77DA">
      <w:pPr>
        <w:pStyle w:val="ListParagraph"/>
        <w:numPr>
          <w:ilvl w:val="0"/>
          <w:numId w:val="13"/>
        </w:numPr>
        <w:rPr>
          <w:i/>
          <w:iCs/>
        </w:rPr>
      </w:pPr>
      <w:r w:rsidRPr="00AF31B7">
        <w:rPr>
          <w:i/>
          <w:iCs/>
        </w:rPr>
        <w:t>Identifying and removing barriers to participation is</w:t>
      </w:r>
      <w:r w:rsidR="00D87D64" w:rsidRPr="00AF31B7">
        <w:rPr>
          <w:i/>
          <w:iCs/>
        </w:rPr>
        <w:t xml:space="preserve"> </w:t>
      </w:r>
      <w:r w:rsidRPr="00AF31B7">
        <w:rPr>
          <w:i/>
          <w:iCs/>
        </w:rPr>
        <w:t xml:space="preserve">essential </w:t>
      </w:r>
      <w:r w:rsidR="00D87D64" w:rsidRPr="00AF31B7">
        <w:rPr>
          <w:i/>
          <w:iCs/>
        </w:rPr>
        <w:t>to</w:t>
      </w:r>
      <w:r w:rsidRPr="00AF31B7">
        <w:rPr>
          <w:i/>
          <w:iCs/>
        </w:rPr>
        <w:t xml:space="preserve"> ensuring </w:t>
      </w:r>
      <w:r w:rsidR="00D87D64" w:rsidRPr="00AF31B7">
        <w:rPr>
          <w:i/>
          <w:iCs/>
        </w:rPr>
        <w:t xml:space="preserve">that all </w:t>
      </w:r>
      <w:r w:rsidRPr="00AF31B7">
        <w:rPr>
          <w:i/>
          <w:iCs/>
        </w:rPr>
        <w:t xml:space="preserve">Queenslanders can participate </w:t>
      </w:r>
      <w:r w:rsidR="00E87F85" w:rsidRPr="00AF31B7">
        <w:rPr>
          <w:i/>
          <w:iCs/>
        </w:rPr>
        <w:t xml:space="preserve">in </w:t>
      </w:r>
      <w:r w:rsidRPr="00AF31B7">
        <w:rPr>
          <w:i/>
          <w:iCs/>
        </w:rPr>
        <w:t>their communit</w:t>
      </w:r>
      <w:r w:rsidR="00D87D64" w:rsidRPr="00AF31B7">
        <w:rPr>
          <w:i/>
          <w:iCs/>
        </w:rPr>
        <w:t>ies</w:t>
      </w:r>
      <w:r w:rsidRPr="00AF31B7">
        <w:rPr>
          <w:i/>
          <w:iCs/>
        </w:rPr>
        <w:t xml:space="preserve"> through volunteering.</w:t>
      </w:r>
    </w:p>
    <w:p w14:paraId="3D133590" w14:textId="190C9C8F" w:rsidR="009B5FB7" w:rsidRDefault="009B5FB7" w:rsidP="009B5FB7">
      <w:pPr>
        <w:pStyle w:val="Heading3"/>
      </w:pPr>
      <w:r>
        <w:t>Case study: The ripple effect</w:t>
      </w:r>
    </w:p>
    <w:p w14:paraId="152E3336" w14:textId="7FCC6D86" w:rsidR="006463D8" w:rsidRPr="006463D8" w:rsidRDefault="006463D8" w:rsidP="006463D8">
      <w:r w:rsidRPr="006463D8">
        <w:rPr>
          <w:lang w:val="en-US"/>
        </w:rPr>
        <w:t>In the heart of the Gold Coast, a small team at Volunteering Gold Coast is orchestrating a quiet revolution. Their fuel? Community Transport. It is a lifeline for many, and one that is powered predominately by dedicated volunteers. Each day, this service charts about 350 journeys, not just ferrying people to destinations but weaving a tapestry of connections.</w:t>
      </w:r>
    </w:p>
    <w:p w14:paraId="286F6D38" w14:textId="77777777" w:rsidR="006463D8" w:rsidRPr="006463D8" w:rsidRDefault="006463D8" w:rsidP="006463D8">
      <w:r w:rsidRPr="006463D8">
        <w:rPr>
          <w:lang w:val="en-US"/>
        </w:rPr>
        <w:t xml:space="preserve">Among its patrons is Betty. At the annual Christmas gathering </w:t>
      </w:r>
      <w:proofErr w:type="spellStart"/>
      <w:r w:rsidRPr="006463D8">
        <w:rPr>
          <w:lang w:val="en-US"/>
        </w:rPr>
        <w:t>organised</w:t>
      </w:r>
      <w:proofErr w:type="spellEnd"/>
      <w:r w:rsidRPr="006463D8">
        <w:rPr>
          <w:lang w:val="en-US"/>
        </w:rPr>
        <w:t xml:space="preserve"> for its customers, Betty couldn’t contain her joy. She spoke of the phone calls she receives before every trip—simple acts of reassurance, handled by a dedicated volunteer. For Betty, these phone calls, and the familiar face of her driver Marco represent more than just rides—they are the only two occasions of the week where Betty is guaranteed to connect with another person.</w:t>
      </w:r>
    </w:p>
    <w:p w14:paraId="55BDC593" w14:textId="5AF64967" w:rsidR="006463D8" w:rsidRPr="006463D8" w:rsidRDefault="006463D8" w:rsidP="006463D8">
      <w:r w:rsidRPr="006463D8">
        <w:rPr>
          <w:lang w:val="en-US"/>
        </w:rPr>
        <w:t>Her driver Marco, on the other hand, finds his role as a volunteer driver provides a deeper fulfillment than any paid job could offer. “This is the best job I’ve ever had”, he said. His words carry the weight of personal commitment and satisfaction from the personal act of giving.</w:t>
      </w:r>
    </w:p>
    <w:p w14:paraId="6C517623" w14:textId="06E4C393" w:rsidR="006463D8" w:rsidRPr="006463D8" w:rsidRDefault="006463D8" w:rsidP="006463D8">
      <w:r w:rsidRPr="006463D8">
        <w:rPr>
          <w:lang w:val="en-US"/>
        </w:rPr>
        <w:t>And then there’s Joanne, a volunteer carer who often accompanies Marco on these outings. Her sentiments run deep as she reflects, “volunteering saved my life”. For her, it’s not just about the act of giving; it’s a lifeline that has restored purpose and sense of hope.</w:t>
      </w:r>
    </w:p>
    <w:p w14:paraId="0C2DFF79" w14:textId="6CE1F14A" w:rsidR="006463D8" w:rsidRPr="006463D8" w:rsidRDefault="006463D8" w:rsidP="006463D8">
      <w:r w:rsidRPr="006463D8">
        <w:rPr>
          <w:lang w:val="en-US"/>
        </w:rPr>
        <w:t>A survey of passengers unveils a stark reality: 60% have no meaningful interactions throughout the week besides those facilitated by the volunteers of this transport service. This statistic underscores the service’s vital role, and the volunteers who power it, in battling social isolation and loneliness.</w:t>
      </w:r>
    </w:p>
    <w:p w14:paraId="5BAE8804" w14:textId="42DE50E1" w:rsidR="006463D8" w:rsidRPr="006463D8" w:rsidRDefault="006463D8" w:rsidP="006463D8">
      <w:r w:rsidRPr="006463D8">
        <w:rPr>
          <w:lang w:val="en-US"/>
        </w:rPr>
        <w:t xml:space="preserve">Stories like Betty’s, Marco’s and Joanne’s </w:t>
      </w:r>
      <w:proofErr w:type="gramStart"/>
      <w:r w:rsidRPr="006463D8">
        <w:rPr>
          <w:lang w:val="en-US"/>
        </w:rPr>
        <w:t>intertwine</w:t>
      </w:r>
      <w:proofErr w:type="gramEnd"/>
      <w:r w:rsidRPr="006463D8">
        <w:rPr>
          <w:lang w:val="en-US"/>
        </w:rPr>
        <w:t xml:space="preserve"> to reveal a tapestry woven by volunteering, each thread strengthening the fabric of the community. When everyday heroes put on their volunteer hats, the ripple effect of volunteering is clear.</w:t>
      </w:r>
    </w:p>
    <w:p w14:paraId="51A4F118" w14:textId="4FEE4930" w:rsidR="006463D8" w:rsidRPr="006463D8" w:rsidRDefault="006463D8" w:rsidP="006463D8">
      <w:r w:rsidRPr="006463D8">
        <w:rPr>
          <w:i/>
          <w:iCs/>
          <w:lang w:val="en-US"/>
        </w:rPr>
        <w:t>*Names have been changed for privacy.</w:t>
      </w:r>
    </w:p>
    <w:p w14:paraId="4FBEA3FD" w14:textId="6BE10B5F" w:rsidR="00B8396A" w:rsidRPr="006463D8" w:rsidRDefault="00EF158D" w:rsidP="00D12808">
      <w:pPr>
        <w:pStyle w:val="Heading1"/>
        <w:rPr>
          <w:color w:val="auto"/>
        </w:rPr>
      </w:pPr>
      <w:bookmarkStart w:id="10" w:name="_Toc176422734"/>
      <w:r w:rsidRPr="006463D8">
        <w:rPr>
          <w:b/>
          <w:bCs/>
          <w:color w:val="auto"/>
        </w:rPr>
        <w:lastRenderedPageBreak/>
        <w:t>Focus area 3</w:t>
      </w:r>
      <w:r w:rsidR="001E6170" w:rsidRPr="006463D8">
        <w:rPr>
          <w:b/>
          <w:bCs/>
          <w:color w:val="auto"/>
        </w:rPr>
        <w:t xml:space="preserve">: </w:t>
      </w:r>
      <w:r w:rsidRPr="006463D8">
        <w:rPr>
          <w:color w:val="auto"/>
        </w:rPr>
        <w:t>Recognised and celebrated</w:t>
      </w:r>
      <w:bookmarkEnd w:id="10"/>
    </w:p>
    <w:p w14:paraId="7504678C" w14:textId="3B2F62A6" w:rsidR="00BE11BA" w:rsidRPr="001C05F3" w:rsidRDefault="00A720EB" w:rsidP="00A720EB">
      <w:pPr>
        <w:rPr>
          <w:b/>
          <w:bCs/>
        </w:rPr>
      </w:pPr>
      <w:r w:rsidRPr="001C05F3">
        <w:rPr>
          <w:b/>
          <w:bCs/>
          <w:i/>
          <w:iCs/>
        </w:rPr>
        <w:t>Ensuring that the true value of volunteering is recognised and celebrated</w:t>
      </w:r>
    </w:p>
    <w:p w14:paraId="2BB7DEEC" w14:textId="514AA1EC" w:rsidR="00F30E06" w:rsidRPr="006463D8" w:rsidRDefault="00B00666" w:rsidP="00361F2E">
      <w:r w:rsidRPr="006463D8">
        <w:rPr>
          <w:lang w:val="en-GB"/>
        </w:rPr>
        <w:t>Queensland’s</w:t>
      </w:r>
      <w:r w:rsidR="000375E9" w:rsidRPr="006463D8">
        <w:rPr>
          <w:lang w:val="en-GB"/>
        </w:rPr>
        <w:t xml:space="preserve"> volunteer workforce is larger than any other </w:t>
      </w:r>
      <w:r w:rsidR="0091567E" w:rsidRPr="006463D8">
        <w:rPr>
          <w:lang w:val="en-GB"/>
        </w:rPr>
        <w:t xml:space="preserve">single </w:t>
      </w:r>
      <w:r w:rsidR="000375E9" w:rsidRPr="006463D8">
        <w:rPr>
          <w:lang w:val="en-GB"/>
        </w:rPr>
        <w:t>sector.</w:t>
      </w:r>
      <w:r w:rsidR="00505A3D" w:rsidRPr="006463D8">
        <w:rPr>
          <w:lang w:val="en-GB"/>
        </w:rPr>
        <w:t xml:space="preserve"> That is </w:t>
      </w:r>
      <w:r w:rsidR="000375E9" w:rsidRPr="006463D8">
        <w:rPr>
          <w:lang w:val="en-GB"/>
        </w:rPr>
        <w:t>equivalent to just over half of the entire paid workforce</w:t>
      </w:r>
      <w:r w:rsidRPr="006463D8">
        <w:rPr>
          <w:lang w:val="en-GB"/>
        </w:rPr>
        <w:t>,</w:t>
      </w:r>
      <w:r w:rsidR="000375E9" w:rsidRPr="006463D8">
        <w:rPr>
          <w:lang w:val="en-GB"/>
        </w:rPr>
        <w:t xml:space="preserve"> with the cost of replacing a year of volunteer labour estimated to be over $31</w:t>
      </w:r>
      <w:r w:rsidR="002D60B1">
        <w:rPr>
          <w:lang w:val="en-GB"/>
        </w:rPr>
        <w:t> </w:t>
      </w:r>
      <w:r w:rsidR="000375E9" w:rsidRPr="006463D8">
        <w:rPr>
          <w:lang w:val="en-GB"/>
        </w:rPr>
        <w:t>billion.</w:t>
      </w:r>
      <w:r w:rsidR="009F1370" w:rsidRPr="006463D8">
        <w:rPr>
          <w:rStyle w:val="EndnoteReference"/>
          <w:lang w:val="en-GB"/>
        </w:rPr>
        <w:endnoteReference w:id="2"/>
      </w:r>
      <w:r w:rsidR="009F1370" w:rsidRPr="006463D8">
        <w:rPr>
          <w:rStyle w:val="EndnoteReference"/>
          <w:lang w:val="en-GB"/>
        </w:rPr>
        <w:t xml:space="preserve"> </w:t>
      </w:r>
      <w:r w:rsidR="00F57E42" w:rsidRPr="006463D8">
        <w:t>However, t</w:t>
      </w:r>
      <w:r w:rsidR="00763563" w:rsidRPr="006463D8">
        <w:t>he value of volunteering</w:t>
      </w:r>
      <w:r w:rsidR="00254E3D" w:rsidRPr="006463D8">
        <w:t xml:space="preserve"> for our communities</w:t>
      </w:r>
      <w:r w:rsidR="00763563" w:rsidRPr="006463D8">
        <w:t xml:space="preserve"> is much </w:t>
      </w:r>
      <w:r w:rsidR="00254E3D" w:rsidRPr="006463D8">
        <w:t xml:space="preserve">deeper </w:t>
      </w:r>
      <w:r w:rsidR="00763563" w:rsidRPr="006463D8">
        <w:t>than</w:t>
      </w:r>
      <w:r w:rsidR="000C3F0C" w:rsidRPr="006463D8">
        <w:t xml:space="preserve"> </w:t>
      </w:r>
      <w:r w:rsidR="00D50E13" w:rsidRPr="006463D8">
        <w:t xml:space="preserve">a measure of </w:t>
      </w:r>
      <w:r w:rsidR="00E142FC" w:rsidRPr="006463D8">
        <w:t xml:space="preserve">the </w:t>
      </w:r>
      <w:r w:rsidR="00254E3D" w:rsidRPr="006463D8">
        <w:t xml:space="preserve">time that volunteers </w:t>
      </w:r>
      <w:r w:rsidR="00FD5542" w:rsidRPr="006463D8">
        <w:t>contribute.</w:t>
      </w:r>
    </w:p>
    <w:p w14:paraId="639588F8" w14:textId="0890B614" w:rsidR="00361F2E" w:rsidRPr="006463D8" w:rsidRDefault="00361F2E" w:rsidP="002B56C2">
      <w:r w:rsidRPr="006463D8">
        <w:t>Through the Queensland Volunteering Strategy, we want to strengthen the recognition and celebration of volunteering</w:t>
      </w:r>
      <w:r w:rsidR="00F30E06" w:rsidRPr="006463D8">
        <w:t xml:space="preserve"> </w:t>
      </w:r>
      <w:r w:rsidRPr="006463D8">
        <w:t>by cultivating broader, deeper</w:t>
      </w:r>
      <w:r w:rsidR="00F551B7" w:rsidRPr="006463D8">
        <w:t>,</w:t>
      </w:r>
      <w:r w:rsidRPr="006463D8">
        <w:t xml:space="preserve"> and more regular recognition of</w:t>
      </w:r>
      <w:r w:rsidR="00285853" w:rsidRPr="006463D8">
        <w:t xml:space="preserve"> the value of</w:t>
      </w:r>
      <w:r w:rsidRPr="006463D8">
        <w:t xml:space="preserve"> volunteerin</w:t>
      </w:r>
      <w:r w:rsidR="00EB41F9" w:rsidRPr="006463D8">
        <w:t>g and celebrating the people that show up day in and day out to make a difference in their communities.</w:t>
      </w:r>
    </w:p>
    <w:p w14:paraId="5BA3B022" w14:textId="07142703" w:rsidR="004A7820" w:rsidRPr="00AF31B7" w:rsidRDefault="004A7820" w:rsidP="002B56C2">
      <w:pPr>
        <w:sectPr w:rsidR="004A7820" w:rsidRPr="00AF31B7" w:rsidSect="004551F9">
          <w:type w:val="continuous"/>
          <w:pgSz w:w="11906" w:h="16838"/>
          <w:pgMar w:top="1440" w:right="1440" w:bottom="1440" w:left="1440" w:header="709" w:footer="709" w:gutter="0"/>
          <w:cols w:space="708"/>
          <w:titlePg/>
          <w:docGrid w:linePitch="360"/>
        </w:sectPr>
      </w:pPr>
    </w:p>
    <w:p w14:paraId="537E05E1" w14:textId="460C55EE" w:rsidR="00762C89" w:rsidRPr="00AF31B7" w:rsidRDefault="00762C89" w:rsidP="006463D8">
      <w:pPr>
        <w:pStyle w:val="Heading2"/>
      </w:pPr>
      <w:r w:rsidRPr="00AF31B7">
        <w:t>Celebrat</w:t>
      </w:r>
      <w:r>
        <w:t>ing volunteers through</w:t>
      </w:r>
      <w:r w:rsidRPr="00AF31B7">
        <w:t xml:space="preserve"> everything we do</w:t>
      </w:r>
    </w:p>
    <w:p w14:paraId="24B4723D" w14:textId="62496B11" w:rsidR="00762C89" w:rsidRPr="00AF31B7" w:rsidRDefault="00762C89" w:rsidP="00762C89">
      <w:r w:rsidRPr="00AF31B7">
        <w:t>We want volunteers to have meaningful and enriching experiences. It’s important that</w:t>
      </w:r>
      <w:r>
        <w:t xml:space="preserve"> volunteers</w:t>
      </w:r>
      <w:r w:rsidRPr="00AF31B7">
        <w:t xml:space="preserve"> can see how their efforts are making a difference and that they feel valued for their contributions.</w:t>
      </w:r>
    </w:p>
    <w:p w14:paraId="398F5E69" w14:textId="359D62B0" w:rsidR="00762C89" w:rsidRPr="00AF31B7" w:rsidRDefault="00762C89" w:rsidP="00762C89">
      <w:r w:rsidRPr="00AF31B7">
        <w:t xml:space="preserve">Celebrating volunteering should extend beyond acknowledging National Volunteer Week, </w:t>
      </w:r>
      <w:r>
        <w:t>and</w:t>
      </w:r>
      <w:r w:rsidRPr="00AF31B7">
        <w:t xml:space="preserve"> awards ceremonies. Although these activities are important, we want volunteering to be recognised and celebrated through everything we do. </w:t>
      </w:r>
    </w:p>
    <w:p w14:paraId="6BC292CA" w14:textId="71DFC8E9" w:rsidR="00E925F6" w:rsidRPr="00AF31B7" w:rsidRDefault="00762C89" w:rsidP="00762C89">
      <w:r w:rsidRPr="00AF31B7">
        <w:t xml:space="preserve">Recognising and celebrating volunteering also cannot be left as a task solely for volunteer involving organisations, or </w:t>
      </w:r>
      <w:r>
        <w:t>one that is</w:t>
      </w:r>
      <w:r w:rsidRPr="00AF31B7">
        <w:t xml:space="preserve"> delegated to volunteer managers. We want to work towards a future where more Queenslanders are recognising the vital role of volunteering, celebrating the contributions of volunteers</w:t>
      </w:r>
      <w:r>
        <w:t>,</w:t>
      </w:r>
      <w:r w:rsidRPr="00AF31B7">
        <w:t xml:space="preserve"> and feeling inspired to get involved</w:t>
      </w:r>
      <w:r w:rsidR="00985584" w:rsidRPr="00AF31B7">
        <w:t>.</w:t>
      </w:r>
    </w:p>
    <w:p w14:paraId="1096CB43" w14:textId="68632631" w:rsidR="00305B83" w:rsidRPr="00AF31B7" w:rsidRDefault="00305B83" w:rsidP="009C77DA">
      <w:pPr>
        <w:pStyle w:val="ListParagraph"/>
        <w:numPr>
          <w:ilvl w:val="0"/>
          <w:numId w:val="19"/>
        </w:numPr>
      </w:pPr>
      <w:r w:rsidRPr="00AF31B7">
        <w:rPr>
          <w:i/>
        </w:rPr>
        <w:t xml:space="preserve">Through the Queensland Volunteering </w:t>
      </w:r>
      <w:r w:rsidR="00FE503E" w:rsidRPr="00AF31B7">
        <w:rPr>
          <w:i/>
        </w:rPr>
        <w:t>Strategy,</w:t>
      </w:r>
      <w:r w:rsidRPr="00AF31B7">
        <w:rPr>
          <w:i/>
        </w:rPr>
        <w:t xml:space="preserve"> we acknowledge that the things </w:t>
      </w:r>
      <w:r w:rsidR="00B30B58" w:rsidRPr="00AF31B7">
        <w:rPr>
          <w:i/>
        </w:rPr>
        <w:t>everybody</w:t>
      </w:r>
      <w:r w:rsidR="00331B72" w:rsidRPr="00AF31B7" w:rsidDel="00305B83">
        <w:rPr>
          <w:i/>
        </w:rPr>
        <w:t xml:space="preserve"> do</w:t>
      </w:r>
      <w:r w:rsidR="00B30B58" w:rsidRPr="00AF31B7">
        <w:rPr>
          <w:i/>
        </w:rPr>
        <w:t>es matters</w:t>
      </w:r>
      <w:r w:rsidRPr="00AF31B7">
        <w:rPr>
          <w:i/>
        </w:rPr>
        <w:t xml:space="preserve">, every single day, across all </w:t>
      </w:r>
      <w:r w:rsidR="00A937F3" w:rsidRPr="00AF31B7">
        <w:rPr>
          <w:i/>
        </w:rPr>
        <w:t>parts of</w:t>
      </w:r>
      <w:r w:rsidRPr="00AF31B7">
        <w:rPr>
          <w:i/>
        </w:rPr>
        <w:t xml:space="preserve"> our </w:t>
      </w:r>
      <w:r w:rsidR="00A937F3" w:rsidRPr="00AF31B7">
        <w:rPr>
          <w:i/>
        </w:rPr>
        <w:t>communities.</w:t>
      </w:r>
    </w:p>
    <w:p w14:paraId="21383078" w14:textId="373D6BE4" w:rsidR="00D422E6" w:rsidRPr="00AF31B7" w:rsidRDefault="00D422E6" w:rsidP="009C77DA">
      <w:pPr>
        <w:pStyle w:val="ListParagraph"/>
        <w:numPr>
          <w:ilvl w:val="0"/>
          <w:numId w:val="19"/>
        </w:numPr>
      </w:pPr>
      <w:r w:rsidRPr="00AF31B7">
        <w:rPr>
          <w:i/>
        </w:rPr>
        <w:t>We want</w:t>
      </w:r>
      <w:r w:rsidR="00220A45" w:rsidRPr="00AF31B7">
        <w:rPr>
          <w:i/>
        </w:rPr>
        <w:t xml:space="preserve"> to promote opportunities for</w:t>
      </w:r>
      <w:r w:rsidRPr="00AF31B7">
        <w:rPr>
          <w:i/>
        </w:rPr>
        <w:t xml:space="preserve"> everybody </w:t>
      </w:r>
      <w:r w:rsidR="00463761" w:rsidRPr="00AF31B7">
        <w:rPr>
          <w:i/>
        </w:rPr>
        <w:t xml:space="preserve">to </w:t>
      </w:r>
      <w:r w:rsidR="00220A45" w:rsidRPr="00AF31B7">
        <w:rPr>
          <w:i/>
        </w:rPr>
        <w:t>recognise and celebrate the important role of volunteering in their lives and communities.</w:t>
      </w:r>
    </w:p>
    <w:p w14:paraId="0F2EE7B7" w14:textId="3490C19F" w:rsidR="004148F7" w:rsidRPr="00AF31B7" w:rsidRDefault="009040EB" w:rsidP="006463D8">
      <w:pPr>
        <w:pStyle w:val="Heading2"/>
      </w:pPr>
      <w:r>
        <w:t xml:space="preserve">Respecting diversity of language </w:t>
      </w:r>
      <w:r w:rsidR="00284FD2">
        <w:t>in volunteering</w:t>
      </w:r>
    </w:p>
    <w:p w14:paraId="2190D289" w14:textId="47F17239" w:rsidR="00DF2020" w:rsidRPr="00AF31B7" w:rsidRDefault="002B2687" w:rsidP="00DF2020">
      <w:r>
        <w:rPr>
          <w:kern w:val="0"/>
          <w14:ligatures w14:val="none"/>
        </w:rPr>
        <w:t>Our individual understanding of ‘volunteering’ is greatly influenced by our values,</w:t>
      </w:r>
      <w:r w:rsidRPr="00AF31B7">
        <w:t xml:space="preserve"> </w:t>
      </w:r>
      <w:r w:rsidR="00DF2020" w:rsidRPr="00AF31B7">
        <w:t>cultures, faiths, experiences, and geographic locations.</w:t>
      </w:r>
    </w:p>
    <w:p w14:paraId="4BE9A829" w14:textId="30D91F39" w:rsidR="00DF2020" w:rsidRPr="00AF31B7" w:rsidRDefault="00DF2020" w:rsidP="00DF2020">
      <w:r w:rsidRPr="00AF31B7">
        <w:lastRenderedPageBreak/>
        <w:t>In some cases, people might not consider their acts of community</w:t>
      </w:r>
      <w:r>
        <w:t xml:space="preserve"> </w:t>
      </w:r>
      <w:r w:rsidRPr="00AF31B7">
        <w:t>giving to be ‘volunteering’</w:t>
      </w:r>
      <w:r w:rsidRPr="00FC6E12">
        <w:t>—</w:t>
      </w:r>
      <w:r w:rsidRPr="00AF31B7">
        <w:t>even though it meets our definition of ‘time willingly given for the common good and without financial gain’.</w:t>
      </w:r>
    </w:p>
    <w:p w14:paraId="5DE5174B" w14:textId="4E4C60D8" w:rsidR="00DF2020" w:rsidRPr="00AF31B7" w:rsidRDefault="00DF2020" w:rsidP="00DF2020">
      <w:r w:rsidRPr="00AF31B7">
        <w:t>Through the Queensland Volunteering Strategy, we want to promote an expansive and inclusive understanding of volunteering, in its many forms. This means recognising and learning from different cultural interpretations of what it means to give your time</w:t>
      </w:r>
      <w:r w:rsidRPr="00FC6E12">
        <w:t>—</w:t>
      </w:r>
      <w:r w:rsidRPr="00AF31B7">
        <w:t>including Aboriginal or Torres Strait Islander kinship</w:t>
      </w:r>
      <w:r>
        <w:t>-</w:t>
      </w:r>
      <w:r w:rsidRPr="00AF31B7">
        <w:t>giving, and the ways that people undertake cultural responsibilities in Queensland’s many culturally and linguistically diverse communities.</w:t>
      </w:r>
    </w:p>
    <w:p w14:paraId="5AB2B120" w14:textId="5DBD2855" w:rsidR="004148F7" w:rsidRPr="00AF31B7" w:rsidRDefault="00DF2020" w:rsidP="00DF2020">
      <w:r w:rsidRPr="00AF31B7">
        <w:t xml:space="preserve">However, it's important to recognise that there </w:t>
      </w:r>
      <w:r>
        <w:t>are</w:t>
      </w:r>
      <w:r w:rsidRPr="00AF31B7">
        <w:t xml:space="preserve"> </w:t>
      </w:r>
      <w:r>
        <w:t>situations</w:t>
      </w:r>
      <w:r w:rsidRPr="00AF31B7">
        <w:t xml:space="preserve"> where it is not appropriate to </w:t>
      </w:r>
      <w:r>
        <w:t>refer to</w:t>
      </w:r>
      <w:r w:rsidRPr="00AF31B7">
        <w:t xml:space="preserve"> activities </w:t>
      </w:r>
      <w:r>
        <w:t xml:space="preserve">as </w:t>
      </w:r>
      <w:r w:rsidRPr="00AF31B7">
        <w:t>volunteering</w:t>
      </w:r>
      <w:r>
        <w:t xml:space="preserve"> </w:t>
      </w:r>
      <w:r w:rsidRPr="00AF31B7">
        <w:t xml:space="preserve">even </w:t>
      </w:r>
      <w:r>
        <w:t xml:space="preserve">if </w:t>
      </w:r>
      <w:r w:rsidRPr="00AF31B7">
        <w:t xml:space="preserve">they appear to meet </w:t>
      </w:r>
      <w:r>
        <w:t>the</w:t>
      </w:r>
      <w:r w:rsidRPr="00AF31B7">
        <w:t xml:space="preserve"> definition. Our commitment to promoting human rights and utilising person-centred approaches means that Queenslanders themselves are ultimately best placed to define their acts of community-giving</w:t>
      </w:r>
      <w:r w:rsidRPr="00FC6E12">
        <w:t>—</w:t>
      </w:r>
      <w:r w:rsidRPr="00AF31B7">
        <w:t>but wherever possible and appropriate we want to make sure that volunteering has a place for everyon</w:t>
      </w:r>
      <w:r w:rsidR="00A52C11" w:rsidRPr="00AF31B7">
        <w:t>e.</w:t>
      </w:r>
    </w:p>
    <w:p w14:paraId="39A0ABF8" w14:textId="12E2C48F" w:rsidR="006E46C3" w:rsidRPr="00AF31B7" w:rsidRDefault="006E46C3" w:rsidP="009C77DA">
      <w:pPr>
        <w:pStyle w:val="ListParagraph"/>
        <w:numPr>
          <w:ilvl w:val="0"/>
          <w:numId w:val="14"/>
        </w:numPr>
        <w:rPr>
          <w:i/>
          <w:iCs/>
        </w:rPr>
      </w:pPr>
      <w:r w:rsidRPr="00AF31B7">
        <w:rPr>
          <w:i/>
          <w:iCs/>
        </w:rPr>
        <w:t>Volunteering is incredibly diverse. It is understood and expressed in many ways by many people.</w:t>
      </w:r>
    </w:p>
    <w:p w14:paraId="1441FD7B" w14:textId="55663E00" w:rsidR="004148F7" w:rsidRPr="00AF31B7" w:rsidRDefault="004148F7" w:rsidP="009C77DA">
      <w:pPr>
        <w:pStyle w:val="ListParagraph"/>
        <w:numPr>
          <w:ilvl w:val="0"/>
          <w:numId w:val="14"/>
        </w:numPr>
        <w:rPr>
          <w:i/>
          <w:iCs/>
        </w:rPr>
      </w:pPr>
      <w:r w:rsidRPr="00AF31B7">
        <w:rPr>
          <w:i/>
          <w:iCs/>
        </w:rPr>
        <w:t>We uphold the principle of self-determination of Aboriginal and Torres Strait Islander peoples and recognise them as the custodians of their own languages, lands, cultures, and ways of knowing, being and doing.</w:t>
      </w:r>
    </w:p>
    <w:p w14:paraId="2BD65817" w14:textId="0204608D" w:rsidR="004148F7" w:rsidRDefault="001F1BFD" w:rsidP="009C77DA">
      <w:pPr>
        <w:pStyle w:val="ListParagraph"/>
        <w:numPr>
          <w:ilvl w:val="0"/>
          <w:numId w:val="14"/>
        </w:numPr>
        <w:rPr>
          <w:i/>
          <w:iCs/>
        </w:rPr>
      </w:pPr>
      <w:r>
        <w:rPr>
          <w:i/>
          <w:iCs/>
        </w:rPr>
        <w:t>We are</w:t>
      </w:r>
      <w:r w:rsidR="004148F7" w:rsidRPr="00AF31B7">
        <w:rPr>
          <w:i/>
          <w:iCs/>
        </w:rPr>
        <w:t xml:space="preserve"> committed to Closing the Gap and</w:t>
      </w:r>
      <w:r w:rsidR="00FF23EA">
        <w:rPr>
          <w:i/>
          <w:iCs/>
        </w:rPr>
        <w:t xml:space="preserve"> </w:t>
      </w:r>
      <w:r w:rsidR="00013B74">
        <w:rPr>
          <w:i/>
          <w:iCs/>
        </w:rPr>
        <w:t>re</w:t>
      </w:r>
      <w:r w:rsidR="00A91356">
        <w:rPr>
          <w:i/>
          <w:iCs/>
        </w:rPr>
        <w:t xml:space="preserve">framing the relationship </w:t>
      </w:r>
      <w:r>
        <w:rPr>
          <w:i/>
          <w:iCs/>
        </w:rPr>
        <w:t>between</w:t>
      </w:r>
      <w:r w:rsidR="00A91356">
        <w:rPr>
          <w:i/>
          <w:iCs/>
        </w:rPr>
        <w:t xml:space="preserve"> Aboriginal and Torres Strait Islander peoples</w:t>
      </w:r>
      <w:r w:rsidR="005500C0">
        <w:rPr>
          <w:i/>
          <w:iCs/>
        </w:rPr>
        <w:t xml:space="preserve"> and the Queensland Government</w:t>
      </w:r>
      <w:r w:rsidR="00A91356">
        <w:rPr>
          <w:i/>
          <w:iCs/>
        </w:rPr>
        <w:t>. We</w:t>
      </w:r>
      <w:r w:rsidR="004148F7" w:rsidRPr="00AF31B7">
        <w:rPr>
          <w:i/>
          <w:iCs/>
        </w:rPr>
        <w:t xml:space="preserve"> acknowledge that Aboriginal and Torres Strait Islander people</w:t>
      </w:r>
      <w:r w:rsidR="00762BE3">
        <w:rPr>
          <w:i/>
          <w:iCs/>
        </w:rPr>
        <w:t>s</w:t>
      </w:r>
      <w:r w:rsidR="004148F7" w:rsidRPr="00AF31B7">
        <w:rPr>
          <w:i/>
          <w:iCs/>
        </w:rPr>
        <w:t xml:space="preserve"> must be empowered to determine, drive</w:t>
      </w:r>
      <w:r w:rsidR="006A10FD">
        <w:rPr>
          <w:i/>
          <w:iCs/>
        </w:rPr>
        <w:t>,</w:t>
      </w:r>
      <w:r w:rsidR="004148F7" w:rsidRPr="00AF31B7">
        <w:rPr>
          <w:i/>
          <w:iCs/>
        </w:rPr>
        <w:t xml:space="preserve"> and own the outcomes related to their own lives, including related to the understanding and expression of volunteering.</w:t>
      </w:r>
    </w:p>
    <w:p w14:paraId="6FBAC0E7" w14:textId="3676936B" w:rsidR="00AB2906" w:rsidRDefault="00AB2906" w:rsidP="00AB2906">
      <w:pPr>
        <w:pStyle w:val="Heading3"/>
      </w:pPr>
      <w:r>
        <w:t>Case study: Volunteers powering Townsville Pride</w:t>
      </w:r>
    </w:p>
    <w:p w14:paraId="14534DEC" w14:textId="1C6E0B1E" w:rsidR="00AB2906" w:rsidRPr="00AB2906" w:rsidRDefault="00AB2906" w:rsidP="00AB2906">
      <w:pPr>
        <w:rPr>
          <w:bCs/>
        </w:rPr>
      </w:pPr>
      <w:r w:rsidRPr="00AB2906">
        <w:rPr>
          <w:bCs/>
        </w:rPr>
        <w:t>Pride networks in Queensland are often community-led by volunteers who identify within Lesbian, Gay, Bisexual, Trans, Queer, Intersex and Asexual plus (LGBTQIA+) communities. These networks build connections across Queensland and advocate for the rights of LGBTQIA+ people.</w:t>
      </w:r>
    </w:p>
    <w:p w14:paraId="5AE11765" w14:textId="24FD79C7" w:rsidR="00AB2906" w:rsidRPr="00AB2906" w:rsidRDefault="00AB2906" w:rsidP="00AB2906">
      <w:r w:rsidRPr="00AB2906">
        <w:t>An example of this spirit of volunteering was showcased in 2024 in the heart of Townsville, where a vibrant celebration unfolded—the first Townsville Pride Festival, a momentous celebration of local LGBTQIA+ communities.</w:t>
      </w:r>
    </w:p>
    <w:p w14:paraId="084B7488" w14:textId="26A023D0" w:rsidR="00AB2906" w:rsidRPr="00AB2906" w:rsidRDefault="00AB2906" w:rsidP="00AB2906">
      <w:r w:rsidRPr="00AB2906">
        <w:t>With contributions from dedicated volunteers, this festival fostered inclusivity and shone a spotlight on the diversity thriving within Townsville.</w:t>
      </w:r>
    </w:p>
    <w:p w14:paraId="51C23C07" w14:textId="3FE6AC33" w:rsidR="00AB2906" w:rsidRPr="00AB2906" w:rsidRDefault="00AB2906" w:rsidP="00AB2906">
      <w:r w:rsidRPr="00AB2906">
        <w:lastRenderedPageBreak/>
        <w:t>The journey to this Pride event was a labour of love, spearheaded by a passionate group of volunteers who poured their energy into every aspect of the festival. They juggled full-time jobs, family commitments, and personal lives, yet their commitment to making the festival a reality endured.</w:t>
      </w:r>
    </w:p>
    <w:p w14:paraId="2385C258" w14:textId="0701EDA7" w:rsidR="00AB2906" w:rsidRPr="00AB2906" w:rsidRDefault="00AB2906" w:rsidP="00AB2906">
      <w:r w:rsidRPr="00AB2906">
        <w:t xml:space="preserve">“Seeing the </w:t>
      </w:r>
      <w:proofErr w:type="gramStart"/>
      <w:r w:rsidRPr="00AB2906">
        <w:t>impact</w:t>
      </w:r>
      <w:proofErr w:type="gramEnd"/>
      <w:r w:rsidRPr="00AB2906">
        <w:t xml:space="preserve"> it could have on our community, especially the youth and other LGBTQIA+ people, Brotherboys and Sistergirls who often feel marginalised, drove us forward,” said Brenton Creed, Traditional Owner and Native Title Applicant of </w:t>
      </w:r>
      <w:proofErr w:type="spellStart"/>
      <w:r w:rsidRPr="00AB2906">
        <w:t>Gurambilbarra</w:t>
      </w:r>
      <w:proofErr w:type="spellEnd"/>
      <w:r w:rsidRPr="00AB2906">
        <w:t xml:space="preserve"> and </w:t>
      </w:r>
      <w:proofErr w:type="spellStart"/>
      <w:r w:rsidRPr="00AB2906">
        <w:t>Yunbenun</w:t>
      </w:r>
      <w:proofErr w:type="spellEnd"/>
      <w:r w:rsidRPr="00AB2906">
        <w:t xml:space="preserve">, lands and seas of the </w:t>
      </w:r>
      <w:proofErr w:type="spellStart"/>
      <w:r w:rsidRPr="00AB2906">
        <w:t>Wulgurukaba</w:t>
      </w:r>
      <w:proofErr w:type="spellEnd"/>
      <w:r w:rsidRPr="00AB2906">
        <w:t xml:space="preserve"> People, and volunteer of the Townsville Pride event.</w:t>
      </w:r>
    </w:p>
    <w:p w14:paraId="5D7D6FBA" w14:textId="326FE1BB" w:rsidR="00AB2906" w:rsidRPr="00AB2906" w:rsidRDefault="00AB2906" w:rsidP="00AB2906">
      <w:r w:rsidRPr="00AB2906">
        <w:t>The 2024 Townsville Pride Festival exceeded expectations, largely thanks to many volunteers—a testament to the power of grassroots community-led organisation and volunteering.</w:t>
      </w:r>
    </w:p>
    <w:p w14:paraId="0EB88E4B" w14:textId="171241CE" w:rsidR="00221FEE" w:rsidRPr="00AB2906" w:rsidRDefault="00AB2906" w:rsidP="00AB2906">
      <w:r w:rsidRPr="00AB2906">
        <w:rPr>
          <w:i/>
        </w:rPr>
        <w:t>Every day in Queensland, volunteers like this are giving their own time, coming together for a common purpose. The Queensland Government honours and thanks the volunteers who dedicate their time and effort to support causes such as LGBTQIA+ rights and community celebration and making a difference within their communities.</w:t>
      </w:r>
    </w:p>
    <w:p w14:paraId="441F5C43" w14:textId="2B91AD78" w:rsidR="008F09B8" w:rsidRPr="00AF31B7" w:rsidRDefault="004B4753" w:rsidP="00AB2906">
      <w:pPr>
        <w:pStyle w:val="Heading2"/>
      </w:pPr>
      <w:r w:rsidRPr="00AF31B7">
        <w:t>R</w:t>
      </w:r>
      <w:r w:rsidR="000C605B" w:rsidRPr="00AF31B7">
        <w:t>ecognising the true value of</w:t>
      </w:r>
      <w:r w:rsidR="00A22D66" w:rsidRPr="00AF31B7">
        <w:t xml:space="preserve"> volunteering</w:t>
      </w:r>
    </w:p>
    <w:p w14:paraId="10B1DF74" w14:textId="0900123C" w:rsidR="00DF361A" w:rsidRPr="00AF31B7" w:rsidRDefault="00436439" w:rsidP="00436439">
      <w:r w:rsidRPr="00AF31B7">
        <w:t>Many</w:t>
      </w:r>
      <w:r w:rsidR="006C0EC3" w:rsidRPr="00AF31B7">
        <w:t xml:space="preserve"> of the</w:t>
      </w:r>
      <w:r w:rsidRPr="00AF31B7">
        <w:t xml:space="preserve"> </w:t>
      </w:r>
      <w:r w:rsidR="00862992" w:rsidRPr="00AF31B7">
        <w:t>organisations and services our communities depend on</w:t>
      </w:r>
      <w:r w:rsidRPr="00AF31B7">
        <w:t xml:space="preserve"> </w:t>
      </w:r>
      <w:r w:rsidR="00862992" w:rsidRPr="00AF31B7">
        <w:t>can only continue to operate thanks to</w:t>
      </w:r>
      <w:r w:rsidRPr="00AF31B7">
        <w:t xml:space="preserve"> the efforts of volunteers</w:t>
      </w:r>
      <w:r w:rsidR="000B210C" w:rsidRPr="00AF31B7">
        <w:t>.</w:t>
      </w:r>
    </w:p>
    <w:p w14:paraId="02E892F6" w14:textId="5A533309" w:rsidR="00342A17" w:rsidRPr="00AF31B7" w:rsidRDefault="00862992" w:rsidP="00F23584">
      <w:r w:rsidRPr="00AF31B7">
        <w:t>R</w:t>
      </w:r>
      <w:r w:rsidR="00F23584" w:rsidRPr="00AF31B7">
        <w:t>ecognising</w:t>
      </w:r>
      <w:r w:rsidR="000B210C" w:rsidRPr="00AF31B7">
        <w:t xml:space="preserve"> and celebrating</w:t>
      </w:r>
      <w:r w:rsidR="00F23584" w:rsidRPr="00AF31B7">
        <w:t xml:space="preserve"> </w:t>
      </w:r>
      <w:r w:rsidRPr="00AF31B7">
        <w:t xml:space="preserve">volunteering </w:t>
      </w:r>
      <w:r w:rsidR="00745309" w:rsidRPr="00AF31B7">
        <w:t xml:space="preserve">is about acknowledging </w:t>
      </w:r>
      <w:r w:rsidR="00F23584" w:rsidRPr="00AF31B7">
        <w:t>th</w:t>
      </w:r>
      <w:r w:rsidR="0082391D" w:rsidRPr="00AF31B7">
        <w:t xml:space="preserve">is and </w:t>
      </w:r>
      <w:r w:rsidR="009D5EFC" w:rsidRPr="00AF31B7">
        <w:t>strengthening</w:t>
      </w:r>
      <w:r w:rsidR="00E925F6" w:rsidRPr="00AF31B7">
        <w:t xml:space="preserve"> our appreciation for the</w:t>
      </w:r>
      <w:r w:rsidR="000C605B" w:rsidRPr="00AF31B7">
        <w:t xml:space="preserve"> </w:t>
      </w:r>
      <w:r w:rsidR="00F23584" w:rsidRPr="00AF31B7">
        <w:t>contributions of volunteers and volunteer involving organisations</w:t>
      </w:r>
      <w:r w:rsidR="00E925F6" w:rsidRPr="00AF31B7">
        <w:t>.</w:t>
      </w:r>
    </w:p>
    <w:p w14:paraId="48561CC1" w14:textId="573A50B9" w:rsidR="0039636B" w:rsidRPr="00AF31B7" w:rsidRDefault="0026302E" w:rsidP="0039636B">
      <w:r w:rsidRPr="00AF31B7">
        <w:t xml:space="preserve">It also means </w:t>
      </w:r>
      <w:r w:rsidR="00915332" w:rsidRPr="00AF31B7">
        <w:t xml:space="preserve">recognising that volunteering’s value </w:t>
      </w:r>
      <w:r w:rsidR="0050321C" w:rsidRPr="00AF31B7">
        <w:t>is much more</w:t>
      </w:r>
      <w:r w:rsidR="00641292" w:rsidRPr="00AF31B7">
        <w:t xml:space="preserve"> </w:t>
      </w:r>
      <w:r w:rsidR="00915332" w:rsidRPr="00AF31B7">
        <w:t xml:space="preserve">than </w:t>
      </w:r>
      <w:r w:rsidR="005077CE" w:rsidRPr="00AF31B7">
        <w:t>a</w:t>
      </w:r>
      <w:r w:rsidR="00023DCE" w:rsidRPr="00AF31B7">
        <w:t xml:space="preserve"> </w:t>
      </w:r>
      <w:r w:rsidR="005077CE" w:rsidRPr="00AF31B7">
        <w:t xml:space="preserve">measure of </w:t>
      </w:r>
      <w:r w:rsidR="00147D27" w:rsidRPr="00AF31B7">
        <w:t>time</w:t>
      </w:r>
      <w:r w:rsidR="00FF001A" w:rsidRPr="00AF31B7">
        <w:t xml:space="preserve"> willingly given</w:t>
      </w:r>
      <w:r w:rsidR="000C2DD8" w:rsidRPr="00AF31B7">
        <w:t xml:space="preserve">. </w:t>
      </w:r>
      <w:r w:rsidR="00B4646C" w:rsidRPr="00AF31B7">
        <w:t>For the indiv</w:t>
      </w:r>
      <w:r w:rsidR="00FF001A" w:rsidRPr="00AF31B7">
        <w:t>i</w:t>
      </w:r>
      <w:r w:rsidR="00B4646C" w:rsidRPr="00AF31B7">
        <w:t>d</w:t>
      </w:r>
      <w:r w:rsidR="00FF001A" w:rsidRPr="00AF31B7">
        <w:t>u</w:t>
      </w:r>
      <w:r w:rsidR="00B4646C" w:rsidRPr="00AF31B7">
        <w:t>al, volunteering</w:t>
      </w:r>
      <w:r w:rsidR="005077CE" w:rsidRPr="00AF31B7">
        <w:t xml:space="preserve"> </w:t>
      </w:r>
      <w:r w:rsidR="00B4646C" w:rsidRPr="00AF31B7">
        <w:t>provide</w:t>
      </w:r>
      <w:r w:rsidR="00FF001A" w:rsidRPr="00AF31B7">
        <w:t>s</w:t>
      </w:r>
      <w:r w:rsidR="00B4646C" w:rsidRPr="00AF31B7">
        <w:t xml:space="preserve"> a valuable source of social connection</w:t>
      </w:r>
      <w:r w:rsidR="00061871" w:rsidRPr="00AF31B7">
        <w:t xml:space="preserve"> and</w:t>
      </w:r>
      <w:r w:rsidR="00B4646C" w:rsidRPr="00AF31B7">
        <w:t xml:space="preserve"> purpose</w:t>
      </w:r>
      <w:r w:rsidR="00A0532D" w:rsidRPr="00AF31B7">
        <w:t xml:space="preserve"> </w:t>
      </w:r>
      <w:r w:rsidR="00FF001A" w:rsidRPr="00AF31B7">
        <w:t>and can</w:t>
      </w:r>
      <w:r w:rsidR="00061871" w:rsidRPr="00AF31B7">
        <w:t xml:space="preserve"> </w:t>
      </w:r>
      <w:r w:rsidR="00FF001A" w:rsidRPr="00AF31B7">
        <w:t>help</w:t>
      </w:r>
      <w:r w:rsidR="00641292" w:rsidRPr="00AF31B7">
        <w:t xml:space="preserve"> to develop new skills </w:t>
      </w:r>
      <w:r w:rsidR="00061871" w:rsidRPr="00AF31B7">
        <w:t>a</w:t>
      </w:r>
      <w:r w:rsidR="00A0532D" w:rsidRPr="00AF31B7">
        <w:t>s</w:t>
      </w:r>
      <w:r w:rsidR="00061871" w:rsidRPr="00AF31B7">
        <w:t xml:space="preserve"> </w:t>
      </w:r>
      <w:r w:rsidR="00A0532D" w:rsidRPr="00AF31B7">
        <w:t xml:space="preserve">a </w:t>
      </w:r>
      <w:r w:rsidR="00C426DF" w:rsidRPr="00AF31B7">
        <w:t>pathway to employment</w:t>
      </w:r>
      <w:r w:rsidR="005077CE" w:rsidRPr="00AF31B7">
        <w:t>. For our communities</w:t>
      </w:r>
      <w:r w:rsidR="00BD4706" w:rsidRPr="00AF31B7">
        <w:t>, it strengthens the social fabric</w:t>
      </w:r>
      <w:r w:rsidR="00CE68CD" w:rsidRPr="00AF31B7">
        <w:t>,</w:t>
      </w:r>
      <w:r w:rsidR="00EF7E73" w:rsidRPr="00AF31B7">
        <w:t xml:space="preserve"> and can fill gaps</w:t>
      </w:r>
      <w:r w:rsidR="00F4698A" w:rsidRPr="00AF31B7">
        <w:t>,</w:t>
      </w:r>
      <w:r w:rsidR="00EF7E73" w:rsidRPr="00AF31B7">
        <w:t xml:space="preserve"> </w:t>
      </w:r>
      <w:r w:rsidR="0039636B" w:rsidRPr="00AF31B7">
        <w:t>provide additional capacity</w:t>
      </w:r>
      <w:r w:rsidR="0039636B">
        <w:t>,</w:t>
      </w:r>
      <w:r w:rsidR="0039636B" w:rsidRPr="00AF31B7">
        <w:t xml:space="preserve"> and respond in ways that formal service systems cannot.</w:t>
      </w:r>
    </w:p>
    <w:p w14:paraId="2A9A0690" w14:textId="394B8B76" w:rsidR="0039636B" w:rsidRPr="00AF31B7" w:rsidRDefault="0039636B" w:rsidP="0039636B">
      <w:r w:rsidRPr="00AF31B7">
        <w:t>Whether you’re a CEO or Minister setting strategic priorities, a frontline worker delivering services, a program manager making investment decisions, or an individual contributor</w:t>
      </w:r>
      <w:r w:rsidRPr="00FC6E12">
        <w:t>—</w:t>
      </w:r>
      <w:r w:rsidRPr="00AF31B7">
        <w:t>by applying a volunteering ‘lens’ to our work, we can all better recognise the value of volunteering and the opportunities we each have</w:t>
      </w:r>
      <w:r>
        <w:t xml:space="preserve"> available to us</w:t>
      </w:r>
      <w:r w:rsidRPr="00AF31B7">
        <w:t xml:space="preserve"> to contribute to thriving volunteering in Queensland.</w:t>
      </w:r>
    </w:p>
    <w:p w14:paraId="71FA82C0" w14:textId="22320935" w:rsidR="0039636B" w:rsidRPr="00AF31B7" w:rsidRDefault="0039636B" w:rsidP="0039636B">
      <w:r w:rsidRPr="00AF31B7">
        <w:lastRenderedPageBreak/>
        <w:t>We recognise that volunteering doesn’t belong to any one business unit, agency, portfolio, or jurisdiction</w:t>
      </w:r>
      <w:r w:rsidRPr="00FC6E12">
        <w:t>—</w:t>
      </w:r>
      <w:r w:rsidRPr="00AF31B7">
        <w:t xml:space="preserve">and that our collective efforts will be more impactful when we collaborate, share our learnings and investments, and strive to capitalise on the opportunities we each </w:t>
      </w:r>
      <w:proofErr w:type="gramStart"/>
      <w:r w:rsidRPr="00AF31B7">
        <w:t>have to</w:t>
      </w:r>
      <w:proofErr w:type="gramEnd"/>
      <w:r w:rsidRPr="00AF31B7">
        <w:t xml:space="preserve"> strengthen volunteering.</w:t>
      </w:r>
    </w:p>
    <w:p w14:paraId="00AF20DE" w14:textId="3276E1AF" w:rsidR="00101552" w:rsidRPr="00AF31B7" w:rsidRDefault="0039636B" w:rsidP="0039636B">
      <w:r w:rsidRPr="00AF31B7">
        <w:t>Improving how we measure volunteer participation and impact is also essential. Collecting, using, and sharing quality data, information, insights, knowledge and evidence will enhance our understanding and ability to showcase the profound value of volunteering in our communities</w:t>
      </w:r>
      <w:r w:rsidR="00101552" w:rsidRPr="00AF31B7">
        <w:t>.</w:t>
      </w:r>
    </w:p>
    <w:p w14:paraId="33240F57" w14:textId="636A04CB" w:rsidR="00EB6A1C" w:rsidRPr="00AF31B7" w:rsidRDefault="00EB6A1C" w:rsidP="009C77DA">
      <w:pPr>
        <w:pStyle w:val="ListParagraph"/>
        <w:numPr>
          <w:ilvl w:val="0"/>
          <w:numId w:val="15"/>
        </w:numPr>
        <w:rPr>
          <w:i/>
          <w:iCs/>
        </w:rPr>
      </w:pPr>
      <w:r w:rsidRPr="00AF31B7">
        <w:rPr>
          <w:i/>
          <w:iCs/>
        </w:rPr>
        <w:t>Volunteering reaches across many parts of our society and communities, significantly impacting our everyday lives.</w:t>
      </w:r>
    </w:p>
    <w:p w14:paraId="457B7162" w14:textId="15BF5C60" w:rsidR="0094551B" w:rsidRPr="00AF31B7" w:rsidRDefault="0094551B" w:rsidP="009C77DA">
      <w:pPr>
        <w:pStyle w:val="ListParagraph"/>
        <w:numPr>
          <w:ilvl w:val="0"/>
          <w:numId w:val="15"/>
        </w:numPr>
        <w:rPr>
          <w:i/>
          <w:iCs/>
        </w:rPr>
      </w:pPr>
      <w:r w:rsidRPr="00AF31B7">
        <w:rPr>
          <w:i/>
          <w:iCs/>
        </w:rPr>
        <w:t xml:space="preserve">Volunteering </w:t>
      </w:r>
      <w:r w:rsidR="008A3F65" w:rsidRPr="00AF31B7">
        <w:rPr>
          <w:i/>
          <w:iCs/>
        </w:rPr>
        <w:t xml:space="preserve">creates deep and lasting value for the people that volunteer, the </w:t>
      </w:r>
      <w:r w:rsidR="00B7220D" w:rsidRPr="00AF31B7">
        <w:rPr>
          <w:i/>
          <w:iCs/>
        </w:rPr>
        <w:t>recipients of their service, and the communities</w:t>
      </w:r>
      <w:r w:rsidR="00E45759" w:rsidRPr="00AF31B7">
        <w:rPr>
          <w:i/>
          <w:iCs/>
        </w:rPr>
        <w:t xml:space="preserve"> where volunteering </w:t>
      </w:r>
      <w:r w:rsidR="00A0532D" w:rsidRPr="00AF31B7">
        <w:rPr>
          <w:i/>
          <w:iCs/>
        </w:rPr>
        <w:t>occurs</w:t>
      </w:r>
      <w:r w:rsidR="00E45759" w:rsidRPr="00AF31B7">
        <w:rPr>
          <w:i/>
          <w:iCs/>
        </w:rPr>
        <w:t>.</w:t>
      </w:r>
    </w:p>
    <w:p w14:paraId="70CEE962" w14:textId="2BB9C89B" w:rsidR="005B2B4C" w:rsidRDefault="006A22FB" w:rsidP="009C77DA">
      <w:pPr>
        <w:pStyle w:val="ListParagraph"/>
        <w:numPr>
          <w:ilvl w:val="0"/>
          <w:numId w:val="15"/>
        </w:numPr>
        <w:rPr>
          <w:i/>
          <w:iCs/>
        </w:rPr>
      </w:pPr>
      <w:r w:rsidRPr="00AF31B7">
        <w:rPr>
          <w:i/>
          <w:iCs/>
        </w:rPr>
        <w:t xml:space="preserve">Through the Queensland Volunteering </w:t>
      </w:r>
      <w:r w:rsidR="00F25C2C" w:rsidRPr="00AF31B7">
        <w:rPr>
          <w:i/>
          <w:iCs/>
        </w:rPr>
        <w:t>Strategy,</w:t>
      </w:r>
      <w:r w:rsidRPr="00AF31B7">
        <w:rPr>
          <w:i/>
          <w:iCs/>
        </w:rPr>
        <w:t xml:space="preserve"> we will take action to strengthen the recognition of volunteering</w:t>
      </w:r>
      <w:r w:rsidR="00972A4E" w:rsidRPr="00AF31B7">
        <w:rPr>
          <w:i/>
          <w:iCs/>
        </w:rPr>
        <w:t>’s value.</w:t>
      </w:r>
    </w:p>
    <w:p w14:paraId="1151A8E5" w14:textId="77777777" w:rsidR="005B2B4C" w:rsidRDefault="005B2B4C">
      <w:pPr>
        <w:spacing w:before="0" w:after="0" w:line="240" w:lineRule="auto"/>
        <w:ind w:right="0"/>
        <w:rPr>
          <w:i/>
          <w:iCs/>
        </w:rPr>
      </w:pPr>
      <w:r>
        <w:rPr>
          <w:i/>
          <w:iCs/>
        </w:rPr>
        <w:br w:type="page"/>
      </w:r>
    </w:p>
    <w:p w14:paraId="51A46B6B" w14:textId="0526A812" w:rsidR="0060080B" w:rsidRPr="00AF31B7" w:rsidRDefault="005B2B4C" w:rsidP="005B2B4C">
      <w:pPr>
        <w:pStyle w:val="Heading1"/>
      </w:pPr>
      <w:bookmarkStart w:id="11" w:name="_Toc176422735"/>
      <w:r>
        <w:lastRenderedPageBreak/>
        <w:t>Working together to strengthen volunteering</w:t>
      </w:r>
      <w:bookmarkEnd w:id="11"/>
    </w:p>
    <w:p w14:paraId="6EA972C2" w14:textId="77777777" w:rsidR="005B2B4C" w:rsidRPr="00FF5CB7" w:rsidRDefault="005B2B4C" w:rsidP="005B2B4C">
      <w:pPr>
        <w:rPr>
          <w:i/>
          <w:iCs/>
          <w:color w:val="000000" w:themeColor="text1"/>
        </w:rPr>
      </w:pPr>
      <w:r w:rsidRPr="00FF5CB7">
        <w:rPr>
          <w:color w:val="000000" w:themeColor="text1"/>
        </w:rPr>
        <w:t>The Queensland Government has a multi-faceted role in the volunteering ecosystem. We are:</w:t>
      </w:r>
    </w:p>
    <w:p w14:paraId="75A46466" w14:textId="7C1151B8" w:rsidR="005B2B4C" w:rsidRPr="00FF5CB7" w:rsidRDefault="005B2B4C" w:rsidP="009C77DA">
      <w:pPr>
        <w:pStyle w:val="ListParagraph"/>
        <w:numPr>
          <w:ilvl w:val="0"/>
          <w:numId w:val="1"/>
        </w:numPr>
        <w:rPr>
          <w:color w:val="000000" w:themeColor="text1"/>
        </w:rPr>
      </w:pPr>
      <w:r w:rsidRPr="00FF5CB7">
        <w:rPr>
          <w:i/>
          <w:iCs/>
          <w:color w:val="000000" w:themeColor="text1"/>
        </w:rPr>
        <w:t>A volunteer involving organisation</w:t>
      </w:r>
      <w:r w:rsidRPr="00FF5CB7">
        <w:rPr>
          <w:color w:val="000000" w:themeColor="text1"/>
        </w:rPr>
        <w:t xml:space="preserve"> - that directly engages volunteers in many of our programs and services.</w:t>
      </w:r>
    </w:p>
    <w:p w14:paraId="3EAC9ADC" w14:textId="227E6330" w:rsidR="005B2B4C" w:rsidRPr="00FF5CB7" w:rsidRDefault="005B2B4C" w:rsidP="009C77DA">
      <w:pPr>
        <w:pStyle w:val="ListParagraph"/>
        <w:numPr>
          <w:ilvl w:val="0"/>
          <w:numId w:val="1"/>
        </w:numPr>
        <w:rPr>
          <w:color w:val="000000" w:themeColor="text1"/>
        </w:rPr>
      </w:pPr>
      <w:r w:rsidRPr="00FF5CB7">
        <w:rPr>
          <w:i/>
          <w:iCs/>
          <w:color w:val="000000" w:themeColor="text1"/>
        </w:rPr>
        <w:t>A commissioner and funder</w:t>
      </w:r>
      <w:r w:rsidRPr="00FF5CB7">
        <w:rPr>
          <w:color w:val="000000" w:themeColor="text1"/>
        </w:rPr>
        <w:t xml:space="preserve"> - that engages organisations to deliver services and programs on our behalf</w:t>
      </w:r>
      <w:r w:rsidRPr="002B494D">
        <w:rPr>
          <w:color w:val="000000" w:themeColor="text1"/>
        </w:rPr>
        <w:t>—</w:t>
      </w:r>
      <w:r w:rsidRPr="00FF5CB7">
        <w:rPr>
          <w:color w:val="000000" w:themeColor="text1"/>
        </w:rPr>
        <w:t>many of which rely on volunteers to do their important work.</w:t>
      </w:r>
    </w:p>
    <w:p w14:paraId="7EBDC2DC" w14:textId="77777777" w:rsidR="005B2B4C" w:rsidRPr="00FF5CB7" w:rsidRDefault="005B2B4C" w:rsidP="009C77DA">
      <w:pPr>
        <w:pStyle w:val="ListParagraph"/>
        <w:numPr>
          <w:ilvl w:val="0"/>
          <w:numId w:val="1"/>
        </w:numPr>
        <w:rPr>
          <w:color w:val="000000" w:themeColor="text1"/>
        </w:rPr>
      </w:pPr>
      <w:r w:rsidRPr="00FF5CB7">
        <w:rPr>
          <w:i/>
          <w:iCs/>
          <w:color w:val="000000" w:themeColor="text1"/>
        </w:rPr>
        <w:t xml:space="preserve">A policymaker and system steward </w:t>
      </w:r>
      <w:r w:rsidRPr="00FF5CB7">
        <w:rPr>
          <w:color w:val="000000" w:themeColor="text1"/>
        </w:rPr>
        <w:t>- that sets policy to support volunteering, works with other governments, and funds peak bodies, sector building and research activities.</w:t>
      </w:r>
    </w:p>
    <w:p w14:paraId="50E96310" w14:textId="77777777" w:rsidR="005B2B4C" w:rsidRPr="00FF5CB7" w:rsidRDefault="005B2B4C" w:rsidP="005B2B4C">
      <w:pPr>
        <w:rPr>
          <w:color w:val="000000" w:themeColor="text1"/>
        </w:rPr>
      </w:pPr>
      <w:r w:rsidRPr="00FF5CB7">
        <w:rPr>
          <w:color w:val="000000" w:themeColor="text1"/>
        </w:rPr>
        <w:t>Through the Queensland Volunteering Strategy, we will leverage our unique position to strengthen volunteering - demonstrating our commitment by leading the way, sharing our learnings</w:t>
      </w:r>
      <w:r>
        <w:rPr>
          <w:color w:val="000000" w:themeColor="text1"/>
        </w:rPr>
        <w:t>,</w:t>
      </w:r>
      <w:r w:rsidRPr="00FF5CB7">
        <w:rPr>
          <w:color w:val="000000" w:themeColor="text1"/>
        </w:rPr>
        <w:t xml:space="preserve"> and setting an example in the things we do.</w:t>
      </w:r>
    </w:p>
    <w:p w14:paraId="4B76E31C" w14:textId="1341291B" w:rsidR="00334900" w:rsidRDefault="005B2B4C" w:rsidP="00B74A0F">
      <w:pPr>
        <w:spacing w:before="0" w:after="0" w:line="240" w:lineRule="auto"/>
        <w:ind w:right="0"/>
        <w:sectPr w:rsidR="00334900" w:rsidSect="00DD2E6A">
          <w:headerReference w:type="first" r:id="rId25"/>
          <w:type w:val="continuous"/>
          <w:pgSz w:w="11906" w:h="16838"/>
          <w:pgMar w:top="1440" w:right="1440" w:bottom="1440" w:left="1440" w:header="708" w:footer="708" w:gutter="0"/>
          <w:cols w:space="708"/>
          <w:titlePg/>
          <w:docGrid w:linePitch="360"/>
        </w:sectPr>
      </w:pPr>
      <w:r w:rsidRPr="00FF5CB7">
        <w:rPr>
          <w:color w:val="000000" w:themeColor="text1"/>
        </w:rPr>
        <w:t>Many other people, organisations, institutions</w:t>
      </w:r>
      <w:r>
        <w:rPr>
          <w:color w:val="000000" w:themeColor="text1"/>
        </w:rPr>
        <w:t>,</w:t>
      </w:r>
      <w:r w:rsidRPr="00FF5CB7">
        <w:rPr>
          <w:color w:val="000000" w:themeColor="text1"/>
        </w:rPr>
        <w:t xml:space="preserve"> and governments also play an important role in supporting volunteering. We recognise that working better, together is vital to realising our future vision of a thriving volunteering ecosystem.</w:t>
      </w:r>
    </w:p>
    <w:p w14:paraId="17C38CDC" w14:textId="2C4631AF" w:rsidR="00154DF6" w:rsidRPr="00AF31B7" w:rsidRDefault="00B8396A" w:rsidP="00B8396A">
      <w:pPr>
        <w:pStyle w:val="Heading1"/>
      </w:pPr>
      <w:bookmarkStart w:id="12" w:name="_Toc176422736"/>
      <w:r w:rsidRPr="00AF31B7">
        <w:lastRenderedPageBreak/>
        <w:t>Next steps</w:t>
      </w:r>
      <w:bookmarkEnd w:id="12"/>
    </w:p>
    <w:p w14:paraId="79F757A3" w14:textId="7497F9D6" w:rsidR="008C6FB7" w:rsidRPr="00AF31B7" w:rsidRDefault="008C6FB7" w:rsidP="008C6FB7">
      <w:r w:rsidRPr="00AF31B7">
        <w:t>The release of th</w:t>
      </w:r>
      <w:r>
        <w:t xml:space="preserve">e </w:t>
      </w:r>
      <w:r w:rsidRPr="00AF31B7">
        <w:t>Queensland Volunteering Strategy is just one step on a much bigger journey.</w:t>
      </w:r>
    </w:p>
    <w:p w14:paraId="20E9FD08" w14:textId="77777777" w:rsidR="008C6FB7" w:rsidRPr="00AF31B7" w:rsidRDefault="008C6FB7" w:rsidP="008C6FB7">
      <w:r w:rsidRPr="00AF31B7">
        <w:t>Through the life of this strategy, we are committed to working in partnership with volunteers, communities, governments</w:t>
      </w:r>
      <w:r>
        <w:t>,</w:t>
      </w:r>
      <w:r w:rsidRPr="00AF31B7">
        <w:t xml:space="preserve"> and everyone involved in volunteering to continuously refine and deliver on this vision.</w:t>
      </w:r>
    </w:p>
    <w:p w14:paraId="4B9CD646" w14:textId="3F675902" w:rsidR="008C6FB7" w:rsidRPr="00AF31B7" w:rsidRDefault="008C6FB7" w:rsidP="008C6FB7">
      <w:r w:rsidRPr="00AF31B7">
        <w:t xml:space="preserve">Queensland Government has a critical role to play, </w:t>
      </w:r>
      <w:r>
        <w:t>and</w:t>
      </w:r>
      <w:r w:rsidRPr="00AF31B7">
        <w:t xml:space="preserve"> our success is dependent on strong partnerships, collaboration and the support of everyone who has a stake in volunteering.</w:t>
      </w:r>
    </w:p>
    <w:p w14:paraId="1A2A3029" w14:textId="06ADC463" w:rsidR="007A3276" w:rsidRDefault="008C6FB7" w:rsidP="008C6FB7">
      <w:pPr>
        <w:sectPr w:rsidR="007A3276" w:rsidSect="008B05F7">
          <w:headerReference w:type="first" r:id="rId26"/>
          <w:pgSz w:w="11906" w:h="16838"/>
          <w:pgMar w:top="1440" w:right="1440" w:bottom="1440" w:left="1440" w:header="708" w:footer="708" w:gutter="0"/>
          <w:cols w:space="340"/>
          <w:titlePg/>
          <w:docGrid w:linePitch="360"/>
        </w:sectPr>
      </w:pPr>
      <w:r w:rsidRPr="00AF31B7">
        <w:t xml:space="preserve">Most importantly, we </w:t>
      </w:r>
      <w:r>
        <w:t>will</w:t>
      </w:r>
      <w:r w:rsidRPr="00AF31B7">
        <w:t xml:space="preserve"> maintain </w:t>
      </w:r>
      <w:r>
        <w:t>our</w:t>
      </w:r>
      <w:r w:rsidRPr="00AF31B7">
        <w:t xml:space="preserve"> focus and invest our efforts in supporting the continual growth and development of a thriving volunteering ecosystem</w:t>
      </w:r>
      <w:r>
        <w:t xml:space="preserve"> that</w:t>
      </w:r>
      <w:r w:rsidRPr="00AF31B7">
        <w:t xml:space="preserve"> strengthens the fabric of every Queensland community</w:t>
      </w:r>
      <w:r w:rsidR="00E17EB3" w:rsidRPr="00AF31B7">
        <w:t>.</w:t>
      </w:r>
    </w:p>
    <w:p w14:paraId="3ED2F802" w14:textId="77777777" w:rsidR="007A3276" w:rsidRPr="00AF31B7" w:rsidRDefault="007A3276" w:rsidP="00B74A0F">
      <w:pPr>
        <w:pStyle w:val="Heading1"/>
      </w:pPr>
      <w:bookmarkStart w:id="13" w:name="_Toc176422737"/>
      <w:r w:rsidRPr="00AF31B7">
        <w:lastRenderedPageBreak/>
        <w:t>Notes on language</w:t>
      </w:r>
      <w:bookmarkEnd w:id="13"/>
    </w:p>
    <w:p w14:paraId="59157768" w14:textId="76C37E5B" w:rsidR="00B74A0F" w:rsidRDefault="00B74A0F" w:rsidP="00B74A0F">
      <w:pPr>
        <w:rPr>
          <w:i/>
          <w:iCs/>
        </w:rPr>
      </w:pPr>
      <w:r w:rsidRPr="00B74A0F">
        <w:rPr>
          <w:rStyle w:val="Heading3Char"/>
        </w:rPr>
        <w:t>Volunteering:</w:t>
      </w:r>
    </w:p>
    <w:p w14:paraId="5DCAA7BB" w14:textId="7D91000C" w:rsidR="00B74A0F" w:rsidRPr="00AF31B7" w:rsidRDefault="00B74A0F" w:rsidP="00B74A0F">
      <w:r w:rsidRPr="00AF31B7">
        <w:t>For the Queensland Volunteering Strategy, we have adopted the common definition of volunteering as ‘time willingly given for the common good and without financial gain.'</w:t>
      </w:r>
      <w:r w:rsidR="00BF4AD4" w:rsidRPr="00AF31B7">
        <w:rPr>
          <w:rStyle w:val="EndnoteReference"/>
        </w:rPr>
        <w:endnoteReference w:id="3"/>
      </w:r>
    </w:p>
    <w:p w14:paraId="267B07E4" w14:textId="58727071" w:rsidR="00B74A0F" w:rsidRPr="00AF31B7" w:rsidRDefault="00B74A0F" w:rsidP="00B74A0F">
      <w:pPr>
        <w:rPr>
          <w:i/>
          <w:iCs/>
        </w:rPr>
      </w:pPr>
      <w:r w:rsidRPr="00AF31B7">
        <w:t xml:space="preserve">However, many times throughout this document we use the term ‘volunteering' in a broader sense than just the act of volunteering. This is intended to be inclusive of the ecosystem </w:t>
      </w:r>
      <w:r>
        <w:t>that</w:t>
      </w:r>
      <w:r w:rsidRPr="00AF31B7">
        <w:t xml:space="preserve"> supports and sustains volunteering.</w:t>
      </w:r>
    </w:p>
    <w:p w14:paraId="3E813C9E" w14:textId="6FC0847E" w:rsidR="007A3276" w:rsidRDefault="00B74A0F" w:rsidP="00B74A0F">
      <w:pPr>
        <w:pStyle w:val="Heading3"/>
      </w:pPr>
      <w:r w:rsidRPr="00AF31B7">
        <w:t>Volunteering ecosystem</w:t>
      </w:r>
      <w:r>
        <w:t>:</w:t>
      </w:r>
    </w:p>
    <w:p w14:paraId="69E10FBB" w14:textId="2A7FFE4B" w:rsidR="00B74A0F" w:rsidRPr="00AF31B7" w:rsidRDefault="00B74A0F" w:rsidP="00B74A0F">
      <w:pPr>
        <w:rPr>
          <w:lang w:val="en-US"/>
        </w:rPr>
      </w:pPr>
      <w:r w:rsidRPr="00AF31B7">
        <w:rPr>
          <w:lang w:val="en-US"/>
        </w:rPr>
        <w:t>There are a range of terms regularly used to describe the universe of volunteering. These include system, sector, network, and ecosystem.</w:t>
      </w:r>
    </w:p>
    <w:p w14:paraId="7A2560C8" w14:textId="683E6485" w:rsidR="00B74A0F" w:rsidRPr="00AF31B7" w:rsidRDefault="00B74A0F" w:rsidP="00B74A0F">
      <w:pPr>
        <w:rPr>
          <w:lang w:val="en-US"/>
        </w:rPr>
      </w:pPr>
      <w:r w:rsidRPr="00AF31B7">
        <w:rPr>
          <w:lang w:val="en-US"/>
        </w:rPr>
        <w:t>In the Queensland Volunteering Strategy, we have opted to use the term ‘ecosystem’.</w:t>
      </w:r>
    </w:p>
    <w:p w14:paraId="06FECF6C" w14:textId="5A7BA52F" w:rsidR="00B74A0F" w:rsidRPr="00AF31B7" w:rsidRDefault="00B74A0F" w:rsidP="00B74A0F">
      <w:pPr>
        <w:rPr>
          <w:lang w:val="en-US"/>
        </w:rPr>
      </w:pPr>
      <w:r w:rsidRPr="00AF31B7">
        <w:rPr>
          <w:lang w:val="en-US"/>
        </w:rPr>
        <w:t>When we use this term, it is intended to encompass the various interconnected parts and</w:t>
      </w:r>
      <w:r w:rsidRPr="00AF31B7" w:rsidDel="00A63F83">
        <w:rPr>
          <w:lang w:val="en-US"/>
        </w:rPr>
        <w:t xml:space="preserve"> </w:t>
      </w:r>
      <w:r w:rsidRPr="00AF31B7">
        <w:rPr>
          <w:lang w:val="en-US"/>
        </w:rPr>
        <w:t xml:space="preserve">people </w:t>
      </w:r>
      <w:r>
        <w:rPr>
          <w:lang w:val="en-US"/>
        </w:rPr>
        <w:t>that</w:t>
      </w:r>
      <w:r w:rsidRPr="00AF31B7">
        <w:rPr>
          <w:lang w:val="en-US"/>
        </w:rPr>
        <w:t xml:space="preserve"> enable volunteering, as well as the way they connect and interact. This includes:</w:t>
      </w:r>
    </w:p>
    <w:p w14:paraId="786811F6" w14:textId="77777777" w:rsidR="00B74A0F" w:rsidRPr="00AF31B7" w:rsidRDefault="00B74A0F" w:rsidP="009C77DA">
      <w:pPr>
        <w:pStyle w:val="ListParagraph"/>
        <w:numPr>
          <w:ilvl w:val="0"/>
          <w:numId w:val="3"/>
        </w:numPr>
      </w:pPr>
      <w:r>
        <w:t>i</w:t>
      </w:r>
      <w:r w:rsidRPr="00AF31B7">
        <w:t>ndividual volunteers and their participation through the act of volunteering</w:t>
      </w:r>
    </w:p>
    <w:p w14:paraId="4B85FF41" w14:textId="77777777" w:rsidR="00B74A0F" w:rsidRPr="00AF31B7" w:rsidRDefault="00B74A0F" w:rsidP="009C77DA">
      <w:pPr>
        <w:pStyle w:val="ListParagraph"/>
        <w:numPr>
          <w:ilvl w:val="0"/>
          <w:numId w:val="3"/>
        </w:numPr>
      </w:pPr>
      <w:r>
        <w:t>t</w:t>
      </w:r>
      <w:r w:rsidRPr="00AF31B7">
        <w:t>he people they connect with through volunteering</w:t>
      </w:r>
    </w:p>
    <w:p w14:paraId="6E9E483D" w14:textId="77777777" w:rsidR="00B74A0F" w:rsidRPr="00AF31B7" w:rsidRDefault="00B74A0F" w:rsidP="009C77DA">
      <w:pPr>
        <w:pStyle w:val="ListParagraph"/>
        <w:numPr>
          <w:ilvl w:val="0"/>
          <w:numId w:val="3"/>
        </w:numPr>
      </w:pPr>
      <w:r>
        <w:t>t</w:t>
      </w:r>
      <w:r w:rsidRPr="00AF31B7">
        <w:t xml:space="preserve">he organisations and institutions that they work through and with, and </w:t>
      </w:r>
    </w:p>
    <w:p w14:paraId="0E9A8AB2" w14:textId="22484EA4" w:rsidR="00043898" w:rsidRDefault="00B74A0F" w:rsidP="009C77DA">
      <w:pPr>
        <w:pStyle w:val="ListParagraph"/>
        <w:numPr>
          <w:ilvl w:val="0"/>
          <w:numId w:val="3"/>
        </w:numPr>
      </w:pPr>
      <w:r w:rsidRPr="00B74A0F">
        <w:rPr>
          <w:lang w:val="en-US"/>
        </w:rPr>
        <w:t>the various people, processes, technologies, practices, policies, regulation, legislation, and relationships that impact and influence volunteering.</w:t>
      </w:r>
    </w:p>
    <w:p w14:paraId="038999B2" w14:textId="77777777" w:rsidR="00B74A0F" w:rsidRDefault="00B74A0F">
      <w:pPr>
        <w:spacing w:before="0" w:after="0" w:line="240" w:lineRule="auto"/>
        <w:ind w:right="0"/>
        <w:rPr>
          <w:rFonts w:eastAsiaTheme="majorEastAsia" w:cstheme="majorBidi"/>
          <w:b/>
          <w:bCs/>
          <w:color w:val="414042"/>
        </w:rPr>
      </w:pPr>
      <w:r>
        <w:br w:type="page"/>
      </w:r>
    </w:p>
    <w:p w14:paraId="54CB2CCB" w14:textId="4AFDBEB2" w:rsidR="007A3276" w:rsidRPr="00AF31B7" w:rsidRDefault="007A3276" w:rsidP="00B74A0F">
      <w:pPr>
        <w:pStyle w:val="Heading1"/>
      </w:pPr>
      <w:bookmarkStart w:id="14" w:name="_Toc176422738"/>
      <w:r>
        <w:lastRenderedPageBreak/>
        <w:t>References and recognition</w:t>
      </w:r>
      <w:bookmarkEnd w:id="14"/>
    </w:p>
    <w:p w14:paraId="1182451D" w14:textId="77777777" w:rsidR="007A3276" w:rsidRPr="00AF31B7" w:rsidRDefault="007A3276" w:rsidP="007A3276">
      <w:r w:rsidRPr="00AF31B7">
        <w:t>This strategy has been influenced by the contributions of many people, organisations</w:t>
      </w:r>
      <w:r>
        <w:t>,</w:t>
      </w:r>
      <w:r w:rsidRPr="00AF31B7">
        <w:t xml:space="preserve"> and institutions with a stake in volunteering. We would like to acknowledge their ongoing work, which has helped us greatly in shaping the Queensland Volunteering Strategy. This document has been informed by:</w:t>
      </w:r>
    </w:p>
    <w:p w14:paraId="4DA21A17" w14:textId="27904ACB" w:rsidR="007A3276" w:rsidRPr="00AF31B7" w:rsidRDefault="007A3276" w:rsidP="009C77DA">
      <w:pPr>
        <w:pStyle w:val="ListParagraph"/>
        <w:numPr>
          <w:ilvl w:val="0"/>
          <w:numId w:val="17"/>
        </w:numPr>
        <w:ind w:left="357" w:hanging="357"/>
        <w:contextualSpacing w:val="0"/>
      </w:pPr>
      <w:r w:rsidRPr="00AF31B7">
        <w:t>Australian Bureau of Statistics 2020, General Social Survey: Summary Results, Australia (ABS, Canberra) General Social Survey: Summary Results, Australia, 2020 | Australian Bureau of Statistics (abs.gov.au). Australian Institute of Health and Welfare 2021, Volunteers (AIHW, Canberra) Volunteers - Australian Institute of Health and Welfare (</w:t>
      </w:r>
      <w:hyperlink r:id="rId27" w:history="1">
        <w:r w:rsidR="00883BE1" w:rsidRPr="00F23C99">
          <w:rPr>
            <w:rStyle w:val="Hyperlink"/>
          </w:rPr>
          <w:t>http://aihw.gov.au</w:t>
        </w:r>
      </w:hyperlink>
      <w:r w:rsidRPr="00AF31B7">
        <w:t>)</w:t>
      </w:r>
    </w:p>
    <w:p w14:paraId="5ECFB2CE" w14:textId="05F5E68E" w:rsidR="007A3276" w:rsidRPr="00AF31B7" w:rsidRDefault="007A3276" w:rsidP="009C77DA">
      <w:pPr>
        <w:pStyle w:val="ListParagraph"/>
        <w:numPr>
          <w:ilvl w:val="0"/>
          <w:numId w:val="17"/>
        </w:numPr>
        <w:ind w:left="357" w:hanging="357"/>
        <w:contextualSpacing w:val="0"/>
      </w:pPr>
      <w:r w:rsidRPr="00AF31B7">
        <w:t xml:space="preserve">Biddle N, Boyer C, Gray M &amp; </w:t>
      </w:r>
      <w:proofErr w:type="spellStart"/>
      <w:r w:rsidRPr="00AF31B7">
        <w:t>Jahromi</w:t>
      </w:r>
      <w:proofErr w:type="spellEnd"/>
      <w:r w:rsidRPr="00AF31B7">
        <w:t xml:space="preserve"> M 2022, Volunteering in Australia: The Volunteer Perspective (Volunteering Australia, Canberra) </w:t>
      </w:r>
      <w:hyperlink r:id="rId28" w:history="1">
        <w:r w:rsidR="00883BE1" w:rsidRPr="00F23C99">
          <w:rPr>
            <w:rStyle w:val="Hyperlink"/>
          </w:rPr>
          <w:t>https://volunteeringstrategy.org.au/wpcontent/uploads/2022/10/Volunteering-in-Australia-2022-The-Volunteer-Perspective.pdf</w:t>
        </w:r>
      </w:hyperlink>
      <w:r w:rsidR="00883BE1">
        <w:t xml:space="preserve"> </w:t>
      </w:r>
    </w:p>
    <w:p w14:paraId="610B697E" w14:textId="2C7C0E46" w:rsidR="007A3276" w:rsidRPr="00AF31B7" w:rsidRDefault="007A3276" w:rsidP="009C77DA">
      <w:pPr>
        <w:pStyle w:val="ListParagraph"/>
        <w:numPr>
          <w:ilvl w:val="0"/>
          <w:numId w:val="17"/>
        </w:numPr>
        <w:ind w:left="357" w:hanging="357"/>
        <w:contextualSpacing w:val="0"/>
      </w:pPr>
      <w:r w:rsidRPr="00AF31B7">
        <w:t>Biddle N &amp; Gray M 2022, Volunteers and Volunteering During the COVID-era in Australia (Centre for Social Research and Methods, ANU College of Arts and Social Sciences) Volunteers and volunteering during the COVID-era in Australia | ANU Centre for Social Research &amp; Methods</w:t>
      </w:r>
    </w:p>
    <w:p w14:paraId="0DDAECC1" w14:textId="0B1A2D39" w:rsidR="007A3276" w:rsidRPr="00AF31B7" w:rsidRDefault="007A3276" w:rsidP="009C77DA">
      <w:pPr>
        <w:pStyle w:val="ListParagraph"/>
        <w:numPr>
          <w:ilvl w:val="0"/>
          <w:numId w:val="17"/>
        </w:numPr>
        <w:ind w:left="357" w:hanging="357"/>
        <w:contextualSpacing w:val="0"/>
      </w:pPr>
      <w:r w:rsidRPr="00AF31B7">
        <w:t xml:space="preserve">Geale J, </w:t>
      </w:r>
      <w:proofErr w:type="spellStart"/>
      <w:r w:rsidRPr="00AF31B7">
        <w:t>Creyton</w:t>
      </w:r>
      <w:proofErr w:type="spellEnd"/>
      <w:r w:rsidRPr="00AF31B7">
        <w:t xml:space="preserve"> M, </w:t>
      </w:r>
      <w:proofErr w:type="spellStart"/>
      <w:r w:rsidRPr="00AF31B7">
        <w:t>Tindoy</w:t>
      </w:r>
      <w:proofErr w:type="spellEnd"/>
      <w:r w:rsidRPr="00AF31B7">
        <w:t xml:space="preserve"> M &amp; </w:t>
      </w:r>
      <w:proofErr w:type="spellStart"/>
      <w:r w:rsidRPr="00AF31B7">
        <w:t>Radovic</w:t>
      </w:r>
      <w:proofErr w:type="spellEnd"/>
      <w:r w:rsidRPr="00AF31B7">
        <w:t xml:space="preserve"> A 2010, Youth Leading Youth: A Look at Organisations led by Young People (Volunteering Queensland, Brisbane) </w:t>
      </w:r>
      <w:hyperlink r:id="rId29" w:history="1">
        <w:r w:rsidR="00883BE1" w:rsidRPr="00F23C99">
          <w:rPr>
            <w:rStyle w:val="Hyperlink"/>
          </w:rPr>
          <w:t>https://volunteeringhub.org.au/youth-leading-youth-a-look-at-organisations-led-by-young-people/</w:t>
        </w:r>
      </w:hyperlink>
      <w:r w:rsidR="00883BE1">
        <w:t xml:space="preserve"> </w:t>
      </w:r>
    </w:p>
    <w:p w14:paraId="22B963C2" w14:textId="4E3E47A1" w:rsidR="007A3276" w:rsidRPr="00AF31B7" w:rsidRDefault="007A3276" w:rsidP="009C77DA">
      <w:pPr>
        <w:pStyle w:val="ListParagraph"/>
        <w:numPr>
          <w:ilvl w:val="0"/>
          <w:numId w:val="17"/>
        </w:numPr>
        <w:ind w:left="357" w:hanging="357"/>
        <w:contextualSpacing w:val="0"/>
      </w:pPr>
      <w:r w:rsidRPr="00AF31B7">
        <w:t>Government of Western Australia 2021, WA Volunteering Strategy: Enriching Living, Strengthening Communities (Department of Communities, Government of Western Australia) WA-Volunteering-Strategy.PDF (</w:t>
      </w:r>
      <w:hyperlink r:id="rId30" w:history="1">
        <w:r w:rsidR="00883BE1" w:rsidRPr="00F23C99">
          <w:rPr>
            <w:rStyle w:val="Hyperlink"/>
          </w:rPr>
          <w:t>www.wa.gov.au</w:t>
        </w:r>
      </w:hyperlink>
      <w:r w:rsidRPr="00AF31B7">
        <w:t>)</w:t>
      </w:r>
    </w:p>
    <w:p w14:paraId="3D34D36E" w14:textId="07FFA362" w:rsidR="007A3276" w:rsidRPr="00AF31B7" w:rsidRDefault="007A3276" w:rsidP="009C77DA">
      <w:pPr>
        <w:pStyle w:val="ListParagraph"/>
        <w:numPr>
          <w:ilvl w:val="0"/>
          <w:numId w:val="17"/>
        </w:numPr>
        <w:ind w:left="357" w:hanging="357"/>
        <w:contextualSpacing w:val="0"/>
      </w:pPr>
      <w:r w:rsidRPr="00AF31B7">
        <w:t xml:space="preserve">Gregor E, Geale J, &amp; </w:t>
      </w:r>
      <w:proofErr w:type="spellStart"/>
      <w:r w:rsidRPr="00AF31B7">
        <w:t>Creyton</w:t>
      </w:r>
      <w:proofErr w:type="spellEnd"/>
      <w:r w:rsidRPr="00AF31B7">
        <w:t xml:space="preserve"> M 2014, Young people as volunteers: A Guide to Moving Beyond Traditional Practices (Volunteering Queensland, Brisbane) </w:t>
      </w:r>
      <w:hyperlink r:id="rId31" w:history="1">
        <w:r w:rsidR="00883BE1" w:rsidRPr="00F23C99">
          <w:rPr>
            <w:rStyle w:val="Hyperlink"/>
          </w:rPr>
          <w:t>https://volunteeringhub.org.au/young-people-as-volunteers-a-guide-to-moving-beyond-traditional-practices/</w:t>
        </w:r>
      </w:hyperlink>
    </w:p>
    <w:p w14:paraId="2EA00784" w14:textId="68A48B42" w:rsidR="007A3276" w:rsidRPr="00AF31B7" w:rsidRDefault="007A3276" w:rsidP="009C77DA">
      <w:pPr>
        <w:pStyle w:val="ListParagraph"/>
        <w:numPr>
          <w:ilvl w:val="0"/>
          <w:numId w:val="17"/>
        </w:numPr>
        <w:ind w:left="357" w:hanging="357"/>
        <w:contextualSpacing w:val="0"/>
      </w:pPr>
      <w:r w:rsidRPr="00AF31B7">
        <w:t xml:space="preserve">Holmes K, Dunlop P, </w:t>
      </w:r>
      <w:proofErr w:type="spellStart"/>
      <w:r w:rsidRPr="00AF31B7">
        <w:t>Lockstone</w:t>
      </w:r>
      <w:proofErr w:type="spellEnd"/>
      <w:r w:rsidRPr="00AF31B7">
        <w:t xml:space="preserve">-Binney L, Davies A, Farid H &amp; </w:t>
      </w:r>
      <w:proofErr w:type="spellStart"/>
      <w:r w:rsidRPr="00AF31B7">
        <w:t>Lavery</w:t>
      </w:r>
      <w:proofErr w:type="spellEnd"/>
      <w:r w:rsidRPr="00AF31B7">
        <w:t xml:space="preserve"> C 2022, Volunteering in Australia: The Organisation Perspective (Volunteering Australia, Canberra). </w:t>
      </w:r>
      <w:hyperlink r:id="rId32" w:history="1">
        <w:r w:rsidR="00883BE1" w:rsidRPr="00F23C99">
          <w:rPr>
            <w:rStyle w:val="Hyperlink"/>
          </w:rPr>
          <w:t>https://volunteeringstrategy.org.au/wp-content/uploads/2022/10/Volunteering-in-Australia2022-The-Organisation-Perspective.pdf</w:t>
        </w:r>
      </w:hyperlink>
    </w:p>
    <w:p w14:paraId="4C4D23A7" w14:textId="090D3533" w:rsidR="007A3276" w:rsidRPr="00AF31B7" w:rsidRDefault="007A3276" w:rsidP="009C77DA">
      <w:pPr>
        <w:pStyle w:val="ListParagraph"/>
        <w:numPr>
          <w:ilvl w:val="0"/>
          <w:numId w:val="17"/>
        </w:numPr>
        <w:ind w:left="357" w:hanging="357"/>
        <w:contextualSpacing w:val="0"/>
      </w:pPr>
      <w:proofErr w:type="spellStart"/>
      <w:r w:rsidRPr="00AF31B7">
        <w:lastRenderedPageBreak/>
        <w:t>Kutchel</w:t>
      </w:r>
      <w:proofErr w:type="spellEnd"/>
      <w:r w:rsidRPr="00AF31B7">
        <w:t xml:space="preserve">, D 2023, “Exclusive: Your First Look at Australia’s New National Volunteering Strategy”, </w:t>
      </w:r>
      <w:proofErr w:type="spellStart"/>
      <w:r w:rsidRPr="00AF31B7">
        <w:t>Probono</w:t>
      </w:r>
      <w:proofErr w:type="spellEnd"/>
      <w:r w:rsidRPr="00AF31B7">
        <w:t xml:space="preserve"> Australia [online], February 2023 Exclusive: your first look at Australia’s new National Volunteering Strategy - PBA (</w:t>
      </w:r>
      <w:hyperlink r:id="rId33" w:history="1">
        <w:r w:rsidR="00B5127D" w:rsidRPr="00F23C99">
          <w:rPr>
            <w:rStyle w:val="Hyperlink"/>
          </w:rPr>
          <w:t>http://probonoaustralia.com.au</w:t>
        </w:r>
      </w:hyperlink>
      <w:r w:rsidRPr="00AF31B7">
        <w:t>).</w:t>
      </w:r>
    </w:p>
    <w:p w14:paraId="465D8932" w14:textId="6B9030D2" w:rsidR="007A3276" w:rsidRPr="00AF31B7" w:rsidRDefault="007A3276" w:rsidP="009C77DA">
      <w:pPr>
        <w:pStyle w:val="ListParagraph"/>
        <w:numPr>
          <w:ilvl w:val="0"/>
          <w:numId w:val="17"/>
        </w:numPr>
        <w:ind w:left="357" w:hanging="357"/>
        <w:contextualSpacing w:val="0"/>
      </w:pPr>
      <w:proofErr w:type="spellStart"/>
      <w:r w:rsidRPr="00AF31B7">
        <w:t>Lockstone</w:t>
      </w:r>
      <w:proofErr w:type="spellEnd"/>
      <w:r w:rsidRPr="00AF31B7">
        <w:t xml:space="preserve">-Binney L, Holmes K, Shipway R &amp; Smith K 2016, Evaluating the volunteering infrastructure legacy of the Olympic Games: Sydney 2000 and London 2012 (International Olympic Committee, Olympic studies Centre, Lausanne) Evaluating the volunteering infrastructure legacy of the Olympic Games: Sydney 2000 and London 2012 / Leonie </w:t>
      </w:r>
      <w:proofErr w:type="spellStart"/>
      <w:r w:rsidRPr="00AF31B7">
        <w:t>Lockstone</w:t>
      </w:r>
      <w:proofErr w:type="spellEnd"/>
      <w:r w:rsidRPr="00AF31B7">
        <w:t>-Binney - Olympic World Library (olympics.com)</w:t>
      </w:r>
    </w:p>
    <w:p w14:paraId="0D65209A" w14:textId="7E5BB5FB" w:rsidR="007A3276" w:rsidRPr="00AF31B7" w:rsidRDefault="007A3276" w:rsidP="009C77DA">
      <w:pPr>
        <w:pStyle w:val="ListParagraph"/>
        <w:numPr>
          <w:ilvl w:val="0"/>
          <w:numId w:val="17"/>
        </w:numPr>
        <w:ind w:left="357" w:hanging="357"/>
        <w:contextualSpacing w:val="0"/>
      </w:pPr>
      <w:r w:rsidRPr="00AF31B7">
        <w:t>Nichols G &amp; Ralston R 2012, “Lessons from the Volunteering Legacy of the 2002 Commonwealth Games”, Urban Studies, vol 49, no 1, pp 169-184.</w:t>
      </w:r>
    </w:p>
    <w:p w14:paraId="7BA07AD3" w14:textId="154A5753" w:rsidR="007A3276" w:rsidRPr="00AF31B7" w:rsidRDefault="007A3276" w:rsidP="009C77DA">
      <w:pPr>
        <w:pStyle w:val="ListParagraph"/>
        <w:numPr>
          <w:ilvl w:val="0"/>
          <w:numId w:val="17"/>
        </w:numPr>
        <w:ind w:left="357" w:hanging="357"/>
        <w:contextualSpacing w:val="0"/>
      </w:pPr>
      <w:r w:rsidRPr="00AF31B7">
        <w:t>NSW Government 2020, NSW Volunteering Strategy 2020-2030: Growing Volunteering, Making a Difference (NSW Government, Sydney) NSW Volunteering Strategy 2020-2030.</w:t>
      </w:r>
    </w:p>
    <w:p w14:paraId="5694EA69" w14:textId="660E19C7" w:rsidR="007A3276" w:rsidRPr="00AF31B7" w:rsidRDefault="007A3276" w:rsidP="009C77DA">
      <w:pPr>
        <w:pStyle w:val="ListParagraph"/>
        <w:numPr>
          <w:ilvl w:val="0"/>
          <w:numId w:val="17"/>
        </w:numPr>
        <w:ind w:left="357" w:hanging="357"/>
        <w:contextualSpacing w:val="0"/>
      </w:pPr>
      <w:r w:rsidRPr="00AF31B7">
        <w:t>Queensland Fire and Emergency Services, Volunteerism Strategy: Growing QFES Together (Queensland Fire and Emergency Services, Brisbane) Volunteerism Strategy (</w:t>
      </w:r>
      <w:hyperlink r:id="rId34" w:history="1">
        <w:r w:rsidR="00B5127D" w:rsidRPr="00F23C99">
          <w:rPr>
            <w:rStyle w:val="Hyperlink"/>
          </w:rPr>
          <w:t>http://fire.qld.gov.au</w:t>
        </w:r>
      </w:hyperlink>
      <w:r w:rsidRPr="00AF31B7">
        <w:t>)</w:t>
      </w:r>
    </w:p>
    <w:p w14:paraId="29F19E6E" w14:textId="1BD85F63" w:rsidR="007A3276" w:rsidRPr="00AF31B7" w:rsidRDefault="007A3276" w:rsidP="009C77DA">
      <w:pPr>
        <w:pStyle w:val="ListParagraph"/>
        <w:numPr>
          <w:ilvl w:val="0"/>
          <w:numId w:val="17"/>
        </w:numPr>
        <w:ind w:left="357" w:hanging="357"/>
        <w:contextualSpacing w:val="0"/>
      </w:pPr>
      <w:r w:rsidRPr="00AF31B7">
        <w:t xml:space="preserve">Queensland Government 2021, Inquiry into social isolation and loneliness in Queensland: Report No. 14 (57th Parliament Community Support and Services Committee, December 2021) [Submission No. 60]  </w:t>
      </w:r>
      <w:hyperlink r:id="rId35" w:history="1">
        <w:r w:rsidR="00B5127D" w:rsidRPr="00F23C99">
          <w:rPr>
            <w:rStyle w:val="Hyperlink"/>
          </w:rPr>
          <w:t>https://documents.parliament.qld.gov.au/tp/2021/5721T2070.pdf</w:t>
        </w:r>
      </w:hyperlink>
      <w:r w:rsidR="00B5127D">
        <w:t xml:space="preserve"> </w:t>
      </w:r>
    </w:p>
    <w:p w14:paraId="3557A519" w14:textId="35037E39" w:rsidR="007A3276" w:rsidRPr="00AF31B7" w:rsidRDefault="007A3276" w:rsidP="009C77DA">
      <w:pPr>
        <w:pStyle w:val="ListParagraph"/>
        <w:numPr>
          <w:ilvl w:val="0"/>
          <w:numId w:val="17"/>
        </w:numPr>
        <w:ind w:left="357" w:hanging="357"/>
        <w:contextualSpacing w:val="0"/>
      </w:pPr>
      <w:r w:rsidRPr="00AF31B7">
        <w:t xml:space="preserve">SPORTAUS 2021, The Future of Sport Volunteering (Australian Sports Commission, Australian Government) </w:t>
      </w:r>
      <w:hyperlink r:id="rId36" w:history="1">
        <w:r w:rsidR="00883BE1" w:rsidRPr="00F23C99">
          <w:rPr>
            <w:rStyle w:val="Hyperlink"/>
          </w:rPr>
          <w:t>https://www.sportaus.gov.au/__data/assets/pdf_file/0020/1017443/Sport-Australia-The-Future-of-Sport-Volunteering-Insights-Report-2021.pdf</w:t>
        </w:r>
      </w:hyperlink>
      <w:r w:rsidR="00883BE1">
        <w:t xml:space="preserve"> </w:t>
      </w:r>
    </w:p>
    <w:p w14:paraId="7E658054" w14:textId="1F493617" w:rsidR="007A3276" w:rsidRPr="00AF31B7" w:rsidRDefault="007A3276" w:rsidP="009C77DA">
      <w:pPr>
        <w:pStyle w:val="ListParagraph"/>
        <w:numPr>
          <w:ilvl w:val="0"/>
          <w:numId w:val="17"/>
        </w:numPr>
        <w:ind w:left="357" w:hanging="357"/>
        <w:contextualSpacing w:val="0"/>
      </w:pPr>
      <w:r w:rsidRPr="00AF31B7">
        <w:t>Stukas A &amp; Daly M 2005, “Volunteerism and Social Capital: A Functional Approach”, Australian Journal on Volunteering, vol 10, no 2, pp 35-44</w:t>
      </w:r>
    </w:p>
    <w:p w14:paraId="16F904F6" w14:textId="122BB9DC" w:rsidR="007A3276" w:rsidRPr="00AF31B7" w:rsidRDefault="007A3276" w:rsidP="009C77DA">
      <w:pPr>
        <w:pStyle w:val="ListParagraph"/>
        <w:numPr>
          <w:ilvl w:val="0"/>
          <w:numId w:val="17"/>
        </w:numPr>
        <w:ind w:left="357" w:hanging="357"/>
        <w:contextualSpacing w:val="0"/>
      </w:pPr>
      <w:r w:rsidRPr="00AF31B7">
        <w:t xml:space="preserve">The Centre for Volunteering (NSW) 2023, NSW State of Volunteering Report 2023 (The Centre for Volunteering) </w:t>
      </w:r>
      <w:hyperlink r:id="rId37" w:history="1">
        <w:r w:rsidR="00F372F1" w:rsidRPr="00F23C99">
          <w:rPr>
            <w:rStyle w:val="Hyperlink"/>
          </w:rPr>
          <w:t>https://www.volunteering.com.au/wp-content/uploads/2023/12/NSW-State-of-Volunteering-Report-2023.pdf</w:t>
        </w:r>
      </w:hyperlink>
    </w:p>
    <w:p w14:paraId="6A402150" w14:textId="47D0275E" w:rsidR="007A3276" w:rsidRPr="00AF31B7" w:rsidRDefault="007A3276" w:rsidP="009C77DA">
      <w:pPr>
        <w:pStyle w:val="ListParagraph"/>
        <w:numPr>
          <w:ilvl w:val="0"/>
          <w:numId w:val="17"/>
        </w:numPr>
        <w:ind w:left="357" w:hanging="357"/>
        <w:contextualSpacing w:val="0"/>
      </w:pPr>
      <w:r w:rsidRPr="00AF31B7">
        <w:t xml:space="preserve">Tokyo Organising Committee of the Olympic and Paralympic Games 2016, Volunteering Strategy for the Olympic and Paralympic Games Tokyo 2020 </w:t>
      </w:r>
      <w:hyperlink r:id="rId38" w:history="1">
        <w:r w:rsidR="00F372F1" w:rsidRPr="00F23C99">
          <w:rPr>
            <w:rStyle w:val="Hyperlink"/>
          </w:rPr>
          <w:t>https://gtimg.tokyo2020.org/image/upload/production/dtgkfp0p6eek4tftik3t.pd</w:t>
        </w:r>
      </w:hyperlink>
      <w:r w:rsidRPr="00AF31B7">
        <w:t>f</w:t>
      </w:r>
    </w:p>
    <w:p w14:paraId="394AF2FF" w14:textId="0E0BE45F" w:rsidR="007A3276" w:rsidRPr="00AF31B7" w:rsidRDefault="007A3276" w:rsidP="009C77DA">
      <w:pPr>
        <w:pStyle w:val="ListParagraph"/>
        <w:numPr>
          <w:ilvl w:val="0"/>
          <w:numId w:val="17"/>
        </w:numPr>
        <w:ind w:left="357" w:hanging="357"/>
        <w:contextualSpacing w:val="0"/>
      </w:pPr>
      <w:proofErr w:type="spellStart"/>
      <w:r w:rsidRPr="00AF31B7">
        <w:lastRenderedPageBreak/>
        <w:t>VolunteeringACT</w:t>
      </w:r>
      <w:proofErr w:type="spellEnd"/>
      <w:r w:rsidRPr="00AF31B7">
        <w:t xml:space="preserve"> 2023, Measuring What Matters: Submission to the Consultation by the Australian Government Treasury (</w:t>
      </w:r>
      <w:proofErr w:type="spellStart"/>
      <w:r w:rsidRPr="00AF31B7">
        <w:t>VolunteeringACT</w:t>
      </w:r>
      <w:proofErr w:type="spellEnd"/>
      <w:r w:rsidRPr="00AF31B7">
        <w:t>, Canberra) Volunteering ACT - Submission in response to: Measuring what matters (</w:t>
      </w:r>
      <w:hyperlink r:id="rId39" w:history="1">
        <w:r w:rsidR="00F372F1" w:rsidRPr="00F23C99">
          <w:rPr>
            <w:rStyle w:val="Hyperlink"/>
          </w:rPr>
          <w:t>http://treasury.gov.au</w:t>
        </w:r>
      </w:hyperlink>
      <w:r w:rsidRPr="00AF31B7">
        <w:t>)</w:t>
      </w:r>
    </w:p>
    <w:p w14:paraId="0B5900EC" w14:textId="6AAE3AB9" w:rsidR="007A3276" w:rsidRPr="00AF31B7" w:rsidRDefault="007A3276" w:rsidP="009C77DA">
      <w:pPr>
        <w:pStyle w:val="ListParagraph"/>
        <w:numPr>
          <w:ilvl w:val="0"/>
          <w:numId w:val="17"/>
        </w:numPr>
        <w:ind w:left="357" w:hanging="357"/>
        <w:contextualSpacing w:val="0"/>
      </w:pPr>
      <w:r w:rsidRPr="00AF31B7">
        <w:t xml:space="preserve">Volunteering Australia 2023, National Strategy for Volunteering 2023-2033 (Volunteering Australia, Canberra) </w:t>
      </w:r>
      <w:hyperlink r:id="rId40" w:history="1">
        <w:r w:rsidR="00F372F1" w:rsidRPr="00F23C99">
          <w:rPr>
            <w:rStyle w:val="Hyperlink"/>
          </w:rPr>
          <w:t>https://www.volunteeringaustralia.org/get-involved/national-strategy-for-volunteering/</w:t>
        </w:r>
      </w:hyperlink>
    </w:p>
    <w:p w14:paraId="708520DE" w14:textId="53CE0BB8" w:rsidR="007A3276" w:rsidRPr="00AF31B7" w:rsidRDefault="007A3276" w:rsidP="009C77DA">
      <w:pPr>
        <w:pStyle w:val="ListParagraph"/>
        <w:numPr>
          <w:ilvl w:val="0"/>
          <w:numId w:val="17"/>
        </w:numPr>
        <w:ind w:left="357" w:hanging="357"/>
        <w:contextualSpacing w:val="0"/>
      </w:pPr>
      <w:r w:rsidRPr="00AF31B7">
        <w:t>Volunteering Queensland 2021, State of Volunteering in Queensland 2022 (Volunteering Queensland, Brisbane) State-of-Volunteering-in-Queensland-2021-Full-Report.pdf (</w:t>
      </w:r>
      <w:hyperlink r:id="rId41" w:history="1">
        <w:r w:rsidR="00F372F1" w:rsidRPr="00F23C99">
          <w:rPr>
            <w:rStyle w:val="Hyperlink"/>
          </w:rPr>
          <w:t>http://volunteeringqld.org.au</w:t>
        </w:r>
      </w:hyperlink>
      <w:r w:rsidRPr="00AF31B7">
        <w:t>).</w:t>
      </w:r>
    </w:p>
    <w:p w14:paraId="3E4ADB43" w14:textId="3A56CF2D" w:rsidR="007A3276" w:rsidRPr="00AF31B7" w:rsidRDefault="007A3276" w:rsidP="009C77DA">
      <w:pPr>
        <w:pStyle w:val="ListParagraph"/>
        <w:numPr>
          <w:ilvl w:val="0"/>
          <w:numId w:val="17"/>
        </w:numPr>
        <w:ind w:left="357" w:hanging="357"/>
        <w:contextualSpacing w:val="0"/>
      </w:pPr>
      <w:r w:rsidRPr="00AF31B7">
        <w:t xml:space="preserve">Volunteering Queensland 2024, State of Volunteering in Queensland 2024 (Volunteering Queensland, Brisbane) </w:t>
      </w:r>
      <w:hyperlink r:id="rId42" w:history="1">
        <w:r w:rsidR="00F372F1" w:rsidRPr="00F23C99">
          <w:rPr>
            <w:rStyle w:val="Hyperlink"/>
          </w:rPr>
          <w:t>https://volunteeringqld.org.au/wp-content/uploads/2024/05/State-of-Volunteering-in-Queensland-2024-Report.pdf</w:t>
        </w:r>
      </w:hyperlink>
    </w:p>
    <w:p w14:paraId="58CA617F" w14:textId="1971B6E7" w:rsidR="007A3276" w:rsidRPr="00AF31B7" w:rsidRDefault="007A3276" w:rsidP="009C77DA">
      <w:pPr>
        <w:pStyle w:val="ListParagraph"/>
        <w:numPr>
          <w:ilvl w:val="0"/>
          <w:numId w:val="17"/>
        </w:numPr>
        <w:ind w:left="357" w:hanging="357"/>
        <w:contextualSpacing w:val="0"/>
      </w:pPr>
      <w:r w:rsidRPr="00AF31B7">
        <w:t>Volunteering SA&amp;NT 2021, Volunteering Strategy for South Australia 2021-2027 (Volunteering SA&amp;NT) Volunteering Strategy for South Australia (</w:t>
      </w:r>
      <w:hyperlink r:id="rId43" w:history="1">
        <w:r w:rsidR="00F372F1" w:rsidRPr="00F23C99">
          <w:rPr>
            <w:rStyle w:val="Hyperlink"/>
          </w:rPr>
          <w:t>http://savolunteeringstrategy.org.au</w:t>
        </w:r>
      </w:hyperlink>
      <w:r w:rsidRPr="00AF31B7">
        <w:t>)</w:t>
      </w:r>
    </w:p>
    <w:p w14:paraId="670B1BE7" w14:textId="6458B357" w:rsidR="007A3276" w:rsidRPr="00AF31B7" w:rsidRDefault="007A3276" w:rsidP="009C77DA">
      <w:pPr>
        <w:pStyle w:val="ListParagraph"/>
        <w:numPr>
          <w:ilvl w:val="0"/>
          <w:numId w:val="17"/>
        </w:numPr>
        <w:ind w:left="357" w:hanging="357"/>
        <w:contextualSpacing w:val="0"/>
      </w:pPr>
      <w:r w:rsidRPr="00AF31B7">
        <w:t>Volunteering Victoria 2020, State of Volunteering in Victoria 2020 (Volunteering Victoria, Melbourne) State of Volunteering - Volunteering Victoria</w:t>
      </w:r>
    </w:p>
    <w:p w14:paraId="303A53CC" w14:textId="04FC271E" w:rsidR="007A3276" w:rsidRPr="00AF31B7" w:rsidRDefault="007A3276" w:rsidP="009C77DA">
      <w:pPr>
        <w:pStyle w:val="ListParagraph"/>
        <w:numPr>
          <w:ilvl w:val="0"/>
          <w:numId w:val="17"/>
        </w:numPr>
        <w:ind w:left="357" w:hanging="357"/>
        <w:contextualSpacing w:val="0"/>
      </w:pPr>
      <w:r w:rsidRPr="00AF31B7">
        <w:t>Wilkins R, Vera-Toscano E, Botha F, Wooden M &amp; Trinh T 2022, The Household, Income and Labour Dynamics in Australia Survey: Selected Findings from Waves 1 to 20 (Melbourne Institute: Applied Economic and Social Research, University of Melbourne) HILDA_Statistical_Report_2022.pdf (</w:t>
      </w:r>
      <w:hyperlink r:id="rId44" w:history="1">
        <w:r w:rsidR="00F372F1" w:rsidRPr="00F23C99">
          <w:rPr>
            <w:rStyle w:val="Hyperlink"/>
          </w:rPr>
          <w:t>http://unimelb.edu.au</w:t>
        </w:r>
      </w:hyperlink>
      <w:r w:rsidRPr="00AF31B7">
        <w:t>)</w:t>
      </w:r>
    </w:p>
    <w:p w14:paraId="48AD7BA5" w14:textId="3E6C5441" w:rsidR="007A3276" w:rsidRPr="00AF31B7" w:rsidRDefault="007A3276" w:rsidP="009C77DA">
      <w:pPr>
        <w:pStyle w:val="ListParagraph"/>
        <w:numPr>
          <w:ilvl w:val="0"/>
          <w:numId w:val="17"/>
        </w:numPr>
        <w:ind w:left="357" w:hanging="357"/>
        <w:contextualSpacing w:val="0"/>
      </w:pPr>
      <w:r w:rsidRPr="00AF31B7">
        <w:t xml:space="preserve">Wyatt R, Young S, </w:t>
      </w:r>
      <w:proofErr w:type="spellStart"/>
      <w:r w:rsidRPr="00AF31B7">
        <w:t>Medani</w:t>
      </w:r>
      <w:proofErr w:type="spellEnd"/>
      <w:r w:rsidRPr="00AF31B7">
        <w:t xml:space="preserve"> Y &amp; </w:t>
      </w:r>
      <w:proofErr w:type="spellStart"/>
      <w:r w:rsidRPr="00AF31B7">
        <w:t>Rielly</w:t>
      </w:r>
      <w:proofErr w:type="spellEnd"/>
      <w:r w:rsidRPr="00AF31B7">
        <w:t xml:space="preserve"> M 2020, Volunteering, </w:t>
      </w:r>
      <w:r>
        <w:t>P</w:t>
      </w:r>
      <w:r w:rsidRPr="00AF31B7">
        <w:t xml:space="preserve">articipatory </w:t>
      </w:r>
      <w:r>
        <w:t>A</w:t>
      </w:r>
      <w:r w:rsidRPr="00AF31B7">
        <w:t xml:space="preserve">ction and </w:t>
      </w:r>
      <w:r>
        <w:t>S</w:t>
      </w:r>
      <w:r w:rsidRPr="00AF31B7">
        <w:t xml:space="preserve">ocial </w:t>
      </w:r>
      <w:r>
        <w:t>C</w:t>
      </w:r>
      <w:r w:rsidRPr="00AF31B7">
        <w:t xml:space="preserve">ohesion: </w:t>
      </w:r>
      <w:r>
        <w:t>R</w:t>
      </w:r>
      <w:r w:rsidRPr="00AF31B7">
        <w:t xml:space="preserve">eimagining </w:t>
      </w:r>
      <w:r>
        <w:t>V</w:t>
      </w:r>
      <w:r w:rsidRPr="00AF31B7">
        <w:t xml:space="preserve">olunteering for </w:t>
      </w:r>
      <w:r>
        <w:t>C</w:t>
      </w:r>
      <w:r w:rsidRPr="00AF31B7">
        <w:t xml:space="preserve">ontemporary Australia (Think Impact, Melbourne) </w:t>
      </w:r>
      <w:hyperlink r:id="rId45" w:history="1">
        <w:r w:rsidR="00F372F1" w:rsidRPr="00F23C99">
          <w:rPr>
            <w:rStyle w:val="Hyperlink"/>
          </w:rPr>
          <w:t>https://centreforparticipation.org.au/wp-content/uploads/2020/12/J18CFP01_Report_D.pdf</w:t>
        </w:r>
      </w:hyperlink>
    </w:p>
    <w:sectPr w:rsidR="007A3276" w:rsidRPr="00AF31B7" w:rsidSect="008B05F7">
      <w:headerReference w:type="default" r:id="rId46"/>
      <w:headerReference w:type="first" r:id="rId47"/>
      <w:pgSz w:w="11906" w:h="16838"/>
      <w:pgMar w:top="1440" w:right="1440" w:bottom="1440" w:left="1440" w:header="708" w:footer="708"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080B7" w14:textId="77777777" w:rsidR="0017105D" w:rsidRDefault="0017105D" w:rsidP="00CD792D">
      <w:r>
        <w:separator/>
      </w:r>
    </w:p>
  </w:endnote>
  <w:endnote w:type="continuationSeparator" w:id="0">
    <w:p w14:paraId="79BA7440" w14:textId="77777777" w:rsidR="0017105D" w:rsidRDefault="0017105D" w:rsidP="00CD792D">
      <w:r>
        <w:continuationSeparator/>
      </w:r>
    </w:p>
  </w:endnote>
  <w:endnote w:type="continuationNotice" w:id="1">
    <w:p w14:paraId="10288C89" w14:textId="77777777" w:rsidR="0017105D" w:rsidRDefault="0017105D">
      <w:pPr>
        <w:spacing w:before="0" w:after="0" w:line="240" w:lineRule="auto"/>
      </w:pPr>
    </w:p>
  </w:endnote>
  <w:endnote w:id="2">
    <w:p w14:paraId="4D668449" w14:textId="77777777" w:rsidR="009F1370" w:rsidRDefault="009F1370" w:rsidP="000375E9">
      <w:pPr>
        <w:pStyle w:val="EndnoteText"/>
      </w:pPr>
      <w:r>
        <w:rPr>
          <w:rStyle w:val="EndnoteReference"/>
        </w:rPr>
        <w:endnoteRef/>
      </w:r>
      <w:r>
        <w:t xml:space="preserve"> </w:t>
      </w:r>
      <w:r w:rsidRPr="002653CE">
        <w:t>https://volunteeringqld.org.au/state-of-volunteering-in-queensland/</w:t>
      </w:r>
    </w:p>
  </w:endnote>
  <w:endnote w:id="3">
    <w:p w14:paraId="6451E1ED" w14:textId="77777777" w:rsidR="00BF4AD4" w:rsidRDefault="00BF4AD4" w:rsidP="00B74A0F">
      <w:pPr>
        <w:pStyle w:val="EndnoteText"/>
        <w:tabs>
          <w:tab w:val="left" w:pos="6738"/>
        </w:tabs>
      </w:pPr>
      <w:r>
        <w:rPr>
          <w:rStyle w:val="EndnoteReference"/>
        </w:rPr>
        <w:endnoteRef/>
      </w:r>
      <w:r>
        <w:t xml:space="preserve"> </w:t>
      </w:r>
      <w:r w:rsidRPr="00D30B7F">
        <w:t>https://www.volunteeringaustralia.org/resources/definition-of-volunteering</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MetaPro-LightIta">
    <w:altName w:val="Calibri"/>
    <w:panose1 w:val="00000000000000000000"/>
    <w:charset w:val="00"/>
    <w:family w:val="swiss"/>
    <w:notTrueType/>
    <w:pitch w:val="variable"/>
    <w:sig w:usb0="A00002FF" w:usb1="4000207B" w:usb2="00000000" w:usb3="00000000" w:csb0="0000009F" w:csb1="00000000"/>
  </w:font>
  <w:font w:name="MetaPro-Norm">
    <w:altName w:val="Calibri"/>
    <w:panose1 w:val="00000000000000000000"/>
    <w:charset w:val="00"/>
    <w:family w:val="swiss"/>
    <w:notTrueType/>
    <w:pitch w:val="variable"/>
    <w:sig w:usb0="A00002FF" w:usb1="4000207B" w:usb2="00000000" w:usb3="00000000" w:csb0="0000009F" w:csb1="00000000"/>
  </w:font>
  <w:font w:name="Yu Mincho">
    <w:altName w:val="游明朝"/>
    <w:charset w:val="80"/>
    <w:family w:val="roman"/>
    <w:pitch w:val="variable"/>
    <w:sig w:usb0="800002E7" w:usb1="2AC7FCFF" w:usb2="00000012" w:usb3="00000000" w:csb0="0002009F" w:csb1="00000000"/>
  </w:font>
  <w:font w:name="MetaNormalLF-Roman">
    <w:altName w:val="Calibri"/>
    <w:panose1 w:val="00000000000000000000"/>
    <w:charset w:val="4D"/>
    <w:family w:val="auto"/>
    <w:notTrueType/>
    <w:pitch w:val="default"/>
    <w:sig w:usb0="00000003" w:usb1="00000000" w:usb2="00000000" w:usb3="00000000" w:csb0="00000001" w:csb1="00000000"/>
  </w:font>
  <w:font w:name="MetaPro-Bold">
    <w:altName w:val="Calibri"/>
    <w:charset w:val="00"/>
    <w:family w:val="swiss"/>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776598"/>
      <w:docPartObj>
        <w:docPartGallery w:val="Page Numbers (Bottom of Page)"/>
        <w:docPartUnique/>
      </w:docPartObj>
    </w:sdtPr>
    <w:sdtEndPr>
      <w:rPr>
        <w:rStyle w:val="PageNumber"/>
      </w:rPr>
    </w:sdtEndPr>
    <w:sdtContent>
      <w:p w14:paraId="11D8C400" w14:textId="19E35D1B" w:rsidR="008E5313" w:rsidRDefault="008E5313" w:rsidP="00D14E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4D9EFA" w14:textId="77777777" w:rsidR="005A17F9" w:rsidRDefault="005A17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9992370"/>
      <w:docPartObj>
        <w:docPartGallery w:val="Page Numbers (Bottom of Page)"/>
        <w:docPartUnique/>
      </w:docPartObj>
    </w:sdtPr>
    <w:sdtEndPr>
      <w:rPr>
        <w:rStyle w:val="PageNumber"/>
      </w:rPr>
    </w:sdtEndPr>
    <w:sdtContent>
      <w:p w14:paraId="477B9832" w14:textId="7F620162" w:rsidR="008E5313" w:rsidRDefault="008E5313" w:rsidP="006946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A0CA3F" w14:textId="77777777" w:rsidR="005A17F9" w:rsidRDefault="005A17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2262454"/>
      <w:docPartObj>
        <w:docPartGallery w:val="Page Numbers (Bottom of Page)"/>
        <w:docPartUnique/>
      </w:docPartObj>
    </w:sdtPr>
    <w:sdtEndPr>
      <w:rPr>
        <w:rStyle w:val="PageNumber"/>
      </w:rPr>
    </w:sdtEndPr>
    <w:sdtContent>
      <w:p w14:paraId="018B3D0C" w14:textId="67CBFD9A" w:rsidR="008E5313" w:rsidRDefault="008E5313" w:rsidP="006946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191B6D7" w14:textId="77777777" w:rsidR="005A17F9" w:rsidRDefault="005A17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594678"/>
      <w:docPartObj>
        <w:docPartGallery w:val="Page Numbers (Bottom of Page)"/>
        <w:docPartUnique/>
      </w:docPartObj>
    </w:sdtPr>
    <w:sdtEndPr>
      <w:rPr>
        <w:rStyle w:val="PageNumber"/>
      </w:rPr>
    </w:sdtEndPr>
    <w:sdtContent>
      <w:p w14:paraId="7D7686DA" w14:textId="11A20404" w:rsidR="00D14E91" w:rsidRDefault="00D14E91" w:rsidP="006946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2632C18" w14:textId="3A8A43AC" w:rsidR="002D299D" w:rsidRDefault="002D29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9956" w14:textId="77777777" w:rsidR="0017105D" w:rsidRDefault="0017105D" w:rsidP="00CD792D">
      <w:r>
        <w:separator/>
      </w:r>
    </w:p>
  </w:footnote>
  <w:footnote w:type="continuationSeparator" w:id="0">
    <w:p w14:paraId="7988D62D" w14:textId="77777777" w:rsidR="0017105D" w:rsidRDefault="0017105D" w:rsidP="00CD792D">
      <w:r>
        <w:continuationSeparator/>
      </w:r>
    </w:p>
  </w:footnote>
  <w:footnote w:type="continuationNotice" w:id="1">
    <w:p w14:paraId="7D9C4B9F" w14:textId="77777777" w:rsidR="0017105D" w:rsidRDefault="001710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55D9" w14:textId="0E8AA7BC" w:rsidR="0057392F" w:rsidRPr="00B928FA" w:rsidRDefault="0057392F" w:rsidP="00B92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EA67" w14:textId="51EEA9CE" w:rsidR="002D299D" w:rsidRPr="00B928FA" w:rsidRDefault="002D299D" w:rsidP="00B92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1A6B" w14:textId="2CE8320C" w:rsidR="00903133" w:rsidRPr="00B928FA" w:rsidRDefault="00903133" w:rsidP="00B92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DC9D" w14:textId="5310FA0D" w:rsidR="00D269BA" w:rsidRPr="00B928FA" w:rsidRDefault="00D269BA" w:rsidP="00B928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65B8" w14:textId="6B797C9D" w:rsidR="00CE1C3A" w:rsidRDefault="00334900">
    <w:pPr>
      <w:pStyle w:val="Header"/>
      <w:rPr>
        <w:color w:val="FF0000"/>
      </w:rPr>
    </w:pPr>
    <w:r>
      <w:rPr>
        <w:noProof/>
      </w:rPr>
      <mc:AlternateContent>
        <mc:Choice Requires="wps">
          <w:drawing>
            <wp:anchor distT="0" distB="0" distL="114300" distR="114300" simplePos="0" relativeHeight="251658240" behindDoc="1" locked="0" layoutInCell="1" allowOverlap="1" wp14:anchorId="16D5B555" wp14:editId="3B943295">
              <wp:simplePos x="0" y="0"/>
              <wp:positionH relativeFrom="page">
                <wp:posOffset>190500</wp:posOffset>
              </wp:positionH>
              <wp:positionV relativeFrom="paragraph">
                <wp:posOffset>-449580</wp:posOffset>
              </wp:positionV>
              <wp:extent cx="7366000" cy="10674350"/>
              <wp:effectExtent l="0" t="0" r="6350" b="0"/>
              <wp:wrapNone/>
              <wp:docPr id="21" name="Rectangle 21"/>
              <wp:cNvGraphicFramePr/>
              <a:graphic xmlns:a="http://schemas.openxmlformats.org/drawingml/2006/main">
                <a:graphicData uri="http://schemas.microsoft.com/office/word/2010/wordprocessingShape">
                  <wps:wsp>
                    <wps:cNvSpPr/>
                    <wps:spPr>
                      <a:xfrm>
                        <a:off x="0" y="0"/>
                        <a:ext cx="7366000" cy="1067435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579D4" id="Rectangle 21" o:spid="_x0000_s1026" style="position:absolute;margin-left:15pt;margin-top:-35.4pt;width:580pt;height:840.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" fillcolor="#ededed [662]" stroked="f" strokeweight="1pt">
              <w10:wrap anchorx="page"/>
            </v:rect>
          </w:pict>
        </mc:Fallback>
      </mc:AlternateContent>
    </w:r>
    <w:r w:rsidR="00DD2E6A" w:rsidRPr="00F13C8F">
      <w:rPr>
        <w:noProof/>
      </w:rPr>
      <w:drawing>
        <wp:anchor distT="0" distB="0" distL="114300" distR="114300" simplePos="0" relativeHeight="251658241" behindDoc="1" locked="0" layoutInCell="1" allowOverlap="1" wp14:anchorId="43342F0D" wp14:editId="476A8E48">
          <wp:simplePos x="0" y="0"/>
          <wp:positionH relativeFrom="column">
            <wp:posOffset>-901700</wp:posOffset>
          </wp:positionH>
          <wp:positionV relativeFrom="paragraph">
            <wp:posOffset>-445135</wp:posOffset>
          </wp:positionV>
          <wp:extent cx="171805" cy="10680700"/>
          <wp:effectExtent l="0" t="0" r="6350" b="0"/>
          <wp:wrapNone/>
          <wp:docPr id="299312149" name="Picture 299312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4794" name="Picture 32731479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1805" cy="10680700"/>
                  </a:xfrm>
                  <a:prstGeom prst="rect">
                    <a:avLst/>
                  </a:prstGeom>
                </pic:spPr>
              </pic:pic>
            </a:graphicData>
          </a:graphic>
          <wp14:sizeRelH relativeFrom="page">
            <wp14:pctWidth>0</wp14:pctWidth>
          </wp14:sizeRelH>
          <wp14:sizeRelV relativeFrom="page">
            <wp14:pctHeight>0</wp14:pctHeight>
          </wp14:sizeRelV>
        </wp:anchor>
      </w:drawing>
    </w:r>
    <w:r w:rsidR="00DD2E6A" w:rsidRPr="00BF5EFD">
      <w:rPr>
        <w:color w:val="FF0000"/>
      </w:rPr>
      <w:t xml:space="preserve"> </w:t>
    </w:r>
  </w:p>
  <w:p w14:paraId="16F1BCA8" w14:textId="77777777" w:rsidR="004E5B03" w:rsidRDefault="004E5B03">
    <w:pPr>
      <w:pStyle w:val="Header"/>
      <w:rPr>
        <w:color w:val="FF0000"/>
      </w:rPr>
    </w:pPr>
  </w:p>
  <w:p w14:paraId="504589C6" w14:textId="77777777" w:rsidR="004E5B03" w:rsidRDefault="004E5B03">
    <w:pPr>
      <w:pStyle w:val="Header"/>
      <w:rPr>
        <w:color w:val="FF0000"/>
      </w:rPr>
    </w:pPr>
  </w:p>
  <w:p w14:paraId="07F12094" w14:textId="3835975A" w:rsidR="00DD2E6A" w:rsidRPr="00BF5EFD" w:rsidRDefault="00DD2E6A">
    <w:pPr>
      <w:pStyle w:val="Header"/>
      <w:rPr>
        <w:color w:val="FF0000"/>
      </w:rPr>
    </w:pPr>
  </w:p>
  <w:p w14:paraId="7666C35C" w14:textId="635A5B32" w:rsidR="00DC0523" w:rsidRDefault="00DC05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43B1" w14:textId="7460C12F" w:rsidR="007F2C18" w:rsidRPr="00BF5EFD" w:rsidRDefault="007F2C18">
    <w:pPr>
      <w:pStyle w:val="Header"/>
      <w:rPr>
        <w:color w:val="FF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E429" w14:textId="551550D5" w:rsidR="00AE03E8" w:rsidRPr="00CE1805" w:rsidRDefault="00AE03E8" w:rsidP="00CE18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658B" w14:textId="2B0AB06E" w:rsidR="007A3276" w:rsidRPr="00CE1805" w:rsidRDefault="007A3276" w:rsidP="00CE1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65E1"/>
    <w:multiLevelType w:val="hybridMultilevel"/>
    <w:tmpl w:val="901061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CB4F73"/>
    <w:multiLevelType w:val="hybridMultilevel"/>
    <w:tmpl w:val="53486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E35C4"/>
    <w:multiLevelType w:val="hybridMultilevel"/>
    <w:tmpl w:val="998E5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AB1B2A"/>
    <w:multiLevelType w:val="hybridMultilevel"/>
    <w:tmpl w:val="8D160E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A08E0"/>
    <w:multiLevelType w:val="hybridMultilevel"/>
    <w:tmpl w:val="307C7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2537FA"/>
    <w:multiLevelType w:val="hybridMultilevel"/>
    <w:tmpl w:val="4F8AD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762998"/>
    <w:multiLevelType w:val="hybridMultilevel"/>
    <w:tmpl w:val="B5F06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B501C0"/>
    <w:multiLevelType w:val="hybridMultilevel"/>
    <w:tmpl w:val="B1800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2A18DF"/>
    <w:multiLevelType w:val="hybridMultilevel"/>
    <w:tmpl w:val="A5566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3B319B"/>
    <w:multiLevelType w:val="hybridMultilevel"/>
    <w:tmpl w:val="7BFC10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6277D6"/>
    <w:multiLevelType w:val="hybridMultilevel"/>
    <w:tmpl w:val="5CA24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EF73C1"/>
    <w:multiLevelType w:val="hybridMultilevel"/>
    <w:tmpl w:val="FFD06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077B6A"/>
    <w:multiLevelType w:val="hybridMultilevel"/>
    <w:tmpl w:val="E884C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7B4D55"/>
    <w:multiLevelType w:val="hybridMultilevel"/>
    <w:tmpl w:val="FC7825C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10290A"/>
    <w:multiLevelType w:val="hybridMultilevel"/>
    <w:tmpl w:val="3F2C0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C2849"/>
    <w:multiLevelType w:val="hybridMultilevel"/>
    <w:tmpl w:val="AD506C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5E0150"/>
    <w:multiLevelType w:val="hybridMultilevel"/>
    <w:tmpl w:val="275C5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824383"/>
    <w:multiLevelType w:val="hybridMultilevel"/>
    <w:tmpl w:val="E1C4C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8C62DA"/>
    <w:multiLevelType w:val="hybridMultilevel"/>
    <w:tmpl w:val="3ABEF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BE6ED0"/>
    <w:multiLevelType w:val="hybridMultilevel"/>
    <w:tmpl w:val="F8AA5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263530"/>
    <w:multiLevelType w:val="hybridMultilevel"/>
    <w:tmpl w:val="3D66D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A54C57"/>
    <w:multiLevelType w:val="hybridMultilevel"/>
    <w:tmpl w:val="D7D48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1A0E7C"/>
    <w:multiLevelType w:val="hybridMultilevel"/>
    <w:tmpl w:val="A2064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762763"/>
    <w:multiLevelType w:val="hybridMultilevel"/>
    <w:tmpl w:val="882C9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CE363D"/>
    <w:multiLevelType w:val="hybridMultilevel"/>
    <w:tmpl w:val="200CD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E8B16C5"/>
    <w:multiLevelType w:val="hybridMultilevel"/>
    <w:tmpl w:val="64B4A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EC1BC4"/>
    <w:multiLevelType w:val="hybridMultilevel"/>
    <w:tmpl w:val="CF465FAA"/>
    <w:lvl w:ilvl="0" w:tplc="08090001">
      <w:start w:val="1"/>
      <w:numFmt w:val="bullet"/>
      <w:lvlText w:val=""/>
      <w:lvlJc w:val="left"/>
      <w:pPr>
        <w:ind w:left="-351" w:hanging="360"/>
      </w:pPr>
      <w:rPr>
        <w:rFonts w:ascii="Symbol" w:hAnsi="Symbol" w:hint="default"/>
      </w:rPr>
    </w:lvl>
    <w:lvl w:ilvl="1" w:tplc="08090003">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7" w15:restartNumberingAfterBreak="0">
    <w:nsid w:val="49242850"/>
    <w:multiLevelType w:val="hybridMultilevel"/>
    <w:tmpl w:val="860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F0FA6"/>
    <w:multiLevelType w:val="hybridMultilevel"/>
    <w:tmpl w:val="033C6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B901990"/>
    <w:multiLevelType w:val="hybridMultilevel"/>
    <w:tmpl w:val="D958B9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823C85"/>
    <w:multiLevelType w:val="hybridMultilevel"/>
    <w:tmpl w:val="131EE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ECD55A1"/>
    <w:multiLevelType w:val="hybridMultilevel"/>
    <w:tmpl w:val="9B4C5732"/>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2" w15:restartNumberingAfterBreak="0">
    <w:nsid w:val="52D15482"/>
    <w:multiLevelType w:val="hybridMultilevel"/>
    <w:tmpl w:val="6FDCB1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5A85187"/>
    <w:multiLevelType w:val="hybridMultilevel"/>
    <w:tmpl w:val="D89C7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080780"/>
    <w:multiLevelType w:val="hybridMultilevel"/>
    <w:tmpl w:val="B860C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EF124D"/>
    <w:multiLevelType w:val="hybridMultilevel"/>
    <w:tmpl w:val="9FBC9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F23049"/>
    <w:multiLevelType w:val="hybridMultilevel"/>
    <w:tmpl w:val="511E8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48314D"/>
    <w:multiLevelType w:val="hybridMultilevel"/>
    <w:tmpl w:val="2512A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E528A3"/>
    <w:multiLevelType w:val="hybridMultilevel"/>
    <w:tmpl w:val="6D7A5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41E1732"/>
    <w:multiLevelType w:val="hybridMultilevel"/>
    <w:tmpl w:val="35209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5013566"/>
    <w:multiLevelType w:val="hybridMultilevel"/>
    <w:tmpl w:val="7DEC3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9E0CA3"/>
    <w:multiLevelType w:val="hybridMultilevel"/>
    <w:tmpl w:val="11961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BE16B3"/>
    <w:multiLevelType w:val="hybridMultilevel"/>
    <w:tmpl w:val="FDF2D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9861E6"/>
    <w:multiLevelType w:val="hybridMultilevel"/>
    <w:tmpl w:val="14485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F92606"/>
    <w:multiLevelType w:val="hybridMultilevel"/>
    <w:tmpl w:val="D504B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3680652">
    <w:abstractNumId w:val="8"/>
  </w:num>
  <w:num w:numId="2" w16cid:durableId="1670715457">
    <w:abstractNumId w:val="17"/>
  </w:num>
  <w:num w:numId="3" w16cid:durableId="804657845">
    <w:abstractNumId w:val="27"/>
  </w:num>
  <w:num w:numId="4" w16cid:durableId="362022995">
    <w:abstractNumId w:val="3"/>
  </w:num>
  <w:num w:numId="5" w16cid:durableId="1055205129">
    <w:abstractNumId w:val="31"/>
  </w:num>
  <w:num w:numId="6" w16cid:durableId="107824713">
    <w:abstractNumId w:val="16"/>
  </w:num>
  <w:num w:numId="7" w16cid:durableId="1421562545">
    <w:abstractNumId w:val="4"/>
  </w:num>
  <w:num w:numId="8" w16cid:durableId="937907446">
    <w:abstractNumId w:val="12"/>
  </w:num>
  <w:num w:numId="9" w16cid:durableId="1957831768">
    <w:abstractNumId w:val="1"/>
  </w:num>
  <w:num w:numId="10" w16cid:durableId="1210459522">
    <w:abstractNumId w:val="10"/>
  </w:num>
  <w:num w:numId="11" w16cid:durableId="679698096">
    <w:abstractNumId w:val="24"/>
  </w:num>
  <w:num w:numId="12" w16cid:durableId="1857695557">
    <w:abstractNumId w:val="21"/>
  </w:num>
  <w:num w:numId="13" w16cid:durableId="53626500">
    <w:abstractNumId w:val="44"/>
  </w:num>
  <w:num w:numId="14" w16cid:durableId="182131354">
    <w:abstractNumId w:val="30"/>
  </w:num>
  <w:num w:numId="15" w16cid:durableId="225262736">
    <w:abstractNumId w:val="6"/>
  </w:num>
  <w:num w:numId="16" w16cid:durableId="964190242">
    <w:abstractNumId w:val="23"/>
  </w:num>
  <w:num w:numId="17" w16cid:durableId="1683168895">
    <w:abstractNumId w:val="22"/>
  </w:num>
  <w:num w:numId="18" w16cid:durableId="1610159630">
    <w:abstractNumId w:val="26"/>
  </w:num>
  <w:num w:numId="19" w16cid:durableId="1983268856">
    <w:abstractNumId w:val="20"/>
  </w:num>
  <w:num w:numId="20" w16cid:durableId="307824008">
    <w:abstractNumId w:val="34"/>
  </w:num>
  <w:num w:numId="21" w16cid:durableId="566574291">
    <w:abstractNumId w:val="15"/>
  </w:num>
  <w:num w:numId="22" w16cid:durableId="1641232101">
    <w:abstractNumId w:val="13"/>
  </w:num>
  <w:num w:numId="23" w16cid:durableId="1429352154">
    <w:abstractNumId w:val="18"/>
  </w:num>
  <w:num w:numId="24" w16cid:durableId="1488741225">
    <w:abstractNumId w:val="5"/>
  </w:num>
  <w:num w:numId="25" w16cid:durableId="1060902096">
    <w:abstractNumId w:val="9"/>
  </w:num>
  <w:num w:numId="26" w16cid:durableId="1920089392">
    <w:abstractNumId w:val="2"/>
  </w:num>
  <w:num w:numId="27" w16cid:durableId="684021264">
    <w:abstractNumId w:val="35"/>
  </w:num>
  <w:num w:numId="28" w16cid:durableId="783577366">
    <w:abstractNumId w:val="11"/>
  </w:num>
  <w:num w:numId="29" w16cid:durableId="859469043">
    <w:abstractNumId w:val="37"/>
  </w:num>
  <w:num w:numId="30" w16cid:durableId="1990939696">
    <w:abstractNumId w:val="41"/>
  </w:num>
  <w:num w:numId="31" w16cid:durableId="1526989555">
    <w:abstractNumId w:val="38"/>
  </w:num>
  <w:num w:numId="32" w16cid:durableId="2143691171">
    <w:abstractNumId w:val="7"/>
  </w:num>
  <w:num w:numId="33" w16cid:durableId="2092657279">
    <w:abstractNumId w:val="28"/>
  </w:num>
  <w:num w:numId="34" w16cid:durableId="775367971">
    <w:abstractNumId w:val="29"/>
  </w:num>
  <w:num w:numId="35" w16cid:durableId="1714770464">
    <w:abstractNumId w:val="39"/>
  </w:num>
  <w:num w:numId="36" w16cid:durableId="2051220147">
    <w:abstractNumId w:val="32"/>
  </w:num>
  <w:num w:numId="37" w16cid:durableId="307242997">
    <w:abstractNumId w:val="14"/>
  </w:num>
  <w:num w:numId="38" w16cid:durableId="1888253686">
    <w:abstractNumId w:val="0"/>
  </w:num>
  <w:num w:numId="39" w16cid:durableId="174197075">
    <w:abstractNumId w:val="40"/>
  </w:num>
  <w:num w:numId="40" w16cid:durableId="1351835603">
    <w:abstractNumId w:val="36"/>
  </w:num>
  <w:num w:numId="41" w16cid:durableId="44765459">
    <w:abstractNumId w:val="19"/>
  </w:num>
  <w:num w:numId="42" w16cid:durableId="942877594">
    <w:abstractNumId w:val="43"/>
  </w:num>
  <w:num w:numId="43" w16cid:durableId="1489514017">
    <w:abstractNumId w:val="33"/>
  </w:num>
  <w:num w:numId="44" w16cid:durableId="1409307965">
    <w:abstractNumId w:val="25"/>
  </w:num>
  <w:num w:numId="45" w16cid:durableId="1165248269">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2D"/>
    <w:rsid w:val="000007AF"/>
    <w:rsid w:val="00001E5B"/>
    <w:rsid w:val="000022E3"/>
    <w:rsid w:val="000028DD"/>
    <w:rsid w:val="00002B09"/>
    <w:rsid w:val="000031BC"/>
    <w:rsid w:val="000035DB"/>
    <w:rsid w:val="000043F7"/>
    <w:rsid w:val="00004646"/>
    <w:rsid w:val="00004B2B"/>
    <w:rsid w:val="00004BE4"/>
    <w:rsid w:val="00004EBB"/>
    <w:rsid w:val="00004EDB"/>
    <w:rsid w:val="00005691"/>
    <w:rsid w:val="0000580F"/>
    <w:rsid w:val="00005CE1"/>
    <w:rsid w:val="000061D7"/>
    <w:rsid w:val="00006284"/>
    <w:rsid w:val="000064BD"/>
    <w:rsid w:val="00006547"/>
    <w:rsid w:val="000065F8"/>
    <w:rsid w:val="00006ECA"/>
    <w:rsid w:val="00006FC3"/>
    <w:rsid w:val="00007218"/>
    <w:rsid w:val="00007300"/>
    <w:rsid w:val="00007A7F"/>
    <w:rsid w:val="00007AD4"/>
    <w:rsid w:val="00007CA9"/>
    <w:rsid w:val="00007ED6"/>
    <w:rsid w:val="00010656"/>
    <w:rsid w:val="00010844"/>
    <w:rsid w:val="00010C83"/>
    <w:rsid w:val="00010D9F"/>
    <w:rsid w:val="00011891"/>
    <w:rsid w:val="00011912"/>
    <w:rsid w:val="00011AF2"/>
    <w:rsid w:val="00011F81"/>
    <w:rsid w:val="0001290E"/>
    <w:rsid w:val="000129FF"/>
    <w:rsid w:val="00012D4B"/>
    <w:rsid w:val="00013995"/>
    <w:rsid w:val="00013B74"/>
    <w:rsid w:val="000142A8"/>
    <w:rsid w:val="000143A9"/>
    <w:rsid w:val="00014517"/>
    <w:rsid w:val="00014830"/>
    <w:rsid w:val="0001495A"/>
    <w:rsid w:val="00014A9C"/>
    <w:rsid w:val="00014B5B"/>
    <w:rsid w:val="00014C8F"/>
    <w:rsid w:val="000157CF"/>
    <w:rsid w:val="00015DFB"/>
    <w:rsid w:val="00016001"/>
    <w:rsid w:val="00016234"/>
    <w:rsid w:val="00016312"/>
    <w:rsid w:val="000163B8"/>
    <w:rsid w:val="0001641C"/>
    <w:rsid w:val="00016A95"/>
    <w:rsid w:val="00017073"/>
    <w:rsid w:val="00017604"/>
    <w:rsid w:val="00017660"/>
    <w:rsid w:val="0001777B"/>
    <w:rsid w:val="0001778D"/>
    <w:rsid w:val="00017F58"/>
    <w:rsid w:val="00020546"/>
    <w:rsid w:val="00020D6D"/>
    <w:rsid w:val="000214A4"/>
    <w:rsid w:val="000215A1"/>
    <w:rsid w:val="000215AF"/>
    <w:rsid w:val="00021677"/>
    <w:rsid w:val="00021791"/>
    <w:rsid w:val="00022359"/>
    <w:rsid w:val="0002283D"/>
    <w:rsid w:val="00023703"/>
    <w:rsid w:val="000237F6"/>
    <w:rsid w:val="00023BCC"/>
    <w:rsid w:val="00023DCE"/>
    <w:rsid w:val="000241EA"/>
    <w:rsid w:val="00024340"/>
    <w:rsid w:val="0002472C"/>
    <w:rsid w:val="00024B93"/>
    <w:rsid w:val="00024DE3"/>
    <w:rsid w:val="00024E84"/>
    <w:rsid w:val="00025515"/>
    <w:rsid w:val="00025957"/>
    <w:rsid w:val="000259C9"/>
    <w:rsid w:val="00025D97"/>
    <w:rsid w:val="00025DD8"/>
    <w:rsid w:val="00026097"/>
    <w:rsid w:val="00026D5B"/>
    <w:rsid w:val="00026D83"/>
    <w:rsid w:val="00027062"/>
    <w:rsid w:val="00027264"/>
    <w:rsid w:val="00027457"/>
    <w:rsid w:val="0002769A"/>
    <w:rsid w:val="000277D4"/>
    <w:rsid w:val="0002782C"/>
    <w:rsid w:val="000279B8"/>
    <w:rsid w:val="00027E2E"/>
    <w:rsid w:val="00027F91"/>
    <w:rsid w:val="0003024E"/>
    <w:rsid w:val="000302E4"/>
    <w:rsid w:val="000305B2"/>
    <w:rsid w:val="00030A0B"/>
    <w:rsid w:val="00030AFB"/>
    <w:rsid w:val="00030FB5"/>
    <w:rsid w:val="00030FC7"/>
    <w:rsid w:val="0003103E"/>
    <w:rsid w:val="000310F9"/>
    <w:rsid w:val="00031FC1"/>
    <w:rsid w:val="0003274F"/>
    <w:rsid w:val="00032911"/>
    <w:rsid w:val="00032DA4"/>
    <w:rsid w:val="00032F54"/>
    <w:rsid w:val="00032F9A"/>
    <w:rsid w:val="00033424"/>
    <w:rsid w:val="000339D9"/>
    <w:rsid w:val="00034167"/>
    <w:rsid w:val="000341BC"/>
    <w:rsid w:val="000343A0"/>
    <w:rsid w:val="00034571"/>
    <w:rsid w:val="00034CEF"/>
    <w:rsid w:val="00035856"/>
    <w:rsid w:val="0003585F"/>
    <w:rsid w:val="00036164"/>
    <w:rsid w:val="000366FB"/>
    <w:rsid w:val="00036FEE"/>
    <w:rsid w:val="00037051"/>
    <w:rsid w:val="000375E9"/>
    <w:rsid w:val="000377F3"/>
    <w:rsid w:val="00037F8E"/>
    <w:rsid w:val="0004019C"/>
    <w:rsid w:val="00040B4D"/>
    <w:rsid w:val="000412F8"/>
    <w:rsid w:val="0004184E"/>
    <w:rsid w:val="00041889"/>
    <w:rsid w:val="00041D3E"/>
    <w:rsid w:val="000423AC"/>
    <w:rsid w:val="00042416"/>
    <w:rsid w:val="00042759"/>
    <w:rsid w:val="00042CB0"/>
    <w:rsid w:val="00042FEF"/>
    <w:rsid w:val="000430BD"/>
    <w:rsid w:val="00043106"/>
    <w:rsid w:val="0004380C"/>
    <w:rsid w:val="00043898"/>
    <w:rsid w:val="00043DF1"/>
    <w:rsid w:val="00044C5F"/>
    <w:rsid w:val="00044D23"/>
    <w:rsid w:val="00045F9F"/>
    <w:rsid w:val="000461CA"/>
    <w:rsid w:val="000465B7"/>
    <w:rsid w:val="000465D3"/>
    <w:rsid w:val="00046C27"/>
    <w:rsid w:val="00046DFD"/>
    <w:rsid w:val="00047527"/>
    <w:rsid w:val="000508F7"/>
    <w:rsid w:val="000513B3"/>
    <w:rsid w:val="00052009"/>
    <w:rsid w:val="00052309"/>
    <w:rsid w:val="00052DD6"/>
    <w:rsid w:val="000531FA"/>
    <w:rsid w:val="0005327C"/>
    <w:rsid w:val="0005367A"/>
    <w:rsid w:val="00053787"/>
    <w:rsid w:val="000541B0"/>
    <w:rsid w:val="0005462B"/>
    <w:rsid w:val="000547D6"/>
    <w:rsid w:val="00054B12"/>
    <w:rsid w:val="00054EBD"/>
    <w:rsid w:val="000551F5"/>
    <w:rsid w:val="00055407"/>
    <w:rsid w:val="00055E64"/>
    <w:rsid w:val="00055FB8"/>
    <w:rsid w:val="000563CF"/>
    <w:rsid w:val="00056730"/>
    <w:rsid w:val="000568B4"/>
    <w:rsid w:val="0005766F"/>
    <w:rsid w:val="000576A1"/>
    <w:rsid w:val="00057FCF"/>
    <w:rsid w:val="0006053E"/>
    <w:rsid w:val="00060584"/>
    <w:rsid w:val="000606AE"/>
    <w:rsid w:val="00061214"/>
    <w:rsid w:val="000616B4"/>
    <w:rsid w:val="0006181D"/>
    <w:rsid w:val="00061871"/>
    <w:rsid w:val="0006275C"/>
    <w:rsid w:val="00062B42"/>
    <w:rsid w:val="00062D96"/>
    <w:rsid w:val="0006306A"/>
    <w:rsid w:val="00063085"/>
    <w:rsid w:val="000630EC"/>
    <w:rsid w:val="000634D2"/>
    <w:rsid w:val="000639D1"/>
    <w:rsid w:val="00064109"/>
    <w:rsid w:val="00064603"/>
    <w:rsid w:val="0006497B"/>
    <w:rsid w:val="00064B5A"/>
    <w:rsid w:val="00064B6E"/>
    <w:rsid w:val="00065050"/>
    <w:rsid w:val="000653F7"/>
    <w:rsid w:val="000656A9"/>
    <w:rsid w:val="00065910"/>
    <w:rsid w:val="00065A0D"/>
    <w:rsid w:val="00065BB6"/>
    <w:rsid w:val="000677AE"/>
    <w:rsid w:val="00067923"/>
    <w:rsid w:val="00067F64"/>
    <w:rsid w:val="00070268"/>
    <w:rsid w:val="00070604"/>
    <w:rsid w:val="000713CA"/>
    <w:rsid w:val="000713DA"/>
    <w:rsid w:val="00071524"/>
    <w:rsid w:val="00071D82"/>
    <w:rsid w:val="00071F02"/>
    <w:rsid w:val="000728AB"/>
    <w:rsid w:val="00072F18"/>
    <w:rsid w:val="000733A8"/>
    <w:rsid w:val="00073544"/>
    <w:rsid w:val="00073952"/>
    <w:rsid w:val="0007420F"/>
    <w:rsid w:val="00074483"/>
    <w:rsid w:val="00074689"/>
    <w:rsid w:val="000747A3"/>
    <w:rsid w:val="00074D0E"/>
    <w:rsid w:val="00074DF5"/>
    <w:rsid w:val="0007587F"/>
    <w:rsid w:val="0007590B"/>
    <w:rsid w:val="00075941"/>
    <w:rsid w:val="00075B85"/>
    <w:rsid w:val="000760F1"/>
    <w:rsid w:val="00076522"/>
    <w:rsid w:val="00076AF8"/>
    <w:rsid w:val="000772FE"/>
    <w:rsid w:val="0007796E"/>
    <w:rsid w:val="00077A81"/>
    <w:rsid w:val="00077C27"/>
    <w:rsid w:val="00077F0E"/>
    <w:rsid w:val="00080D17"/>
    <w:rsid w:val="00081C8D"/>
    <w:rsid w:val="00081D1A"/>
    <w:rsid w:val="00081D35"/>
    <w:rsid w:val="000822CC"/>
    <w:rsid w:val="000831B2"/>
    <w:rsid w:val="000834F0"/>
    <w:rsid w:val="0008352F"/>
    <w:rsid w:val="00083533"/>
    <w:rsid w:val="00083545"/>
    <w:rsid w:val="0008368B"/>
    <w:rsid w:val="00083C4B"/>
    <w:rsid w:val="00084119"/>
    <w:rsid w:val="00084626"/>
    <w:rsid w:val="00085379"/>
    <w:rsid w:val="00085D17"/>
    <w:rsid w:val="00086AC3"/>
    <w:rsid w:val="00087462"/>
    <w:rsid w:val="000876D3"/>
    <w:rsid w:val="00087CB4"/>
    <w:rsid w:val="0009014B"/>
    <w:rsid w:val="00090284"/>
    <w:rsid w:val="0009060D"/>
    <w:rsid w:val="00090753"/>
    <w:rsid w:val="00090BC2"/>
    <w:rsid w:val="00090D43"/>
    <w:rsid w:val="0009138D"/>
    <w:rsid w:val="00091646"/>
    <w:rsid w:val="000918F3"/>
    <w:rsid w:val="0009195A"/>
    <w:rsid w:val="00091C84"/>
    <w:rsid w:val="00091C9B"/>
    <w:rsid w:val="00092613"/>
    <w:rsid w:val="0009263B"/>
    <w:rsid w:val="0009299D"/>
    <w:rsid w:val="00092CD3"/>
    <w:rsid w:val="00093185"/>
    <w:rsid w:val="0009355D"/>
    <w:rsid w:val="00093B0D"/>
    <w:rsid w:val="00093B3C"/>
    <w:rsid w:val="00093C89"/>
    <w:rsid w:val="00093D5A"/>
    <w:rsid w:val="00094136"/>
    <w:rsid w:val="00094581"/>
    <w:rsid w:val="000950D6"/>
    <w:rsid w:val="00095504"/>
    <w:rsid w:val="000956B5"/>
    <w:rsid w:val="00095A74"/>
    <w:rsid w:val="000965A6"/>
    <w:rsid w:val="00096611"/>
    <w:rsid w:val="00096F06"/>
    <w:rsid w:val="0009770D"/>
    <w:rsid w:val="00097BA2"/>
    <w:rsid w:val="00097FBB"/>
    <w:rsid w:val="000A0E81"/>
    <w:rsid w:val="000A16B8"/>
    <w:rsid w:val="000A1B6B"/>
    <w:rsid w:val="000A227C"/>
    <w:rsid w:val="000A26EB"/>
    <w:rsid w:val="000A2B52"/>
    <w:rsid w:val="000A2C43"/>
    <w:rsid w:val="000A2D43"/>
    <w:rsid w:val="000A31E0"/>
    <w:rsid w:val="000A3256"/>
    <w:rsid w:val="000A434F"/>
    <w:rsid w:val="000A45F8"/>
    <w:rsid w:val="000A4D17"/>
    <w:rsid w:val="000A4D9A"/>
    <w:rsid w:val="000A5047"/>
    <w:rsid w:val="000A5A0E"/>
    <w:rsid w:val="000A5C00"/>
    <w:rsid w:val="000A5F2B"/>
    <w:rsid w:val="000A6120"/>
    <w:rsid w:val="000A62B4"/>
    <w:rsid w:val="000A6625"/>
    <w:rsid w:val="000A6802"/>
    <w:rsid w:val="000A6E6D"/>
    <w:rsid w:val="000A6F48"/>
    <w:rsid w:val="000A733C"/>
    <w:rsid w:val="000A7817"/>
    <w:rsid w:val="000B0436"/>
    <w:rsid w:val="000B0661"/>
    <w:rsid w:val="000B0CB4"/>
    <w:rsid w:val="000B0E3C"/>
    <w:rsid w:val="000B13E3"/>
    <w:rsid w:val="000B1966"/>
    <w:rsid w:val="000B19A6"/>
    <w:rsid w:val="000B1BBF"/>
    <w:rsid w:val="000B1C31"/>
    <w:rsid w:val="000B210C"/>
    <w:rsid w:val="000B21A2"/>
    <w:rsid w:val="000B2325"/>
    <w:rsid w:val="000B247F"/>
    <w:rsid w:val="000B2AA4"/>
    <w:rsid w:val="000B303C"/>
    <w:rsid w:val="000B3295"/>
    <w:rsid w:val="000B3555"/>
    <w:rsid w:val="000B378A"/>
    <w:rsid w:val="000B4040"/>
    <w:rsid w:val="000B4C97"/>
    <w:rsid w:val="000B5016"/>
    <w:rsid w:val="000B5019"/>
    <w:rsid w:val="000B50E7"/>
    <w:rsid w:val="000B54A2"/>
    <w:rsid w:val="000B5753"/>
    <w:rsid w:val="000B578D"/>
    <w:rsid w:val="000B57B9"/>
    <w:rsid w:val="000B6262"/>
    <w:rsid w:val="000B7D45"/>
    <w:rsid w:val="000B7F92"/>
    <w:rsid w:val="000C01FE"/>
    <w:rsid w:val="000C0DEC"/>
    <w:rsid w:val="000C103B"/>
    <w:rsid w:val="000C1194"/>
    <w:rsid w:val="000C12EE"/>
    <w:rsid w:val="000C1D9A"/>
    <w:rsid w:val="000C1FD8"/>
    <w:rsid w:val="000C2100"/>
    <w:rsid w:val="000C29FF"/>
    <w:rsid w:val="000C2DD8"/>
    <w:rsid w:val="000C3F0C"/>
    <w:rsid w:val="000C40FC"/>
    <w:rsid w:val="000C4216"/>
    <w:rsid w:val="000C4ABD"/>
    <w:rsid w:val="000C4C4A"/>
    <w:rsid w:val="000C4CCD"/>
    <w:rsid w:val="000C5183"/>
    <w:rsid w:val="000C5654"/>
    <w:rsid w:val="000C5799"/>
    <w:rsid w:val="000C5A27"/>
    <w:rsid w:val="000C6044"/>
    <w:rsid w:val="000C605B"/>
    <w:rsid w:val="000C6D0E"/>
    <w:rsid w:val="000C771C"/>
    <w:rsid w:val="000C7810"/>
    <w:rsid w:val="000C7B72"/>
    <w:rsid w:val="000D00A6"/>
    <w:rsid w:val="000D0491"/>
    <w:rsid w:val="000D04E8"/>
    <w:rsid w:val="000D0CB6"/>
    <w:rsid w:val="000D0D5A"/>
    <w:rsid w:val="000D0F5F"/>
    <w:rsid w:val="000D0F86"/>
    <w:rsid w:val="000D1284"/>
    <w:rsid w:val="000D13C9"/>
    <w:rsid w:val="000D2168"/>
    <w:rsid w:val="000D25B6"/>
    <w:rsid w:val="000D3450"/>
    <w:rsid w:val="000D3C83"/>
    <w:rsid w:val="000D3D20"/>
    <w:rsid w:val="000D3DD2"/>
    <w:rsid w:val="000D3DDA"/>
    <w:rsid w:val="000D424E"/>
    <w:rsid w:val="000D4705"/>
    <w:rsid w:val="000D489E"/>
    <w:rsid w:val="000D6177"/>
    <w:rsid w:val="000D623B"/>
    <w:rsid w:val="000D6262"/>
    <w:rsid w:val="000D64DD"/>
    <w:rsid w:val="000D670A"/>
    <w:rsid w:val="000D7009"/>
    <w:rsid w:val="000D7075"/>
    <w:rsid w:val="000D7AD0"/>
    <w:rsid w:val="000D7C84"/>
    <w:rsid w:val="000E04E7"/>
    <w:rsid w:val="000E06B8"/>
    <w:rsid w:val="000E0A8B"/>
    <w:rsid w:val="000E0AF9"/>
    <w:rsid w:val="000E0B88"/>
    <w:rsid w:val="000E0F64"/>
    <w:rsid w:val="000E115D"/>
    <w:rsid w:val="000E12F2"/>
    <w:rsid w:val="000E143A"/>
    <w:rsid w:val="000E1897"/>
    <w:rsid w:val="000E2082"/>
    <w:rsid w:val="000E2B00"/>
    <w:rsid w:val="000E3023"/>
    <w:rsid w:val="000E315E"/>
    <w:rsid w:val="000E3474"/>
    <w:rsid w:val="000E3A7A"/>
    <w:rsid w:val="000E3BDC"/>
    <w:rsid w:val="000E3EC0"/>
    <w:rsid w:val="000E4561"/>
    <w:rsid w:val="000E4FC3"/>
    <w:rsid w:val="000E5103"/>
    <w:rsid w:val="000E5666"/>
    <w:rsid w:val="000E6610"/>
    <w:rsid w:val="000E6A31"/>
    <w:rsid w:val="000E7020"/>
    <w:rsid w:val="000E73BE"/>
    <w:rsid w:val="000E7DC2"/>
    <w:rsid w:val="000E7EDF"/>
    <w:rsid w:val="000F0118"/>
    <w:rsid w:val="000F03FB"/>
    <w:rsid w:val="000F05C0"/>
    <w:rsid w:val="000F05DB"/>
    <w:rsid w:val="000F0A19"/>
    <w:rsid w:val="000F0F50"/>
    <w:rsid w:val="000F0F5E"/>
    <w:rsid w:val="000F224C"/>
    <w:rsid w:val="000F25D8"/>
    <w:rsid w:val="000F2D4F"/>
    <w:rsid w:val="000F2D52"/>
    <w:rsid w:val="000F3379"/>
    <w:rsid w:val="000F37B7"/>
    <w:rsid w:val="000F3B09"/>
    <w:rsid w:val="000F41C0"/>
    <w:rsid w:val="000F4B57"/>
    <w:rsid w:val="000F4E25"/>
    <w:rsid w:val="000F5308"/>
    <w:rsid w:val="000F5607"/>
    <w:rsid w:val="000F5654"/>
    <w:rsid w:val="000F56CD"/>
    <w:rsid w:val="000F60D5"/>
    <w:rsid w:val="000F6100"/>
    <w:rsid w:val="000F6341"/>
    <w:rsid w:val="000F65AC"/>
    <w:rsid w:val="000F6E26"/>
    <w:rsid w:val="000F6F8B"/>
    <w:rsid w:val="000F74FF"/>
    <w:rsid w:val="000F7B2D"/>
    <w:rsid w:val="000F7C9C"/>
    <w:rsid w:val="001003A9"/>
    <w:rsid w:val="00100494"/>
    <w:rsid w:val="0010065D"/>
    <w:rsid w:val="001010BC"/>
    <w:rsid w:val="001013B8"/>
    <w:rsid w:val="00101552"/>
    <w:rsid w:val="001016D8"/>
    <w:rsid w:val="00102225"/>
    <w:rsid w:val="0010228C"/>
    <w:rsid w:val="0010236E"/>
    <w:rsid w:val="00102BF4"/>
    <w:rsid w:val="00102D83"/>
    <w:rsid w:val="00102F94"/>
    <w:rsid w:val="00103002"/>
    <w:rsid w:val="00103247"/>
    <w:rsid w:val="0010331F"/>
    <w:rsid w:val="00103714"/>
    <w:rsid w:val="00103E24"/>
    <w:rsid w:val="001049D0"/>
    <w:rsid w:val="00104DDA"/>
    <w:rsid w:val="00105E90"/>
    <w:rsid w:val="00105EB0"/>
    <w:rsid w:val="0010609C"/>
    <w:rsid w:val="001068BC"/>
    <w:rsid w:val="00106CD7"/>
    <w:rsid w:val="00106D70"/>
    <w:rsid w:val="00106FA6"/>
    <w:rsid w:val="00107193"/>
    <w:rsid w:val="0010719D"/>
    <w:rsid w:val="00107250"/>
    <w:rsid w:val="001073A9"/>
    <w:rsid w:val="001073C9"/>
    <w:rsid w:val="0010760F"/>
    <w:rsid w:val="00107717"/>
    <w:rsid w:val="00107A5F"/>
    <w:rsid w:val="00107D22"/>
    <w:rsid w:val="00110305"/>
    <w:rsid w:val="00110335"/>
    <w:rsid w:val="001106CB"/>
    <w:rsid w:val="00110F1B"/>
    <w:rsid w:val="001110CA"/>
    <w:rsid w:val="001112D3"/>
    <w:rsid w:val="001117B3"/>
    <w:rsid w:val="00111A69"/>
    <w:rsid w:val="00111AF9"/>
    <w:rsid w:val="00111BFC"/>
    <w:rsid w:val="00111EC4"/>
    <w:rsid w:val="00112737"/>
    <w:rsid w:val="0011275C"/>
    <w:rsid w:val="00112959"/>
    <w:rsid w:val="00112C55"/>
    <w:rsid w:val="00113F18"/>
    <w:rsid w:val="001141DA"/>
    <w:rsid w:val="001146EC"/>
    <w:rsid w:val="00114927"/>
    <w:rsid w:val="0011594B"/>
    <w:rsid w:val="00115FDB"/>
    <w:rsid w:val="001162C8"/>
    <w:rsid w:val="0011636A"/>
    <w:rsid w:val="00116A20"/>
    <w:rsid w:val="00116EF9"/>
    <w:rsid w:val="001170CE"/>
    <w:rsid w:val="00117436"/>
    <w:rsid w:val="00117729"/>
    <w:rsid w:val="00117933"/>
    <w:rsid w:val="00117C87"/>
    <w:rsid w:val="00117D00"/>
    <w:rsid w:val="0012044F"/>
    <w:rsid w:val="00120604"/>
    <w:rsid w:val="0012094F"/>
    <w:rsid w:val="00120A4E"/>
    <w:rsid w:val="00120E11"/>
    <w:rsid w:val="00120F46"/>
    <w:rsid w:val="001219F7"/>
    <w:rsid w:val="00122860"/>
    <w:rsid w:val="0012287F"/>
    <w:rsid w:val="0012292E"/>
    <w:rsid w:val="00122A3B"/>
    <w:rsid w:val="00123450"/>
    <w:rsid w:val="00123514"/>
    <w:rsid w:val="001237E1"/>
    <w:rsid w:val="00123C77"/>
    <w:rsid w:val="001259B2"/>
    <w:rsid w:val="00125DD9"/>
    <w:rsid w:val="00126874"/>
    <w:rsid w:val="001269AA"/>
    <w:rsid w:val="00126EE6"/>
    <w:rsid w:val="0012716A"/>
    <w:rsid w:val="0012747C"/>
    <w:rsid w:val="0012748C"/>
    <w:rsid w:val="001279E5"/>
    <w:rsid w:val="00127A39"/>
    <w:rsid w:val="00127AB7"/>
    <w:rsid w:val="00130467"/>
    <w:rsid w:val="0013048F"/>
    <w:rsid w:val="0013098A"/>
    <w:rsid w:val="00131450"/>
    <w:rsid w:val="0013197B"/>
    <w:rsid w:val="00131A40"/>
    <w:rsid w:val="00131F59"/>
    <w:rsid w:val="00132196"/>
    <w:rsid w:val="00132779"/>
    <w:rsid w:val="001327DE"/>
    <w:rsid w:val="00133783"/>
    <w:rsid w:val="001339EE"/>
    <w:rsid w:val="00133B84"/>
    <w:rsid w:val="00133EE6"/>
    <w:rsid w:val="00133F17"/>
    <w:rsid w:val="0013445E"/>
    <w:rsid w:val="00134892"/>
    <w:rsid w:val="00134D8D"/>
    <w:rsid w:val="001352B1"/>
    <w:rsid w:val="00135398"/>
    <w:rsid w:val="00135DC8"/>
    <w:rsid w:val="0013663A"/>
    <w:rsid w:val="001369A8"/>
    <w:rsid w:val="00136A28"/>
    <w:rsid w:val="00136BBA"/>
    <w:rsid w:val="00136CC3"/>
    <w:rsid w:val="001374C4"/>
    <w:rsid w:val="001375AB"/>
    <w:rsid w:val="00137955"/>
    <w:rsid w:val="00137CA5"/>
    <w:rsid w:val="00137E32"/>
    <w:rsid w:val="00140034"/>
    <w:rsid w:val="001405DB"/>
    <w:rsid w:val="0014064F"/>
    <w:rsid w:val="00140680"/>
    <w:rsid w:val="0014096D"/>
    <w:rsid w:val="00140C1C"/>
    <w:rsid w:val="00140CD2"/>
    <w:rsid w:val="001410DD"/>
    <w:rsid w:val="00141478"/>
    <w:rsid w:val="001415EE"/>
    <w:rsid w:val="00141725"/>
    <w:rsid w:val="00141A86"/>
    <w:rsid w:val="00141E0F"/>
    <w:rsid w:val="00142235"/>
    <w:rsid w:val="001424FF"/>
    <w:rsid w:val="00142601"/>
    <w:rsid w:val="0014264A"/>
    <w:rsid w:val="001427FE"/>
    <w:rsid w:val="001428DC"/>
    <w:rsid w:val="00142A29"/>
    <w:rsid w:val="00142E5E"/>
    <w:rsid w:val="00143055"/>
    <w:rsid w:val="001432FA"/>
    <w:rsid w:val="001433AC"/>
    <w:rsid w:val="00143F26"/>
    <w:rsid w:val="00144228"/>
    <w:rsid w:val="00144264"/>
    <w:rsid w:val="00144F0E"/>
    <w:rsid w:val="001453A3"/>
    <w:rsid w:val="00145B0D"/>
    <w:rsid w:val="00145BA4"/>
    <w:rsid w:val="00146691"/>
    <w:rsid w:val="00146D88"/>
    <w:rsid w:val="00147442"/>
    <w:rsid w:val="0014750A"/>
    <w:rsid w:val="00147D27"/>
    <w:rsid w:val="00150367"/>
    <w:rsid w:val="0015063A"/>
    <w:rsid w:val="00150A5D"/>
    <w:rsid w:val="00150B2F"/>
    <w:rsid w:val="00150ECB"/>
    <w:rsid w:val="00150EE8"/>
    <w:rsid w:val="00151428"/>
    <w:rsid w:val="00151A11"/>
    <w:rsid w:val="00151B81"/>
    <w:rsid w:val="00152307"/>
    <w:rsid w:val="0015245C"/>
    <w:rsid w:val="00152D19"/>
    <w:rsid w:val="0015302C"/>
    <w:rsid w:val="00153626"/>
    <w:rsid w:val="00153786"/>
    <w:rsid w:val="00153A03"/>
    <w:rsid w:val="00153AA4"/>
    <w:rsid w:val="0015420C"/>
    <w:rsid w:val="001544D6"/>
    <w:rsid w:val="00154AC6"/>
    <w:rsid w:val="00154DF6"/>
    <w:rsid w:val="00155AB6"/>
    <w:rsid w:val="00155BB0"/>
    <w:rsid w:val="0015618A"/>
    <w:rsid w:val="001561AF"/>
    <w:rsid w:val="001566E9"/>
    <w:rsid w:val="00156768"/>
    <w:rsid w:val="0015691A"/>
    <w:rsid w:val="001569FA"/>
    <w:rsid w:val="00156C10"/>
    <w:rsid w:val="001571FB"/>
    <w:rsid w:val="00157319"/>
    <w:rsid w:val="00157534"/>
    <w:rsid w:val="0016051C"/>
    <w:rsid w:val="0016059B"/>
    <w:rsid w:val="00160F65"/>
    <w:rsid w:val="001610AF"/>
    <w:rsid w:val="001612A5"/>
    <w:rsid w:val="001617F5"/>
    <w:rsid w:val="00161C53"/>
    <w:rsid w:val="00161E8B"/>
    <w:rsid w:val="001620E5"/>
    <w:rsid w:val="00162FBC"/>
    <w:rsid w:val="00162FEC"/>
    <w:rsid w:val="00163195"/>
    <w:rsid w:val="00163362"/>
    <w:rsid w:val="001637C0"/>
    <w:rsid w:val="001637D8"/>
    <w:rsid w:val="00163818"/>
    <w:rsid w:val="001642E2"/>
    <w:rsid w:val="001642F1"/>
    <w:rsid w:val="001643BC"/>
    <w:rsid w:val="00164602"/>
    <w:rsid w:val="00164746"/>
    <w:rsid w:val="001648E6"/>
    <w:rsid w:val="00164DF6"/>
    <w:rsid w:val="00165562"/>
    <w:rsid w:val="001658BD"/>
    <w:rsid w:val="00165B06"/>
    <w:rsid w:val="00165DAE"/>
    <w:rsid w:val="00165E0E"/>
    <w:rsid w:val="00166085"/>
    <w:rsid w:val="0016629E"/>
    <w:rsid w:val="001665D0"/>
    <w:rsid w:val="00166E25"/>
    <w:rsid w:val="001677CD"/>
    <w:rsid w:val="00167823"/>
    <w:rsid w:val="0016793C"/>
    <w:rsid w:val="00167DF0"/>
    <w:rsid w:val="00167F51"/>
    <w:rsid w:val="001701EE"/>
    <w:rsid w:val="001708FC"/>
    <w:rsid w:val="00170D42"/>
    <w:rsid w:val="00170FB5"/>
    <w:rsid w:val="0017105D"/>
    <w:rsid w:val="00171736"/>
    <w:rsid w:val="0017190D"/>
    <w:rsid w:val="00172283"/>
    <w:rsid w:val="001731C2"/>
    <w:rsid w:val="001739EA"/>
    <w:rsid w:val="00173B6A"/>
    <w:rsid w:val="00173F6F"/>
    <w:rsid w:val="00174467"/>
    <w:rsid w:val="00174589"/>
    <w:rsid w:val="001749C7"/>
    <w:rsid w:val="00175686"/>
    <w:rsid w:val="00176354"/>
    <w:rsid w:val="001764AD"/>
    <w:rsid w:val="001765BB"/>
    <w:rsid w:val="00176FF4"/>
    <w:rsid w:val="0017781E"/>
    <w:rsid w:val="00177840"/>
    <w:rsid w:val="00177F91"/>
    <w:rsid w:val="00177FE1"/>
    <w:rsid w:val="0018013B"/>
    <w:rsid w:val="00181A5E"/>
    <w:rsid w:val="00181BED"/>
    <w:rsid w:val="00181DB5"/>
    <w:rsid w:val="00181FD9"/>
    <w:rsid w:val="001821C9"/>
    <w:rsid w:val="001826D8"/>
    <w:rsid w:val="00182971"/>
    <w:rsid w:val="00182D40"/>
    <w:rsid w:val="00182E19"/>
    <w:rsid w:val="00182F42"/>
    <w:rsid w:val="001831EE"/>
    <w:rsid w:val="00183C77"/>
    <w:rsid w:val="00183DB5"/>
    <w:rsid w:val="0018425B"/>
    <w:rsid w:val="00184329"/>
    <w:rsid w:val="0018432D"/>
    <w:rsid w:val="00184A40"/>
    <w:rsid w:val="00184BDB"/>
    <w:rsid w:val="00184F72"/>
    <w:rsid w:val="00185006"/>
    <w:rsid w:val="001850BD"/>
    <w:rsid w:val="00185C8C"/>
    <w:rsid w:val="00185F9E"/>
    <w:rsid w:val="0018792E"/>
    <w:rsid w:val="00187D36"/>
    <w:rsid w:val="00187E53"/>
    <w:rsid w:val="00187EE8"/>
    <w:rsid w:val="00190104"/>
    <w:rsid w:val="0019132E"/>
    <w:rsid w:val="001915FB"/>
    <w:rsid w:val="00191B6B"/>
    <w:rsid w:val="00191CA1"/>
    <w:rsid w:val="001924E5"/>
    <w:rsid w:val="00192836"/>
    <w:rsid w:val="00192853"/>
    <w:rsid w:val="0019297B"/>
    <w:rsid w:val="00192E87"/>
    <w:rsid w:val="00192EAE"/>
    <w:rsid w:val="001930C4"/>
    <w:rsid w:val="00193800"/>
    <w:rsid w:val="00193ABB"/>
    <w:rsid w:val="00193D4E"/>
    <w:rsid w:val="0019479D"/>
    <w:rsid w:val="00194EC9"/>
    <w:rsid w:val="00194ECD"/>
    <w:rsid w:val="00194F6B"/>
    <w:rsid w:val="00195E98"/>
    <w:rsid w:val="00195ED3"/>
    <w:rsid w:val="00195F4C"/>
    <w:rsid w:val="001968C3"/>
    <w:rsid w:val="00196C50"/>
    <w:rsid w:val="00196E47"/>
    <w:rsid w:val="001978FF"/>
    <w:rsid w:val="00197B0A"/>
    <w:rsid w:val="001A03EC"/>
    <w:rsid w:val="001A04FD"/>
    <w:rsid w:val="001A0560"/>
    <w:rsid w:val="001A10DA"/>
    <w:rsid w:val="001A13F8"/>
    <w:rsid w:val="001A157F"/>
    <w:rsid w:val="001A1706"/>
    <w:rsid w:val="001A1B39"/>
    <w:rsid w:val="001A263F"/>
    <w:rsid w:val="001A28F9"/>
    <w:rsid w:val="001A2A05"/>
    <w:rsid w:val="001A2AD4"/>
    <w:rsid w:val="001A2EE2"/>
    <w:rsid w:val="001A31B2"/>
    <w:rsid w:val="001A32F9"/>
    <w:rsid w:val="001A35B5"/>
    <w:rsid w:val="001A4147"/>
    <w:rsid w:val="001A4C2F"/>
    <w:rsid w:val="001A4D9E"/>
    <w:rsid w:val="001A508F"/>
    <w:rsid w:val="001A5D03"/>
    <w:rsid w:val="001A5E6C"/>
    <w:rsid w:val="001A64BC"/>
    <w:rsid w:val="001A6614"/>
    <w:rsid w:val="001A6652"/>
    <w:rsid w:val="001A6A66"/>
    <w:rsid w:val="001A70D9"/>
    <w:rsid w:val="001A7B70"/>
    <w:rsid w:val="001A7C2D"/>
    <w:rsid w:val="001B02F0"/>
    <w:rsid w:val="001B0563"/>
    <w:rsid w:val="001B05E5"/>
    <w:rsid w:val="001B0748"/>
    <w:rsid w:val="001B09D4"/>
    <w:rsid w:val="001B0A00"/>
    <w:rsid w:val="001B0A37"/>
    <w:rsid w:val="001B0A89"/>
    <w:rsid w:val="001B0D76"/>
    <w:rsid w:val="001B11BF"/>
    <w:rsid w:val="001B149D"/>
    <w:rsid w:val="001B154F"/>
    <w:rsid w:val="001B15E7"/>
    <w:rsid w:val="001B173C"/>
    <w:rsid w:val="001B1BBC"/>
    <w:rsid w:val="001B1EA4"/>
    <w:rsid w:val="001B1EA8"/>
    <w:rsid w:val="001B29ED"/>
    <w:rsid w:val="001B2BD7"/>
    <w:rsid w:val="001B32BB"/>
    <w:rsid w:val="001B3494"/>
    <w:rsid w:val="001B3661"/>
    <w:rsid w:val="001B3693"/>
    <w:rsid w:val="001B4307"/>
    <w:rsid w:val="001B4515"/>
    <w:rsid w:val="001B4B4C"/>
    <w:rsid w:val="001B4DFC"/>
    <w:rsid w:val="001B5660"/>
    <w:rsid w:val="001B5D17"/>
    <w:rsid w:val="001B681C"/>
    <w:rsid w:val="001B6F32"/>
    <w:rsid w:val="001B7D80"/>
    <w:rsid w:val="001B7F15"/>
    <w:rsid w:val="001B7FB9"/>
    <w:rsid w:val="001C0027"/>
    <w:rsid w:val="001C05F3"/>
    <w:rsid w:val="001C06D6"/>
    <w:rsid w:val="001C0FFB"/>
    <w:rsid w:val="001C12FA"/>
    <w:rsid w:val="001C13FD"/>
    <w:rsid w:val="001C18B1"/>
    <w:rsid w:val="001C2184"/>
    <w:rsid w:val="001C2669"/>
    <w:rsid w:val="001C284D"/>
    <w:rsid w:val="001C2F9E"/>
    <w:rsid w:val="001C3583"/>
    <w:rsid w:val="001C3D25"/>
    <w:rsid w:val="001C3EC2"/>
    <w:rsid w:val="001C460D"/>
    <w:rsid w:val="001C466A"/>
    <w:rsid w:val="001C4788"/>
    <w:rsid w:val="001C48B9"/>
    <w:rsid w:val="001C4C27"/>
    <w:rsid w:val="001C54DA"/>
    <w:rsid w:val="001C590F"/>
    <w:rsid w:val="001C5FA9"/>
    <w:rsid w:val="001C60D0"/>
    <w:rsid w:val="001C674C"/>
    <w:rsid w:val="001C6C85"/>
    <w:rsid w:val="001C734A"/>
    <w:rsid w:val="001C7598"/>
    <w:rsid w:val="001C7E76"/>
    <w:rsid w:val="001D0AED"/>
    <w:rsid w:val="001D0BE8"/>
    <w:rsid w:val="001D0DAA"/>
    <w:rsid w:val="001D1213"/>
    <w:rsid w:val="001D1CB3"/>
    <w:rsid w:val="001D1D0D"/>
    <w:rsid w:val="001D1DC5"/>
    <w:rsid w:val="001D1FB1"/>
    <w:rsid w:val="001D2606"/>
    <w:rsid w:val="001D2763"/>
    <w:rsid w:val="001D27C5"/>
    <w:rsid w:val="001D2C95"/>
    <w:rsid w:val="001D3778"/>
    <w:rsid w:val="001D37FB"/>
    <w:rsid w:val="001D39C0"/>
    <w:rsid w:val="001D3D40"/>
    <w:rsid w:val="001D4290"/>
    <w:rsid w:val="001D432B"/>
    <w:rsid w:val="001D4936"/>
    <w:rsid w:val="001D4E9A"/>
    <w:rsid w:val="001D5396"/>
    <w:rsid w:val="001D6B14"/>
    <w:rsid w:val="001D711C"/>
    <w:rsid w:val="001D7E78"/>
    <w:rsid w:val="001E03BD"/>
    <w:rsid w:val="001E042E"/>
    <w:rsid w:val="001E058C"/>
    <w:rsid w:val="001E08E8"/>
    <w:rsid w:val="001E1378"/>
    <w:rsid w:val="001E15FD"/>
    <w:rsid w:val="001E220E"/>
    <w:rsid w:val="001E26A6"/>
    <w:rsid w:val="001E2A5D"/>
    <w:rsid w:val="001E2A6B"/>
    <w:rsid w:val="001E2E71"/>
    <w:rsid w:val="001E34A8"/>
    <w:rsid w:val="001E3A86"/>
    <w:rsid w:val="001E3D42"/>
    <w:rsid w:val="001E465B"/>
    <w:rsid w:val="001E4C5E"/>
    <w:rsid w:val="001E4E52"/>
    <w:rsid w:val="001E57E8"/>
    <w:rsid w:val="001E5DBB"/>
    <w:rsid w:val="001E6170"/>
    <w:rsid w:val="001E6DFD"/>
    <w:rsid w:val="001E7295"/>
    <w:rsid w:val="001E72EC"/>
    <w:rsid w:val="001E7B8F"/>
    <w:rsid w:val="001E7E89"/>
    <w:rsid w:val="001F0304"/>
    <w:rsid w:val="001F036E"/>
    <w:rsid w:val="001F0E22"/>
    <w:rsid w:val="001F1363"/>
    <w:rsid w:val="001F13AA"/>
    <w:rsid w:val="001F196D"/>
    <w:rsid w:val="001F1BFD"/>
    <w:rsid w:val="001F209D"/>
    <w:rsid w:val="001F226B"/>
    <w:rsid w:val="001F2508"/>
    <w:rsid w:val="001F2726"/>
    <w:rsid w:val="001F3A18"/>
    <w:rsid w:val="001F43EF"/>
    <w:rsid w:val="001F5418"/>
    <w:rsid w:val="001F5433"/>
    <w:rsid w:val="001F591D"/>
    <w:rsid w:val="001F71D2"/>
    <w:rsid w:val="001F71FD"/>
    <w:rsid w:val="001F750B"/>
    <w:rsid w:val="001F7759"/>
    <w:rsid w:val="001F7A9C"/>
    <w:rsid w:val="001F7E24"/>
    <w:rsid w:val="002000F7"/>
    <w:rsid w:val="0020093B"/>
    <w:rsid w:val="0020096D"/>
    <w:rsid w:val="00200E8C"/>
    <w:rsid w:val="0020145A"/>
    <w:rsid w:val="002016BD"/>
    <w:rsid w:val="00201A27"/>
    <w:rsid w:val="00201B7E"/>
    <w:rsid w:val="00201C2A"/>
    <w:rsid w:val="002036D8"/>
    <w:rsid w:val="002037F2"/>
    <w:rsid w:val="002038D3"/>
    <w:rsid w:val="00203E79"/>
    <w:rsid w:val="0020415B"/>
    <w:rsid w:val="002043DD"/>
    <w:rsid w:val="002044EA"/>
    <w:rsid w:val="00204E3A"/>
    <w:rsid w:val="00205A5E"/>
    <w:rsid w:val="0020666B"/>
    <w:rsid w:val="00206ABA"/>
    <w:rsid w:val="002071BA"/>
    <w:rsid w:val="00207E28"/>
    <w:rsid w:val="002100A7"/>
    <w:rsid w:val="0021028E"/>
    <w:rsid w:val="00210B04"/>
    <w:rsid w:val="00211BBF"/>
    <w:rsid w:val="002121A9"/>
    <w:rsid w:val="002121AF"/>
    <w:rsid w:val="002122D2"/>
    <w:rsid w:val="00212813"/>
    <w:rsid w:val="00212828"/>
    <w:rsid w:val="00212F0F"/>
    <w:rsid w:val="0021334A"/>
    <w:rsid w:val="0021486A"/>
    <w:rsid w:val="00215BFE"/>
    <w:rsid w:val="00216741"/>
    <w:rsid w:val="00217673"/>
    <w:rsid w:val="00217732"/>
    <w:rsid w:val="00217C40"/>
    <w:rsid w:val="00217DC5"/>
    <w:rsid w:val="002202CF"/>
    <w:rsid w:val="0022061D"/>
    <w:rsid w:val="002207E8"/>
    <w:rsid w:val="002208B2"/>
    <w:rsid w:val="00220A45"/>
    <w:rsid w:val="00220B90"/>
    <w:rsid w:val="002211B5"/>
    <w:rsid w:val="0022129B"/>
    <w:rsid w:val="0022158E"/>
    <w:rsid w:val="00221D68"/>
    <w:rsid w:val="00221F80"/>
    <w:rsid w:val="00221FEE"/>
    <w:rsid w:val="0022205A"/>
    <w:rsid w:val="002220EB"/>
    <w:rsid w:val="00222DDF"/>
    <w:rsid w:val="0022336D"/>
    <w:rsid w:val="002233FD"/>
    <w:rsid w:val="0022361E"/>
    <w:rsid w:val="00223A5D"/>
    <w:rsid w:val="00223D05"/>
    <w:rsid w:val="00223FEE"/>
    <w:rsid w:val="002241E3"/>
    <w:rsid w:val="00224682"/>
    <w:rsid w:val="002247C7"/>
    <w:rsid w:val="002248C1"/>
    <w:rsid w:val="00224A25"/>
    <w:rsid w:val="00224C7B"/>
    <w:rsid w:val="00224DBE"/>
    <w:rsid w:val="002257E7"/>
    <w:rsid w:val="00226030"/>
    <w:rsid w:val="0022629A"/>
    <w:rsid w:val="002265DA"/>
    <w:rsid w:val="002268F0"/>
    <w:rsid w:val="00227F3A"/>
    <w:rsid w:val="00230475"/>
    <w:rsid w:val="002309B7"/>
    <w:rsid w:val="00231A91"/>
    <w:rsid w:val="00232223"/>
    <w:rsid w:val="00232392"/>
    <w:rsid w:val="0023245D"/>
    <w:rsid w:val="00232CC7"/>
    <w:rsid w:val="00233150"/>
    <w:rsid w:val="00233595"/>
    <w:rsid w:val="0023366B"/>
    <w:rsid w:val="0023382E"/>
    <w:rsid w:val="00233930"/>
    <w:rsid w:val="00233A98"/>
    <w:rsid w:val="0023413C"/>
    <w:rsid w:val="002343A5"/>
    <w:rsid w:val="002344D9"/>
    <w:rsid w:val="002345B1"/>
    <w:rsid w:val="00234666"/>
    <w:rsid w:val="00234981"/>
    <w:rsid w:val="00235259"/>
    <w:rsid w:val="002354B4"/>
    <w:rsid w:val="00235BFC"/>
    <w:rsid w:val="00235C8F"/>
    <w:rsid w:val="00236D7F"/>
    <w:rsid w:val="00236FB5"/>
    <w:rsid w:val="002373A3"/>
    <w:rsid w:val="0023783A"/>
    <w:rsid w:val="002402A7"/>
    <w:rsid w:val="00240A6B"/>
    <w:rsid w:val="00240B0E"/>
    <w:rsid w:val="002413EC"/>
    <w:rsid w:val="002416B8"/>
    <w:rsid w:val="00241AED"/>
    <w:rsid w:val="00242066"/>
    <w:rsid w:val="002422D2"/>
    <w:rsid w:val="00243776"/>
    <w:rsid w:val="0024457B"/>
    <w:rsid w:val="002446CE"/>
    <w:rsid w:val="00244DB3"/>
    <w:rsid w:val="00244E86"/>
    <w:rsid w:val="0024521A"/>
    <w:rsid w:val="00245629"/>
    <w:rsid w:val="00245780"/>
    <w:rsid w:val="002458ED"/>
    <w:rsid w:val="00245938"/>
    <w:rsid w:val="0024604E"/>
    <w:rsid w:val="0024640D"/>
    <w:rsid w:val="0024646B"/>
    <w:rsid w:val="002478E5"/>
    <w:rsid w:val="0024792B"/>
    <w:rsid w:val="00247AAF"/>
    <w:rsid w:val="00250418"/>
    <w:rsid w:val="00250677"/>
    <w:rsid w:val="00250731"/>
    <w:rsid w:val="00250AEF"/>
    <w:rsid w:val="00250D1E"/>
    <w:rsid w:val="00251D59"/>
    <w:rsid w:val="00252072"/>
    <w:rsid w:val="00252101"/>
    <w:rsid w:val="0025213C"/>
    <w:rsid w:val="00252328"/>
    <w:rsid w:val="00252484"/>
    <w:rsid w:val="0025260F"/>
    <w:rsid w:val="002526AD"/>
    <w:rsid w:val="002526F7"/>
    <w:rsid w:val="00253673"/>
    <w:rsid w:val="002536B2"/>
    <w:rsid w:val="00253F4A"/>
    <w:rsid w:val="002541F3"/>
    <w:rsid w:val="00254BBA"/>
    <w:rsid w:val="00254E3D"/>
    <w:rsid w:val="00254FD6"/>
    <w:rsid w:val="0025536F"/>
    <w:rsid w:val="002553BE"/>
    <w:rsid w:val="002554B6"/>
    <w:rsid w:val="00255E02"/>
    <w:rsid w:val="00255F71"/>
    <w:rsid w:val="002565DD"/>
    <w:rsid w:val="00256728"/>
    <w:rsid w:val="00257A11"/>
    <w:rsid w:val="00257E69"/>
    <w:rsid w:val="00261198"/>
    <w:rsid w:val="00261401"/>
    <w:rsid w:val="002614A2"/>
    <w:rsid w:val="00261582"/>
    <w:rsid w:val="00261A4B"/>
    <w:rsid w:val="00261AC6"/>
    <w:rsid w:val="00262161"/>
    <w:rsid w:val="002624B3"/>
    <w:rsid w:val="0026263B"/>
    <w:rsid w:val="002629B3"/>
    <w:rsid w:val="00262C1C"/>
    <w:rsid w:val="0026302E"/>
    <w:rsid w:val="00263059"/>
    <w:rsid w:val="00263BC5"/>
    <w:rsid w:val="002642CD"/>
    <w:rsid w:val="0026462F"/>
    <w:rsid w:val="00264A1B"/>
    <w:rsid w:val="00264A7F"/>
    <w:rsid w:val="00264FD9"/>
    <w:rsid w:val="002653CE"/>
    <w:rsid w:val="00267E60"/>
    <w:rsid w:val="00267F99"/>
    <w:rsid w:val="00267FBC"/>
    <w:rsid w:val="0027052E"/>
    <w:rsid w:val="002707F9"/>
    <w:rsid w:val="00270A03"/>
    <w:rsid w:val="00270AB3"/>
    <w:rsid w:val="00271071"/>
    <w:rsid w:val="002711CD"/>
    <w:rsid w:val="002716B7"/>
    <w:rsid w:val="002719CD"/>
    <w:rsid w:val="0027205E"/>
    <w:rsid w:val="00272D49"/>
    <w:rsid w:val="002733EA"/>
    <w:rsid w:val="00273592"/>
    <w:rsid w:val="00273B8E"/>
    <w:rsid w:val="00274088"/>
    <w:rsid w:val="00274472"/>
    <w:rsid w:val="0027464F"/>
    <w:rsid w:val="0027499F"/>
    <w:rsid w:val="00275183"/>
    <w:rsid w:val="002753EE"/>
    <w:rsid w:val="002757D0"/>
    <w:rsid w:val="00275864"/>
    <w:rsid w:val="00275C78"/>
    <w:rsid w:val="00276101"/>
    <w:rsid w:val="00276373"/>
    <w:rsid w:val="00276745"/>
    <w:rsid w:val="00276F66"/>
    <w:rsid w:val="00277172"/>
    <w:rsid w:val="002776A5"/>
    <w:rsid w:val="00280689"/>
    <w:rsid w:val="00280877"/>
    <w:rsid w:val="002808EA"/>
    <w:rsid w:val="00280DFB"/>
    <w:rsid w:val="00280E54"/>
    <w:rsid w:val="002814B2"/>
    <w:rsid w:val="002818FD"/>
    <w:rsid w:val="00281A37"/>
    <w:rsid w:val="00282440"/>
    <w:rsid w:val="00282C21"/>
    <w:rsid w:val="00282FCE"/>
    <w:rsid w:val="00283058"/>
    <w:rsid w:val="00283199"/>
    <w:rsid w:val="00283E72"/>
    <w:rsid w:val="00284332"/>
    <w:rsid w:val="0028437A"/>
    <w:rsid w:val="002849A1"/>
    <w:rsid w:val="00284D37"/>
    <w:rsid w:val="00284FD2"/>
    <w:rsid w:val="00285083"/>
    <w:rsid w:val="00285361"/>
    <w:rsid w:val="00285445"/>
    <w:rsid w:val="00285693"/>
    <w:rsid w:val="00285853"/>
    <w:rsid w:val="002858A8"/>
    <w:rsid w:val="002859A0"/>
    <w:rsid w:val="00285A0D"/>
    <w:rsid w:val="00285BEC"/>
    <w:rsid w:val="0028607D"/>
    <w:rsid w:val="00286D58"/>
    <w:rsid w:val="00286FF2"/>
    <w:rsid w:val="002874AC"/>
    <w:rsid w:val="00287582"/>
    <w:rsid w:val="002876E9"/>
    <w:rsid w:val="002878E1"/>
    <w:rsid w:val="00290575"/>
    <w:rsid w:val="00290D64"/>
    <w:rsid w:val="00290DFF"/>
    <w:rsid w:val="00290FFF"/>
    <w:rsid w:val="002912B0"/>
    <w:rsid w:val="00291641"/>
    <w:rsid w:val="0029169C"/>
    <w:rsid w:val="00291874"/>
    <w:rsid w:val="00291E38"/>
    <w:rsid w:val="00292EDF"/>
    <w:rsid w:val="00293A55"/>
    <w:rsid w:val="00294A83"/>
    <w:rsid w:val="00294AFC"/>
    <w:rsid w:val="00294B51"/>
    <w:rsid w:val="00295085"/>
    <w:rsid w:val="0029596D"/>
    <w:rsid w:val="002959DC"/>
    <w:rsid w:val="00295BC5"/>
    <w:rsid w:val="00295C31"/>
    <w:rsid w:val="00296145"/>
    <w:rsid w:val="0029647C"/>
    <w:rsid w:val="00296BF2"/>
    <w:rsid w:val="00297495"/>
    <w:rsid w:val="00297A01"/>
    <w:rsid w:val="00297C0B"/>
    <w:rsid w:val="00297D61"/>
    <w:rsid w:val="00297EF4"/>
    <w:rsid w:val="002A0174"/>
    <w:rsid w:val="002A0604"/>
    <w:rsid w:val="002A069A"/>
    <w:rsid w:val="002A0883"/>
    <w:rsid w:val="002A0DD6"/>
    <w:rsid w:val="002A1B71"/>
    <w:rsid w:val="002A20A2"/>
    <w:rsid w:val="002A3315"/>
    <w:rsid w:val="002A34BF"/>
    <w:rsid w:val="002A379C"/>
    <w:rsid w:val="002A3A48"/>
    <w:rsid w:val="002A3DB4"/>
    <w:rsid w:val="002A40F5"/>
    <w:rsid w:val="002A468E"/>
    <w:rsid w:val="002A4AEF"/>
    <w:rsid w:val="002A5F1A"/>
    <w:rsid w:val="002A637F"/>
    <w:rsid w:val="002A63AD"/>
    <w:rsid w:val="002A677F"/>
    <w:rsid w:val="002A72FC"/>
    <w:rsid w:val="002B00A8"/>
    <w:rsid w:val="002B01FA"/>
    <w:rsid w:val="002B0583"/>
    <w:rsid w:val="002B0A9F"/>
    <w:rsid w:val="002B0DE1"/>
    <w:rsid w:val="002B217C"/>
    <w:rsid w:val="002B2687"/>
    <w:rsid w:val="002B2830"/>
    <w:rsid w:val="002B2F6C"/>
    <w:rsid w:val="002B3B63"/>
    <w:rsid w:val="002B3DE5"/>
    <w:rsid w:val="002B40CC"/>
    <w:rsid w:val="002B420F"/>
    <w:rsid w:val="002B494D"/>
    <w:rsid w:val="002B4B86"/>
    <w:rsid w:val="002B4BB9"/>
    <w:rsid w:val="002B504B"/>
    <w:rsid w:val="002B5133"/>
    <w:rsid w:val="002B56C2"/>
    <w:rsid w:val="002B59DD"/>
    <w:rsid w:val="002B5B1D"/>
    <w:rsid w:val="002B5D7F"/>
    <w:rsid w:val="002B5F8A"/>
    <w:rsid w:val="002B657A"/>
    <w:rsid w:val="002B6B6B"/>
    <w:rsid w:val="002B6FE4"/>
    <w:rsid w:val="002B7720"/>
    <w:rsid w:val="002B79F3"/>
    <w:rsid w:val="002B7B82"/>
    <w:rsid w:val="002B7DED"/>
    <w:rsid w:val="002C00C9"/>
    <w:rsid w:val="002C06A8"/>
    <w:rsid w:val="002C077C"/>
    <w:rsid w:val="002C07FB"/>
    <w:rsid w:val="002C0964"/>
    <w:rsid w:val="002C0A74"/>
    <w:rsid w:val="002C1995"/>
    <w:rsid w:val="002C19A3"/>
    <w:rsid w:val="002C1D59"/>
    <w:rsid w:val="002C1F94"/>
    <w:rsid w:val="002C1F9B"/>
    <w:rsid w:val="002C20AD"/>
    <w:rsid w:val="002C27A7"/>
    <w:rsid w:val="002C2F5B"/>
    <w:rsid w:val="002C3081"/>
    <w:rsid w:val="002C3C7D"/>
    <w:rsid w:val="002C445A"/>
    <w:rsid w:val="002C4C51"/>
    <w:rsid w:val="002C4DB1"/>
    <w:rsid w:val="002C4F67"/>
    <w:rsid w:val="002C5027"/>
    <w:rsid w:val="002C5379"/>
    <w:rsid w:val="002C5481"/>
    <w:rsid w:val="002C64A2"/>
    <w:rsid w:val="002C696D"/>
    <w:rsid w:val="002C69D7"/>
    <w:rsid w:val="002C6B43"/>
    <w:rsid w:val="002C6BBE"/>
    <w:rsid w:val="002C6C21"/>
    <w:rsid w:val="002C6E96"/>
    <w:rsid w:val="002C7CE8"/>
    <w:rsid w:val="002C7E5D"/>
    <w:rsid w:val="002D0D68"/>
    <w:rsid w:val="002D0E75"/>
    <w:rsid w:val="002D0FAC"/>
    <w:rsid w:val="002D23B2"/>
    <w:rsid w:val="002D2788"/>
    <w:rsid w:val="002D299D"/>
    <w:rsid w:val="002D2A78"/>
    <w:rsid w:val="002D2ADF"/>
    <w:rsid w:val="002D2E5E"/>
    <w:rsid w:val="002D2FC7"/>
    <w:rsid w:val="002D3220"/>
    <w:rsid w:val="002D3392"/>
    <w:rsid w:val="002D33A5"/>
    <w:rsid w:val="002D35ED"/>
    <w:rsid w:val="002D364D"/>
    <w:rsid w:val="002D3D07"/>
    <w:rsid w:val="002D3D7F"/>
    <w:rsid w:val="002D40DB"/>
    <w:rsid w:val="002D41A4"/>
    <w:rsid w:val="002D43D6"/>
    <w:rsid w:val="002D48AF"/>
    <w:rsid w:val="002D49CB"/>
    <w:rsid w:val="002D4BED"/>
    <w:rsid w:val="002D4C99"/>
    <w:rsid w:val="002D4CDF"/>
    <w:rsid w:val="002D4D2D"/>
    <w:rsid w:val="002D4E74"/>
    <w:rsid w:val="002D4FFB"/>
    <w:rsid w:val="002D518F"/>
    <w:rsid w:val="002D5379"/>
    <w:rsid w:val="002D55B8"/>
    <w:rsid w:val="002D5730"/>
    <w:rsid w:val="002D59CC"/>
    <w:rsid w:val="002D5C83"/>
    <w:rsid w:val="002D5D18"/>
    <w:rsid w:val="002D60B1"/>
    <w:rsid w:val="002D651D"/>
    <w:rsid w:val="002D674F"/>
    <w:rsid w:val="002D68C4"/>
    <w:rsid w:val="002D6D2E"/>
    <w:rsid w:val="002D6FF0"/>
    <w:rsid w:val="002D705B"/>
    <w:rsid w:val="002D7250"/>
    <w:rsid w:val="002D79BE"/>
    <w:rsid w:val="002D7D39"/>
    <w:rsid w:val="002E11D5"/>
    <w:rsid w:val="002E130C"/>
    <w:rsid w:val="002E1B7F"/>
    <w:rsid w:val="002E1C18"/>
    <w:rsid w:val="002E1D68"/>
    <w:rsid w:val="002E22BD"/>
    <w:rsid w:val="002E2B4F"/>
    <w:rsid w:val="002E4040"/>
    <w:rsid w:val="002E41F1"/>
    <w:rsid w:val="002E42F9"/>
    <w:rsid w:val="002E513B"/>
    <w:rsid w:val="002E5236"/>
    <w:rsid w:val="002E617B"/>
    <w:rsid w:val="002E6487"/>
    <w:rsid w:val="002E65E8"/>
    <w:rsid w:val="002E6705"/>
    <w:rsid w:val="002E6CEC"/>
    <w:rsid w:val="002E6FE1"/>
    <w:rsid w:val="002E7180"/>
    <w:rsid w:val="002E7DFA"/>
    <w:rsid w:val="002F0545"/>
    <w:rsid w:val="002F074A"/>
    <w:rsid w:val="002F07A7"/>
    <w:rsid w:val="002F0B6F"/>
    <w:rsid w:val="002F0C9E"/>
    <w:rsid w:val="002F1859"/>
    <w:rsid w:val="002F1EC6"/>
    <w:rsid w:val="002F2385"/>
    <w:rsid w:val="002F238C"/>
    <w:rsid w:val="002F251D"/>
    <w:rsid w:val="002F2AC8"/>
    <w:rsid w:val="002F2B98"/>
    <w:rsid w:val="002F3451"/>
    <w:rsid w:val="002F3810"/>
    <w:rsid w:val="002F3B87"/>
    <w:rsid w:val="002F3E11"/>
    <w:rsid w:val="002F45BF"/>
    <w:rsid w:val="002F4B10"/>
    <w:rsid w:val="002F4F3D"/>
    <w:rsid w:val="002F6131"/>
    <w:rsid w:val="002F6147"/>
    <w:rsid w:val="002F67FA"/>
    <w:rsid w:val="002F6B3C"/>
    <w:rsid w:val="002F6C08"/>
    <w:rsid w:val="002F7776"/>
    <w:rsid w:val="002F7962"/>
    <w:rsid w:val="002F7B78"/>
    <w:rsid w:val="00300212"/>
    <w:rsid w:val="0030067B"/>
    <w:rsid w:val="0030074E"/>
    <w:rsid w:val="0030083B"/>
    <w:rsid w:val="00301EB7"/>
    <w:rsid w:val="003026F8"/>
    <w:rsid w:val="00302BB0"/>
    <w:rsid w:val="00302D8F"/>
    <w:rsid w:val="00302FA6"/>
    <w:rsid w:val="00302FFF"/>
    <w:rsid w:val="00303334"/>
    <w:rsid w:val="00303630"/>
    <w:rsid w:val="00303A23"/>
    <w:rsid w:val="00303E21"/>
    <w:rsid w:val="00304775"/>
    <w:rsid w:val="0030501F"/>
    <w:rsid w:val="003058B2"/>
    <w:rsid w:val="00305B83"/>
    <w:rsid w:val="00305D9B"/>
    <w:rsid w:val="00305E39"/>
    <w:rsid w:val="00306481"/>
    <w:rsid w:val="00306596"/>
    <w:rsid w:val="003065DA"/>
    <w:rsid w:val="003067EB"/>
    <w:rsid w:val="00306A5E"/>
    <w:rsid w:val="00307183"/>
    <w:rsid w:val="0030733E"/>
    <w:rsid w:val="0030741A"/>
    <w:rsid w:val="00307C4E"/>
    <w:rsid w:val="00307CCB"/>
    <w:rsid w:val="00311851"/>
    <w:rsid w:val="00311A3D"/>
    <w:rsid w:val="0031255E"/>
    <w:rsid w:val="003127FA"/>
    <w:rsid w:val="003128D0"/>
    <w:rsid w:val="00312A38"/>
    <w:rsid w:val="00312DBC"/>
    <w:rsid w:val="00313099"/>
    <w:rsid w:val="0031311C"/>
    <w:rsid w:val="003136F4"/>
    <w:rsid w:val="0031428B"/>
    <w:rsid w:val="003146FF"/>
    <w:rsid w:val="00314CC3"/>
    <w:rsid w:val="00314F73"/>
    <w:rsid w:val="003151D7"/>
    <w:rsid w:val="00315265"/>
    <w:rsid w:val="00315605"/>
    <w:rsid w:val="00315C32"/>
    <w:rsid w:val="00315CE3"/>
    <w:rsid w:val="00315CF9"/>
    <w:rsid w:val="00316559"/>
    <w:rsid w:val="00316795"/>
    <w:rsid w:val="00316D06"/>
    <w:rsid w:val="00316FC5"/>
    <w:rsid w:val="0031715B"/>
    <w:rsid w:val="00320280"/>
    <w:rsid w:val="003202A3"/>
    <w:rsid w:val="0032055F"/>
    <w:rsid w:val="0032069C"/>
    <w:rsid w:val="00321186"/>
    <w:rsid w:val="00321201"/>
    <w:rsid w:val="00321366"/>
    <w:rsid w:val="00321909"/>
    <w:rsid w:val="003219FA"/>
    <w:rsid w:val="00321A1F"/>
    <w:rsid w:val="00322521"/>
    <w:rsid w:val="003225F4"/>
    <w:rsid w:val="003229A3"/>
    <w:rsid w:val="00322A2A"/>
    <w:rsid w:val="00322BA2"/>
    <w:rsid w:val="00322DA6"/>
    <w:rsid w:val="003230EE"/>
    <w:rsid w:val="0032345A"/>
    <w:rsid w:val="003234F6"/>
    <w:rsid w:val="003235E7"/>
    <w:rsid w:val="00323B06"/>
    <w:rsid w:val="003241E5"/>
    <w:rsid w:val="00324852"/>
    <w:rsid w:val="00325018"/>
    <w:rsid w:val="00325249"/>
    <w:rsid w:val="00325817"/>
    <w:rsid w:val="00325CD4"/>
    <w:rsid w:val="00326810"/>
    <w:rsid w:val="00326840"/>
    <w:rsid w:val="00326855"/>
    <w:rsid w:val="00326C74"/>
    <w:rsid w:val="00326F4C"/>
    <w:rsid w:val="00327961"/>
    <w:rsid w:val="00327C0E"/>
    <w:rsid w:val="00327DDE"/>
    <w:rsid w:val="00327ECB"/>
    <w:rsid w:val="0033017B"/>
    <w:rsid w:val="003302C1"/>
    <w:rsid w:val="00330366"/>
    <w:rsid w:val="003305F2"/>
    <w:rsid w:val="003309C0"/>
    <w:rsid w:val="00331029"/>
    <w:rsid w:val="003316DD"/>
    <w:rsid w:val="003317B8"/>
    <w:rsid w:val="00331B72"/>
    <w:rsid w:val="00331D6D"/>
    <w:rsid w:val="00332590"/>
    <w:rsid w:val="00333392"/>
    <w:rsid w:val="0033353E"/>
    <w:rsid w:val="00333D1D"/>
    <w:rsid w:val="003342AF"/>
    <w:rsid w:val="003342C1"/>
    <w:rsid w:val="0033483D"/>
    <w:rsid w:val="00334900"/>
    <w:rsid w:val="00334E0C"/>
    <w:rsid w:val="00334E6C"/>
    <w:rsid w:val="003355FC"/>
    <w:rsid w:val="0033566E"/>
    <w:rsid w:val="003358A8"/>
    <w:rsid w:val="003359B4"/>
    <w:rsid w:val="00335A38"/>
    <w:rsid w:val="00335B05"/>
    <w:rsid w:val="00335C25"/>
    <w:rsid w:val="00335D59"/>
    <w:rsid w:val="00335E86"/>
    <w:rsid w:val="003366C0"/>
    <w:rsid w:val="00336C00"/>
    <w:rsid w:val="00336EE5"/>
    <w:rsid w:val="00337947"/>
    <w:rsid w:val="00337B87"/>
    <w:rsid w:val="00337C67"/>
    <w:rsid w:val="00337CBF"/>
    <w:rsid w:val="00337D28"/>
    <w:rsid w:val="00340E2D"/>
    <w:rsid w:val="003416AB"/>
    <w:rsid w:val="003418E2"/>
    <w:rsid w:val="00341AD4"/>
    <w:rsid w:val="00341B33"/>
    <w:rsid w:val="00341D8A"/>
    <w:rsid w:val="00341E30"/>
    <w:rsid w:val="003422C0"/>
    <w:rsid w:val="0034250E"/>
    <w:rsid w:val="003426D9"/>
    <w:rsid w:val="00342A17"/>
    <w:rsid w:val="00342BA2"/>
    <w:rsid w:val="00343158"/>
    <w:rsid w:val="00343286"/>
    <w:rsid w:val="00343C34"/>
    <w:rsid w:val="00344133"/>
    <w:rsid w:val="00345BF5"/>
    <w:rsid w:val="00346374"/>
    <w:rsid w:val="00346B9E"/>
    <w:rsid w:val="00346C6F"/>
    <w:rsid w:val="00346CA2"/>
    <w:rsid w:val="00346D0F"/>
    <w:rsid w:val="00346E6D"/>
    <w:rsid w:val="00347329"/>
    <w:rsid w:val="003477E3"/>
    <w:rsid w:val="003479BA"/>
    <w:rsid w:val="0035039E"/>
    <w:rsid w:val="00351558"/>
    <w:rsid w:val="0035199D"/>
    <w:rsid w:val="00351EA6"/>
    <w:rsid w:val="0035214A"/>
    <w:rsid w:val="003527B3"/>
    <w:rsid w:val="00352C05"/>
    <w:rsid w:val="00352CB4"/>
    <w:rsid w:val="00352FEA"/>
    <w:rsid w:val="003530EB"/>
    <w:rsid w:val="00353349"/>
    <w:rsid w:val="00354158"/>
    <w:rsid w:val="0035457F"/>
    <w:rsid w:val="00354811"/>
    <w:rsid w:val="00354AC4"/>
    <w:rsid w:val="00354B4F"/>
    <w:rsid w:val="00354BB6"/>
    <w:rsid w:val="00354C80"/>
    <w:rsid w:val="00354D56"/>
    <w:rsid w:val="00354F69"/>
    <w:rsid w:val="00355029"/>
    <w:rsid w:val="00355B6D"/>
    <w:rsid w:val="00355E7F"/>
    <w:rsid w:val="0035603E"/>
    <w:rsid w:val="0035645B"/>
    <w:rsid w:val="003564B4"/>
    <w:rsid w:val="00356D26"/>
    <w:rsid w:val="00356E24"/>
    <w:rsid w:val="00357034"/>
    <w:rsid w:val="0035751A"/>
    <w:rsid w:val="00357C63"/>
    <w:rsid w:val="00357C8B"/>
    <w:rsid w:val="003601C0"/>
    <w:rsid w:val="00360298"/>
    <w:rsid w:val="0036038B"/>
    <w:rsid w:val="0036043D"/>
    <w:rsid w:val="0036069B"/>
    <w:rsid w:val="00360ADD"/>
    <w:rsid w:val="00360E49"/>
    <w:rsid w:val="00360F7F"/>
    <w:rsid w:val="003613EB"/>
    <w:rsid w:val="003614D9"/>
    <w:rsid w:val="00361F2E"/>
    <w:rsid w:val="00361F4F"/>
    <w:rsid w:val="0036244E"/>
    <w:rsid w:val="003625E1"/>
    <w:rsid w:val="003627A3"/>
    <w:rsid w:val="003628B3"/>
    <w:rsid w:val="003629AB"/>
    <w:rsid w:val="0036311C"/>
    <w:rsid w:val="003634DA"/>
    <w:rsid w:val="0036425C"/>
    <w:rsid w:val="00364541"/>
    <w:rsid w:val="00364DC3"/>
    <w:rsid w:val="00365795"/>
    <w:rsid w:val="00365F71"/>
    <w:rsid w:val="0036618B"/>
    <w:rsid w:val="003662E6"/>
    <w:rsid w:val="003664FA"/>
    <w:rsid w:val="003666FF"/>
    <w:rsid w:val="00366C50"/>
    <w:rsid w:val="00366DC2"/>
    <w:rsid w:val="00367143"/>
    <w:rsid w:val="0036773A"/>
    <w:rsid w:val="00367C1A"/>
    <w:rsid w:val="003703D8"/>
    <w:rsid w:val="003707C7"/>
    <w:rsid w:val="00370843"/>
    <w:rsid w:val="003709E8"/>
    <w:rsid w:val="00370BBD"/>
    <w:rsid w:val="0037101B"/>
    <w:rsid w:val="0037160D"/>
    <w:rsid w:val="00371E06"/>
    <w:rsid w:val="0037233C"/>
    <w:rsid w:val="00372ABE"/>
    <w:rsid w:val="00373592"/>
    <w:rsid w:val="0037387A"/>
    <w:rsid w:val="00373BF3"/>
    <w:rsid w:val="00374278"/>
    <w:rsid w:val="0037436B"/>
    <w:rsid w:val="00374672"/>
    <w:rsid w:val="00374AFE"/>
    <w:rsid w:val="00374F60"/>
    <w:rsid w:val="003758CC"/>
    <w:rsid w:val="0037591C"/>
    <w:rsid w:val="00375D6C"/>
    <w:rsid w:val="00376363"/>
    <w:rsid w:val="0037649F"/>
    <w:rsid w:val="00376637"/>
    <w:rsid w:val="0037663F"/>
    <w:rsid w:val="00376785"/>
    <w:rsid w:val="0037682B"/>
    <w:rsid w:val="00376919"/>
    <w:rsid w:val="00376C66"/>
    <w:rsid w:val="00376FFE"/>
    <w:rsid w:val="003773E6"/>
    <w:rsid w:val="003776A9"/>
    <w:rsid w:val="00377CA8"/>
    <w:rsid w:val="0038015D"/>
    <w:rsid w:val="003809B8"/>
    <w:rsid w:val="00381395"/>
    <w:rsid w:val="00381416"/>
    <w:rsid w:val="00381717"/>
    <w:rsid w:val="00381C2A"/>
    <w:rsid w:val="00381E84"/>
    <w:rsid w:val="00381EE7"/>
    <w:rsid w:val="00382031"/>
    <w:rsid w:val="00382FFB"/>
    <w:rsid w:val="00383330"/>
    <w:rsid w:val="00383BD4"/>
    <w:rsid w:val="00384339"/>
    <w:rsid w:val="00384744"/>
    <w:rsid w:val="00384871"/>
    <w:rsid w:val="00384E15"/>
    <w:rsid w:val="00385256"/>
    <w:rsid w:val="00385508"/>
    <w:rsid w:val="00385925"/>
    <w:rsid w:val="003859AE"/>
    <w:rsid w:val="00385B73"/>
    <w:rsid w:val="00385C3A"/>
    <w:rsid w:val="00386167"/>
    <w:rsid w:val="003864BC"/>
    <w:rsid w:val="00386AA4"/>
    <w:rsid w:val="00387208"/>
    <w:rsid w:val="003872CE"/>
    <w:rsid w:val="0038779F"/>
    <w:rsid w:val="00387C31"/>
    <w:rsid w:val="00387D62"/>
    <w:rsid w:val="00387EE4"/>
    <w:rsid w:val="003900D4"/>
    <w:rsid w:val="00390594"/>
    <w:rsid w:val="0039136B"/>
    <w:rsid w:val="00391768"/>
    <w:rsid w:val="00391A8C"/>
    <w:rsid w:val="00391C02"/>
    <w:rsid w:val="0039343A"/>
    <w:rsid w:val="0039347B"/>
    <w:rsid w:val="00393555"/>
    <w:rsid w:val="00393B0D"/>
    <w:rsid w:val="00393D5C"/>
    <w:rsid w:val="003943E3"/>
    <w:rsid w:val="003947EB"/>
    <w:rsid w:val="003949E2"/>
    <w:rsid w:val="00395225"/>
    <w:rsid w:val="0039539F"/>
    <w:rsid w:val="00395436"/>
    <w:rsid w:val="00395DE4"/>
    <w:rsid w:val="00396026"/>
    <w:rsid w:val="003960A3"/>
    <w:rsid w:val="00396203"/>
    <w:rsid w:val="0039636B"/>
    <w:rsid w:val="003967BB"/>
    <w:rsid w:val="003974E4"/>
    <w:rsid w:val="00397E0F"/>
    <w:rsid w:val="00397EFE"/>
    <w:rsid w:val="003A0104"/>
    <w:rsid w:val="003A04BA"/>
    <w:rsid w:val="003A064C"/>
    <w:rsid w:val="003A0E4B"/>
    <w:rsid w:val="003A13D8"/>
    <w:rsid w:val="003A1423"/>
    <w:rsid w:val="003A145B"/>
    <w:rsid w:val="003A1544"/>
    <w:rsid w:val="003A164E"/>
    <w:rsid w:val="003A1778"/>
    <w:rsid w:val="003A1B80"/>
    <w:rsid w:val="003A1F50"/>
    <w:rsid w:val="003A1F5E"/>
    <w:rsid w:val="003A2250"/>
    <w:rsid w:val="003A2AF5"/>
    <w:rsid w:val="003A312C"/>
    <w:rsid w:val="003A36D6"/>
    <w:rsid w:val="003A36FD"/>
    <w:rsid w:val="003A3872"/>
    <w:rsid w:val="003A3C78"/>
    <w:rsid w:val="003A4989"/>
    <w:rsid w:val="003A4A83"/>
    <w:rsid w:val="003A4BAC"/>
    <w:rsid w:val="003A4D9E"/>
    <w:rsid w:val="003A516E"/>
    <w:rsid w:val="003A5A12"/>
    <w:rsid w:val="003A6453"/>
    <w:rsid w:val="003A6568"/>
    <w:rsid w:val="003A6867"/>
    <w:rsid w:val="003A6BBB"/>
    <w:rsid w:val="003A7153"/>
    <w:rsid w:val="003A786D"/>
    <w:rsid w:val="003A7AC4"/>
    <w:rsid w:val="003A7E3D"/>
    <w:rsid w:val="003B059A"/>
    <w:rsid w:val="003B0861"/>
    <w:rsid w:val="003B0CE6"/>
    <w:rsid w:val="003B1F58"/>
    <w:rsid w:val="003B2211"/>
    <w:rsid w:val="003B2C81"/>
    <w:rsid w:val="003B2E88"/>
    <w:rsid w:val="003B315B"/>
    <w:rsid w:val="003B322D"/>
    <w:rsid w:val="003B3598"/>
    <w:rsid w:val="003B3C8F"/>
    <w:rsid w:val="003B41FE"/>
    <w:rsid w:val="003B42A4"/>
    <w:rsid w:val="003B43C5"/>
    <w:rsid w:val="003B453D"/>
    <w:rsid w:val="003B45BF"/>
    <w:rsid w:val="003B4A0C"/>
    <w:rsid w:val="003B4A48"/>
    <w:rsid w:val="003B5404"/>
    <w:rsid w:val="003B561B"/>
    <w:rsid w:val="003B575F"/>
    <w:rsid w:val="003B59E1"/>
    <w:rsid w:val="003B64A9"/>
    <w:rsid w:val="003B6515"/>
    <w:rsid w:val="003B6556"/>
    <w:rsid w:val="003B664A"/>
    <w:rsid w:val="003B79B2"/>
    <w:rsid w:val="003B7F63"/>
    <w:rsid w:val="003B7FCA"/>
    <w:rsid w:val="003C0116"/>
    <w:rsid w:val="003C04A4"/>
    <w:rsid w:val="003C06A7"/>
    <w:rsid w:val="003C074B"/>
    <w:rsid w:val="003C0EE9"/>
    <w:rsid w:val="003C157B"/>
    <w:rsid w:val="003C170F"/>
    <w:rsid w:val="003C17C9"/>
    <w:rsid w:val="003C1C1E"/>
    <w:rsid w:val="003C24A8"/>
    <w:rsid w:val="003C26AA"/>
    <w:rsid w:val="003C2882"/>
    <w:rsid w:val="003C2AE9"/>
    <w:rsid w:val="003C3B2A"/>
    <w:rsid w:val="003C3EFC"/>
    <w:rsid w:val="003C51C1"/>
    <w:rsid w:val="003C524F"/>
    <w:rsid w:val="003C525E"/>
    <w:rsid w:val="003C5600"/>
    <w:rsid w:val="003C57CE"/>
    <w:rsid w:val="003C599F"/>
    <w:rsid w:val="003C5DBA"/>
    <w:rsid w:val="003C6094"/>
    <w:rsid w:val="003C6810"/>
    <w:rsid w:val="003C7170"/>
    <w:rsid w:val="003C7579"/>
    <w:rsid w:val="003C77E2"/>
    <w:rsid w:val="003D04AD"/>
    <w:rsid w:val="003D07CA"/>
    <w:rsid w:val="003D0992"/>
    <w:rsid w:val="003D0E9C"/>
    <w:rsid w:val="003D0E9E"/>
    <w:rsid w:val="003D1460"/>
    <w:rsid w:val="003D1E7E"/>
    <w:rsid w:val="003D21C2"/>
    <w:rsid w:val="003D227E"/>
    <w:rsid w:val="003D259A"/>
    <w:rsid w:val="003D268A"/>
    <w:rsid w:val="003D3BAE"/>
    <w:rsid w:val="003D3C67"/>
    <w:rsid w:val="003D41C5"/>
    <w:rsid w:val="003D4204"/>
    <w:rsid w:val="003D45C4"/>
    <w:rsid w:val="003D4C01"/>
    <w:rsid w:val="003D4C7A"/>
    <w:rsid w:val="003D52A1"/>
    <w:rsid w:val="003D52A5"/>
    <w:rsid w:val="003D5EB6"/>
    <w:rsid w:val="003D5F24"/>
    <w:rsid w:val="003D5F65"/>
    <w:rsid w:val="003D611A"/>
    <w:rsid w:val="003D63C5"/>
    <w:rsid w:val="003D747F"/>
    <w:rsid w:val="003D7A32"/>
    <w:rsid w:val="003D7B6A"/>
    <w:rsid w:val="003E05A8"/>
    <w:rsid w:val="003E0C74"/>
    <w:rsid w:val="003E1462"/>
    <w:rsid w:val="003E150A"/>
    <w:rsid w:val="003E15AC"/>
    <w:rsid w:val="003E15D9"/>
    <w:rsid w:val="003E16A4"/>
    <w:rsid w:val="003E1729"/>
    <w:rsid w:val="003E1CF4"/>
    <w:rsid w:val="003E1D69"/>
    <w:rsid w:val="003E1F47"/>
    <w:rsid w:val="003E21FD"/>
    <w:rsid w:val="003E22A3"/>
    <w:rsid w:val="003E2451"/>
    <w:rsid w:val="003E2891"/>
    <w:rsid w:val="003E2F93"/>
    <w:rsid w:val="003E33AA"/>
    <w:rsid w:val="003E38A1"/>
    <w:rsid w:val="003E41E1"/>
    <w:rsid w:val="003E49A7"/>
    <w:rsid w:val="003E4A5B"/>
    <w:rsid w:val="003E4CCA"/>
    <w:rsid w:val="003E5347"/>
    <w:rsid w:val="003E549F"/>
    <w:rsid w:val="003E5A81"/>
    <w:rsid w:val="003E5F9A"/>
    <w:rsid w:val="003E608D"/>
    <w:rsid w:val="003E6341"/>
    <w:rsid w:val="003E642B"/>
    <w:rsid w:val="003E7268"/>
    <w:rsid w:val="003E79C8"/>
    <w:rsid w:val="003E7C66"/>
    <w:rsid w:val="003F00E3"/>
    <w:rsid w:val="003F02B3"/>
    <w:rsid w:val="003F0D0A"/>
    <w:rsid w:val="003F1664"/>
    <w:rsid w:val="003F1A81"/>
    <w:rsid w:val="003F2B91"/>
    <w:rsid w:val="003F3880"/>
    <w:rsid w:val="003F3A7A"/>
    <w:rsid w:val="003F4540"/>
    <w:rsid w:val="003F4944"/>
    <w:rsid w:val="003F4E1B"/>
    <w:rsid w:val="003F538B"/>
    <w:rsid w:val="003F5912"/>
    <w:rsid w:val="003F59EB"/>
    <w:rsid w:val="003F649E"/>
    <w:rsid w:val="003F688E"/>
    <w:rsid w:val="003F6B13"/>
    <w:rsid w:val="003F715D"/>
    <w:rsid w:val="003F730A"/>
    <w:rsid w:val="003F762F"/>
    <w:rsid w:val="003F7694"/>
    <w:rsid w:val="00400111"/>
    <w:rsid w:val="00400588"/>
    <w:rsid w:val="00400BD2"/>
    <w:rsid w:val="00400E47"/>
    <w:rsid w:val="00401231"/>
    <w:rsid w:val="00401998"/>
    <w:rsid w:val="00401D29"/>
    <w:rsid w:val="004020A4"/>
    <w:rsid w:val="00402630"/>
    <w:rsid w:val="00402A20"/>
    <w:rsid w:val="00402D4C"/>
    <w:rsid w:val="004031D1"/>
    <w:rsid w:val="004038C3"/>
    <w:rsid w:val="00403905"/>
    <w:rsid w:val="00403B34"/>
    <w:rsid w:val="00403D75"/>
    <w:rsid w:val="00404225"/>
    <w:rsid w:val="00404497"/>
    <w:rsid w:val="00404AB0"/>
    <w:rsid w:val="00404DCA"/>
    <w:rsid w:val="0040513B"/>
    <w:rsid w:val="00405F22"/>
    <w:rsid w:val="00405FB9"/>
    <w:rsid w:val="004067AF"/>
    <w:rsid w:val="00406917"/>
    <w:rsid w:val="00406EDD"/>
    <w:rsid w:val="00410401"/>
    <w:rsid w:val="00410A35"/>
    <w:rsid w:val="00411C36"/>
    <w:rsid w:val="00411ECC"/>
    <w:rsid w:val="004120BD"/>
    <w:rsid w:val="00412306"/>
    <w:rsid w:val="004129E8"/>
    <w:rsid w:val="00412A1E"/>
    <w:rsid w:val="00412F01"/>
    <w:rsid w:val="00413605"/>
    <w:rsid w:val="004138E4"/>
    <w:rsid w:val="00413B88"/>
    <w:rsid w:val="00413C05"/>
    <w:rsid w:val="00414309"/>
    <w:rsid w:val="0041459A"/>
    <w:rsid w:val="00414883"/>
    <w:rsid w:val="004148F7"/>
    <w:rsid w:val="00415277"/>
    <w:rsid w:val="004152C1"/>
    <w:rsid w:val="0041548D"/>
    <w:rsid w:val="00415A70"/>
    <w:rsid w:val="00416089"/>
    <w:rsid w:val="004165F5"/>
    <w:rsid w:val="004176A6"/>
    <w:rsid w:val="00417BCD"/>
    <w:rsid w:val="00417BEA"/>
    <w:rsid w:val="00417D9E"/>
    <w:rsid w:val="004201B9"/>
    <w:rsid w:val="00420BDC"/>
    <w:rsid w:val="00420D83"/>
    <w:rsid w:val="004214EB"/>
    <w:rsid w:val="00421930"/>
    <w:rsid w:val="00421B50"/>
    <w:rsid w:val="00421BA2"/>
    <w:rsid w:val="00421C14"/>
    <w:rsid w:val="0042222C"/>
    <w:rsid w:val="004226F5"/>
    <w:rsid w:val="00422824"/>
    <w:rsid w:val="00423313"/>
    <w:rsid w:val="00423394"/>
    <w:rsid w:val="0042346F"/>
    <w:rsid w:val="00423CFE"/>
    <w:rsid w:val="004240F4"/>
    <w:rsid w:val="00424183"/>
    <w:rsid w:val="00424377"/>
    <w:rsid w:val="004243BB"/>
    <w:rsid w:val="0042447D"/>
    <w:rsid w:val="0042496B"/>
    <w:rsid w:val="004249D3"/>
    <w:rsid w:val="00424BB9"/>
    <w:rsid w:val="00424E5F"/>
    <w:rsid w:val="00425419"/>
    <w:rsid w:val="00425864"/>
    <w:rsid w:val="00425993"/>
    <w:rsid w:val="00425A19"/>
    <w:rsid w:val="00425F7B"/>
    <w:rsid w:val="004267BC"/>
    <w:rsid w:val="00426C73"/>
    <w:rsid w:val="00426EB0"/>
    <w:rsid w:val="004270AB"/>
    <w:rsid w:val="004272E7"/>
    <w:rsid w:val="004276A9"/>
    <w:rsid w:val="00430024"/>
    <w:rsid w:val="004300A3"/>
    <w:rsid w:val="004301AD"/>
    <w:rsid w:val="004303ED"/>
    <w:rsid w:val="00430413"/>
    <w:rsid w:val="004305E2"/>
    <w:rsid w:val="004306ED"/>
    <w:rsid w:val="00430748"/>
    <w:rsid w:val="00430D24"/>
    <w:rsid w:val="00431455"/>
    <w:rsid w:val="00431804"/>
    <w:rsid w:val="00431D50"/>
    <w:rsid w:val="00431E21"/>
    <w:rsid w:val="00432764"/>
    <w:rsid w:val="00432B13"/>
    <w:rsid w:val="00432F7A"/>
    <w:rsid w:val="0043317B"/>
    <w:rsid w:val="00433208"/>
    <w:rsid w:val="0043325B"/>
    <w:rsid w:val="0043378F"/>
    <w:rsid w:val="004338A0"/>
    <w:rsid w:val="00433D24"/>
    <w:rsid w:val="00434632"/>
    <w:rsid w:val="00434B5D"/>
    <w:rsid w:val="00434E54"/>
    <w:rsid w:val="0043527C"/>
    <w:rsid w:val="00435781"/>
    <w:rsid w:val="00435F88"/>
    <w:rsid w:val="00436439"/>
    <w:rsid w:val="00436E73"/>
    <w:rsid w:val="0043755D"/>
    <w:rsid w:val="004379A7"/>
    <w:rsid w:val="00437BD8"/>
    <w:rsid w:val="00437BDE"/>
    <w:rsid w:val="0044036F"/>
    <w:rsid w:val="0044071F"/>
    <w:rsid w:val="00440846"/>
    <w:rsid w:val="004415B2"/>
    <w:rsid w:val="0044167D"/>
    <w:rsid w:val="00441B0F"/>
    <w:rsid w:val="00441C1C"/>
    <w:rsid w:val="00442412"/>
    <w:rsid w:val="0044242C"/>
    <w:rsid w:val="00442931"/>
    <w:rsid w:val="00445041"/>
    <w:rsid w:val="00445520"/>
    <w:rsid w:val="004455EF"/>
    <w:rsid w:val="00445740"/>
    <w:rsid w:val="00446D1F"/>
    <w:rsid w:val="00446EEB"/>
    <w:rsid w:val="004474E2"/>
    <w:rsid w:val="004476A9"/>
    <w:rsid w:val="00447BD9"/>
    <w:rsid w:val="00447CDD"/>
    <w:rsid w:val="00450681"/>
    <w:rsid w:val="004508AF"/>
    <w:rsid w:val="00450A7A"/>
    <w:rsid w:val="00450BB8"/>
    <w:rsid w:val="004511CC"/>
    <w:rsid w:val="00451831"/>
    <w:rsid w:val="00451D21"/>
    <w:rsid w:val="004523A6"/>
    <w:rsid w:val="00452417"/>
    <w:rsid w:val="00453484"/>
    <w:rsid w:val="004537CA"/>
    <w:rsid w:val="0045432F"/>
    <w:rsid w:val="00454AA2"/>
    <w:rsid w:val="00454F07"/>
    <w:rsid w:val="004551F9"/>
    <w:rsid w:val="00455435"/>
    <w:rsid w:val="0045592C"/>
    <w:rsid w:val="00455D66"/>
    <w:rsid w:val="00456251"/>
    <w:rsid w:val="00456694"/>
    <w:rsid w:val="00456C55"/>
    <w:rsid w:val="00456CEC"/>
    <w:rsid w:val="0045713D"/>
    <w:rsid w:val="004573A3"/>
    <w:rsid w:val="00457CD6"/>
    <w:rsid w:val="00457D7D"/>
    <w:rsid w:val="004600DA"/>
    <w:rsid w:val="004602A2"/>
    <w:rsid w:val="004608A4"/>
    <w:rsid w:val="00460ACE"/>
    <w:rsid w:val="00460D43"/>
    <w:rsid w:val="004610EE"/>
    <w:rsid w:val="00461D5C"/>
    <w:rsid w:val="0046288D"/>
    <w:rsid w:val="004628FD"/>
    <w:rsid w:val="00462E49"/>
    <w:rsid w:val="00463499"/>
    <w:rsid w:val="004635F2"/>
    <w:rsid w:val="00463761"/>
    <w:rsid w:val="0046387A"/>
    <w:rsid w:val="00463DC9"/>
    <w:rsid w:val="00464220"/>
    <w:rsid w:val="00464302"/>
    <w:rsid w:val="00464418"/>
    <w:rsid w:val="00464F84"/>
    <w:rsid w:val="00464FBA"/>
    <w:rsid w:val="00465E7C"/>
    <w:rsid w:val="00466238"/>
    <w:rsid w:val="0046634B"/>
    <w:rsid w:val="00467268"/>
    <w:rsid w:val="004679FA"/>
    <w:rsid w:val="00467B88"/>
    <w:rsid w:val="00467BDF"/>
    <w:rsid w:val="00467C65"/>
    <w:rsid w:val="00467FA6"/>
    <w:rsid w:val="004704ED"/>
    <w:rsid w:val="00470A9D"/>
    <w:rsid w:val="004712C0"/>
    <w:rsid w:val="004713D0"/>
    <w:rsid w:val="004720B7"/>
    <w:rsid w:val="00472555"/>
    <w:rsid w:val="004725EE"/>
    <w:rsid w:val="00472C37"/>
    <w:rsid w:val="00473456"/>
    <w:rsid w:val="004746E9"/>
    <w:rsid w:val="00474EF2"/>
    <w:rsid w:val="004750F3"/>
    <w:rsid w:val="00475575"/>
    <w:rsid w:val="0047566C"/>
    <w:rsid w:val="00475673"/>
    <w:rsid w:val="00475FFC"/>
    <w:rsid w:val="00476175"/>
    <w:rsid w:val="00476CD4"/>
    <w:rsid w:val="00477176"/>
    <w:rsid w:val="004776C0"/>
    <w:rsid w:val="00477CDC"/>
    <w:rsid w:val="00477DAB"/>
    <w:rsid w:val="00480489"/>
    <w:rsid w:val="0048083D"/>
    <w:rsid w:val="004812A2"/>
    <w:rsid w:val="004814AF"/>
    <w:rsid w:val="00481C60"/>
    <w:rsid w:val="00482133"/>
    <w:rsid w:val="004821F0"/>
    <w:rsid w:val="00482C31"/>
    <w:rsid w:val="00482ECF"/>
    <w:rsid w:val="00483227"/>
    <w:rsid w:val="0048345E"/>
    <w:rsid w:val="00484420"/>
    <w:rsid w:val="00484A81"/>
    <w:rsid w:val="00485E8D"/>
    <w:rsid w:val="0048601F"/>
    <w:rsid w:val="00486412"/>
    <w:rsid w:val="00486468"/>
    <w:rsid w:val="0048651D"/>
    <w:rsid w:val="00486547"/>
    <w:rsid w:val="004872FB"/>
    <w:rsid w:val="00487592"/>
    <w:rsid w:val="0048778B"/>
    <w:rsid w:val="00487897"/>
    <w:rsid w:val="004879A4"/>
    <w:rsid w:val="00487E72"/>
    <w:rsid w:val="00487F11"/>
    <w:rsid w:val="00490068"/>
    <w:rsid w:val="00490476"/>
    <w:rsid w:val="0049047D"/>
    <w:rsid w:val="00490491"/>
    <w:rsid w:val="00490505"/>
    <w:rsid w:val="004905F2"/>
    <w:rsid w:val="0049090A"/>
    <w:rsid w:val="00490A18"/>
    <w:rsid w:val="00490AE3"/>
    <w:rsid w:val="00490D4F"/>
    <w:rsid w:val="004914A7"/>
    <w:rsid w:val="00491698"/>
    <w:rsid w:val="00492049"/>
    <w:rsid w:val="004924A7"/>
    <w:rsid w:val="00492ADF"/>
    <w:rsid w:val="00492CDE"/>
    <w:rsid w:val="00492F1A"/>
    <w:rsid w:val="0049319F"/>
    <w:rsid w:val="00493392"/>
    <w:rsid w:val="004934A0"/>
    <w:rsid w:val="00493539"/>
    <w:rsid w:val="004936DC"/>
    <w:rsid w:val="00493AA4"/>
    <w:rsid w:val="00494304"/>
    <w:rsid w:val="0049592E"/>
    <w:rsid w:val="0049593D"/>
    <w:rsid w:val="004959E4"/>
    <w:rsid w:val="00495FBD"/>
    <w:rsid w:val="00496157"/>
    <w:rsid w:val="004967ED"/>
    <w:rsid w:val="004968CA"/>
    <w:rsid w:val="004972BD"/>
    <w:rsid w:val="0049740B"/>
    <w:rsid w:val="00497532"/>
    <w:rsid w:val="0049764B"/>
    <w:rsid w:val="00497A67"/>
    <w:rsid w:val="004A010A"/>
    <w:rsid w:val="004A0324"/>
    <w:rsid w:val="004A05ED"/>
    <w:rsid w:val="004A1105"/>
    <w:rsid w:val="004A1275"/>
    <w:rsid w:val="004A12A6"/>
    <w:rsid w:val="004A12D8"/>
    <w:rsid w:val="004A1764"/>
    <w:rsid w:val="004A1899"/>
    <w:rsid w:val="004A1D85"/>
    <w:rsid w:val="004A1E31"/>
    <w:rsid w:val="004A2678"/>
    <w:rsid w:val="004A3402"/>
    <w:rsid w:val="004A3A37"/>
    <w:rsid w:val="004A40AF"/>
    <w:rsid w:val="004A46D2"/>
    <w:rsid w:val="004A5893"/>
    <w:rsid w:val="004A64C5"/>
    <w:rsid w:val="004A6900"/>
    <w:rsid w:val="004A6CC5"/>
    <w:rsid w:val="004A6CEC"/>
    <w:rsid w:val="004A6FC9"/>
    <w:rsid w:val="004A7820"/>
    <w:rsid w:val="004B0812"/>
    <w:rsid w:val="004B083B"/>
    <w:rsid w:val="004B0938"/>
    <w:rsid w:val="004B0B23"/>
    <w:rsid w:val="004B1122"/>
    <w:rsid w:val="004B1151"/>
    <w:rsid w:val="004B1374"/>
    <w:rsid w:val="004B188B"/>
    <w:rsid w:val="004B18E6"/>
    <w:rsid w:val="004B1ECA"/>
    <w:rsid w:val="004B20C1"/>
    <w:rsid w:val="004B20E3"/>
    <w:rsid w:val="004B26BF"/>
    <w:rsid w:val="004B276F"/>
    <w:rsid w:val="004B2891"/>
    <w:rsid w:val="004B2C8C"/>
    <w:rsid w:val="004B2E33"/>
    <w:rsid w:val="004B2F73"/>
    <w:rsid w:val="004B3764"/>
    <w:rsid w:val="004B3A47"/>
    <w:rsid w:val="004B3A81"/>
    <w:rsid w:val="004B461F"/>
    <w:rsid w:val="004B4753"/>
    <w:rsid w:val="004B4A52"/>
    <w:rsid w:val="004B4DE8"/>
    <w:rsid w:val="004B5127"/>
    <w:rsid w:val="004B66C5"/>
    <w:rsid w:val="004B69B0"/>
    <w:rsid w:val="004B6A02"/>
    <w:rsid w:val="004B6F94"/>
    <w:rsid w:val="004B7596"/>
    <w:rsid w:val="004C03FD"/>
    <w:rsid w:val="004C07D1"/>
    <w:rsid w:val="004C1713"/>
    <w:rsid w:val="004C17BD"/>
    <w:rsid w:val="004C1FA6"/>
    <w:rsid w:val="004C2878"/>
    <w:rsid w:val="004C287E"/>
    <w:rsid w:val="004C2996"/>
    <w:rsid w:val="004C2BD8"/>
    <w:rsid w:val="004C2C8F"/>
    <w:rsid w:val="004C3175"/>
    <w:rsid w:val="004C323B"/>
    <w:rsid w:val="004C37AF"/>
    <w:rsid w:val="004C37D8"/>
    <w:rsid w:val="004C3CF1"/>
    <w:rsid w:val="004C4154"/>
    <w:rsid w:val="004C4ABA"/>
    <w:rsid w:val="004C5185"/>
    <w:rsid w:val="004C53BF"/>
    <w:rsid w:val="004C5495"/>
    <w:rsid w:val="004C5629"/>
    <w:rsid w:val="004C5671"/>
    <w:rsid w:val="004C567D"/>
    <w:rsid w:val="004C594F"/>
    <w:rsid w:val="004C5B5E"/>
    <w:rsid w:val="004C5C9B"/>
    <w:rsid w:val="004C5CD9"/>
    <w:rsid w:val="004C5F56"/>
    <w:rsid w:val="004C60E0"/>
    <w:rsid w:val="004C6233"/>
    <w:rsid w:val="004C6624"/>
    <w:rsid w:val="004C6FB2"/>
    <w:rsid w:val="004C723C"/>
    <w:rsid w:val="004C783A"/>
    <w:rsid w:val="004C7E12"/>
    <w:rsid w:val="004D01E6"/>
    <w:rsid w:val="004D033A"/>
    <w:rsid w:val="004D057E"/>
    <w:rsid w:val="004D0BAF"/>
    <w:rsid w:val="004D0E95"/>
    <w:rsid w:val="004D122D"/>
    <w:rsid w:val="004D1C52"/>
    <w:rsid w:val="004D25DE"/>
    <w:rsid w:val="004D2B33"/>
    <w:rsid w:val="004D2DBB"/>
    <w:rsid w:val="004D2DE8"/>
    <w:rsid w:val="004D2E8E"/>
    <w:rsid w:val="004D2F9B"/>
    <w:rsid w:val="004D3211"/>
    <w:rsid w:val="004D3C46"/>
    <w:rsid w:val="004D3CB4"/>
    <w:rsid w:val="004D3F02"/>
    <w:rsid w:val="004D4257"/>
    <w:rsid w:val="004D4279"/>
    <w:rsid w:val="004D493E"/>
    <w:rsid w:val="004D4A0B"/>
    <w:rsid w:val="004D4F08"/>
    <w:rsid w:val="004D5AAF"/>
    <w:rsid w:val="004D6427"/>
    <w:rsid w:val="004D656B"/>
    <w:rsid w:val="004D6D36"/>
    <w:rsid w:val="004D6F13"/>
    <w:rsid w:val="004D6FF4"/>
    <w:rsid w:val="004D72F4"/>
    <w:rsid w:val="004D7BB1"/>
    <w:rsid w:val="004D7F5E"/>
    <w:rsid w:val="004E0510"/>
    <w:rsid w:val="004E0B7E"/>
    <w:rsid w:val="004E113F"/>
    <w:rsid w:val="004E1342"/>
    <w:rsid w:val="004E1428"/>
    <w:rsid w:val="004E15B1"/>
    <w:rsid w:val="004E1E98"/>
    <w:rsid w:val="004E1F2C"/>
    <w:rsid w:val="004E2473"/>
    <w:rsid w:val="004E2626"/>
    <w:rsid w:val="004E2C13"/>
    <w:rsid w:val="004E2F6B"/>
    <w:rsid w:val="004E30EF"/>
    <w:rsid w:val="004E33FC"/>
    <w:rsid w:val="004E3AEB"/>
    <w:rsid w:val="004E3B3D"/>
    <w:rsid w:val="004E44BC"/>
    <w:rsid w:val="004E453F"/>
    <w:rsid w:val="004E4589"/>
    <w:rsid w:val="004E465C"/>
    <w:rsid w:val="004E46BC"/>
    <w:rsid w:val="004E5659"/>
    <w:rsid w:val="004E5B03"/>
    <w:rsid w:val="004E5D92"/>
    <w:rsid w:val="004E5F2C"/>
    <w:rsid w:val="004E6357"/>
    <w:rsid w:val="004E65B7"/>
    <w:rsid w:val="004E6B1A"/>
    <w:rsid w:val="004E6BB1"/>
    <w:rsid w:val="004F0486"/>
    <w:rsid w:val="004F06D1"/>
    <w:rsid w:val="004F079D"/>
    <w:rsid w:val="004F08FE"/>
    <w:rsid w:val="004F0EC8"/>
    <w:rsid w:val="004F0F6D"/>
    <w:rsid w:val="004F16EB"/>
    <w:rsid w:val="004F18FB"/>
    <w:rsid w:val="004F1E89"/>
    <w:rsid w:val="004F2075"/>
    <w:rsid w:val="004F29E0"/>
    <w:rsid w:val="004F304E"/>
    <w:rsid w:val="004F3F53"/>
    <w:rsid w:val="004F4247"/>
    <w:rsid w:val="004F55B4"/>
    <w:rsid w:val="004F55D2"/>
    <w:rsid w:val="004F566E"/>
    <w:rsid w:val="004F5711"/>
    <w:rsid w:val="004F663E"/>
    <w:rsid w:val="004F67D8"/>
    <w:rsid w:val="004F6B5C"/>
    <w:rsid w:val="004F6C02"/>
    <w:rsid w:val="004F6E70"/>
    <w:rsid w:val="004F6FC5"/>
    <w:rsid w:val="004F7143"/>
    <w:rsid w:val="004F7186"/>
    <w:rsid w:val="004F72EE"/>
    <w:rsid w:val="004F74A2"/>
    <w:rsid w:val="004F7597"/>
    <w:rsid w:val="004F7655"/>
    <w:rsid w:val="00500224"/>
    <w:rsid w:val="0050096D"/>
    <w:rsid w:val="00500975"/>
    <w:rsid w:val="00500FF9"/>
    <w:rsid w:val="005014DF"/>
    <w:rsid w:val="00501893"/>
    <w:rsid w:val="00501C21"/>
    <w:rsid w:val="00501DB9"/>
    <w:rsid w:val="00501E6F"/>
    <w:rsid w:val="00502A3A"/>
    <w:rsid w:val="00502D9C"/>
    <w:rsid w:val="00502E65"/>
    <w:rsid w:val="005030B0"/>
    <w:rsid w:val="0050321C"/>
    <w:rsid w:val="005035CD"/>
    <w:rsid w:val="00503A1D"/>
    <w:rsid w:val="00503C5E"/>
    <w:rsid w:val="005041D9"/>
    <w:rsid w:val="00504577"/>
    <w:rsid w:val="005047FE"/>
    <w:rsid w:val="00504A46"/>
    <w:rsid w:val="00504CA0"/>
    <w:rsid w:val="005055D3"/>
    <w:rsid w:val="005059B3"/>
    <w:rsid w:val="00505A3D"/>
    <w:rsid w:val="005061DD"/>
    <w:rsid w:val="00506298"/>
    <w:rsid w:val="00506488"/>
    <w:rsid w:val="005069ED"/>
    <w:rsid w:val="0050765B"/>
    <w:rsid w:val="00507719"/>
    <w:rsid w:val="005077CE"/>
    <w:rsid w:val="00507ECD"/>
    <w:rsid w:val="00510C09"/>
    <w:rsid w:val="00510C2E"/>
    <w:rsid w:val="00510D76"/>
    <w:rsid w:val="00510E4C"/>
    <w:rsid w:val="0051135C"/>
    <w:rsid w:val="005114C5"/>
    <w:rsid w:val="00511B64"/>
    <w:rsid w:val="00511C9E"/>
    <w:rsid w:val="005121AB"/>
    <w:rsid w:val="005124DB"/>
    <w:rsid w:val="00512BFA"/>
    <w:rsid w:val="00512C70"/>
    <w:rsid w:val="005130A8"/>
    <w:rsid w:val="00513262"/>
    <w:rsid w:val="0051398E"/>
    <w:rsid w:val="00513F3F"/>
    <w:rsid w:val="005140B9"/>
    <w:rsid w:val="005142BA"/>
    <w:rsid w:val="005143DA"/>
    <w:rsid w:val="00514502"/>
    <w:rsid w:val="005151C0"/>
    <w:rsid w:val="0051534E"/>
    <w:rsid w:val="00515694"/>
    <w:rsid w:val="00515A73"/>
    <w:rsid w:val="00515B8D"/>
    <w:rsid w:val="00516536"/>
    <w:rsid w:val="00516986"/>
    <w:rsid w:val="00516DF1"/>
    <w:rsid w:val="005177D5"/>
    <w:rsid w:val="005178A8"/>
    <w:rsid w:val="00517A19"/>
    <w:rsid w:val="00517E14"/>
    <w:rsid w:val="005200DB"/>
    <w:rsid w:val="00521752"/>
    <w:rsid w:val="00521DE2"/>
    <w:rsid w:val="00522007"/>
    <w:rsid w:val="00522335"/>
    <w:rsid w:val="00522738"/>
    <w:rsid w:val="005228CC"/>
    <w:rsid w:val="00522EB8"/>
    <w:rsid w:val="0052326D"/>
    <w:rsid w:val="00523825"/>
    <w:rsid w:val="00523B73"/>
    <w:rsid w:val="005247DF"/>
    <w:rsid w:val="005253F7"/>
    <w:rsid w:val="005255CE"/>
    <w:rsid w:val="005259D6"/>
    <w:rsid w:val="00525C78"/>
    <w:rsid w:val="00526037"/>
    <w:rsid w:val="00526115"/>
    <w:rsid w:val="0052624D"/>
    <w:rsid w:val="005263B7"/>
    <w:rsid w:val="005266C4"/>
    <w:rsid w:val="0052791F"/>
    <w:rsid w:val="00527A61"/>
    <w:rsid w:val="00527BE9"/>
    <w:rsid w:val="00530295"/>
    <w:rsid w:val="00530363"/>
    <w:rsid w:val="00530820"/>
    <w:rsid w:val="00530CF5"/>
    <w:rsid w:val="00530D03"/>
    <w:rsid w:val="00530F3D"/>
    <w:rsid w:val="00531133"/>
    <w:rsid w:val="005313FB"/>
    <w:rsid w:val="00531A2C"/>
    <w:rsid w:val="00532170"/>
    <w:rsid w:val="005327D0"/>
    <w:rsid w:val="005327F0"/>
    <w:rsid w:val="00532A0F"/>
    <w:rsid w:val="00532A92"/>
    <w:rsid w:val="005333CD"/>
    <w:rsid w:val="00533738"/>
    <w:rsid w:val="00533DA8"/>
    <w:rsid w:val="005347EB"/>
    <w:rsid w:val="00534A1E"/>
    <w:rsid w:val="00534C20"/>
    <w:rsid w:val="00534C3B"/>
    <w:rsid w:val="00534D67"/>
    <w:rsid w:val="005353C3"/>
    <w:rsid w:val="005358B8"/>
    <w:rsid w:val="00535AE2"/>
    <w:rsid w:val="00535C50"/>
    <w:rsid w:val="00536B17"/>
    <w:rsid w:val="00536D5F"/>
    <w:rsid w:val="00536FD4"/>
    <w:rsid w:val="0053714C"/>
    <w:rsid w:val="0053767E"/>
    <w:rsid w:val="00537BA0"/>
    <w:rsid w:val="005403AF"/>
    <w:rsid w:val="005409D3"/>
    <w:rsid w:val="00540D41"/>
    <w:rsid w:val="005412CF"/>
    <w:rsid w:val="00541484"/>
    <w:rsid w:val="00542010"/>
    <w:rsid w:val="00542766"/>
    <w:rsid w:val="00542891"/>
    <w:rsid w:val="00542CEF"/>
    <w:rsid w:val="00543F17"/>
    <w:rsid w:val="00544830"/>
    <w:rsid w:val="00544FB8"/>
    <w:rsid w:val="0054545F"/>
    <w:rsid w:val="00545637"/>
    <w:rsid w:val="0054775E"/>
    <w:rsid w:val="005500C0"/>
    <w:rsid w:val="005504E5"/>
    <w:rsid w:val="00550A9F"/>
    <w:rsid w:val="00550CFF"/>
    <w:rsid w:val="00550D4D"/>
    <w:rsid w:val="00550E50"/>
    <w:rsid w:val="00551144"/>
    <w:rsid w:val="00551402"/>
    <w:rsid w:val="005517A5"/>
    <w:rsid w:val="00551982"/>
    <w:rsid w:val="00551CEA"/>
    <w:rsid w:val="00551D2A"/>
    <w:rsid w:val="00551D51"/>
    <w:rsid w:val="00551E9A"/>
    <w:rsid w:val="005525DC"/>
    <w:rsid w:val="005526A4"/>
    <w:rsid w:val="00552D97"/>
    <w:rsid w:val="00552EBC"/>
    <w:rsid w:val="005530DC"/>
    <w:rsid w:val="00553A86"/>
    <w:rsid w:val="005547D6"/>
    <w:rsid w:val="00554D01"/>
    <w:rsid w:val="00554FB6"/>
    <w:rsid w:val="0055583F"/>
    <w:rsid w:val="00555840"/>
    <w:rsid w:val="0055593C"/>
    <w:rsid w:val="00555A1D"/>
    <w:rsid w:val="00555E57"/>
    <w:rsid w:val="00555EA3"/>
    <w:rsid w:val="00556104"/>
    <w:rsid w:val="0055642B"/>
    <w:rsid w:val="00556EBF"/>
    <w:rsid w:val="005573A9"/>
    <w:rsid w:val="00557AD8"/>
    <w:rsid w:val="00557C6D"/>
    <w:rsid w:val="00557DDA"/>
    <w:rsid w:val="00557F6B"/>
    <w:rsid w:val="00560009"/>
    <w:rsid w:val="00560925"/>
    <w:rsid w:val="00560A72"/>
    <w:rsid w:val="00560BCB"/>
    <w:rsid w:val="00560EDE"/>
    <w:rsid w:val="00560EF9"/>
    <w:rsid w:val="00560FCA"/>
    <w:rsid w:val="00561406"/>
    <w:rsid w:val="00561A56"/>
    <w:rsid w:val="00561C87"/>
    <w:rsid w:val="00561E4E"/>
    <w:rsid w:val="00562133"/>
    <w:rsid w:val="00562213"/>
    <w:rsid w:val="00562243"/>
    <w:rsid w:val="00562357"/>
    <w:rsid w:val="0056260E"/>
    <w:rsid w:val="005630E9"/>
    <w:rsid w:val="005634A9"/>
    <w:rsid w:val="00563532"/>
    <w:rsid w:val="00563594"/>
    <w:rsid w:val="005638E5"/>
    <w:rsid w:val="00563A21"/>
    <w:rsid w:val="00563C47"/>
    <w:rsid w:val="00563EE6"/>
    <w:rsid w:val="005640E0"/>
    <w:rsid w:val="0056447A"/>
    <w:rsid w:val="0056451C"/>
    <w:rsid w:val="00564905"/>
    <w:rsid w:val="00564CED"/>
    <w:rsid w:val="00564E72"/>
    <w:rsid w:val="00565536"/>
    <w:rsid w:val="00565545"/>
    <w:rsid w:val="005659EC"/>
    <w:rsid w:val="00565C71"/>
    <w:rsid w:val="00565CB5"/>
    <w:rsid w:val="0056630C"/>
    <w:rsid w:val="00566631"/>
    <w:rsid w:val="00567129"/>
    <w:rsid w:val="005671DC"/>
    <w:rsid w:val="00567D35"/>
    <w:rsid w:val="00567F61"/>
    <w:rsid w:val="00570431"/>
    <w:rsid w:val="00571105"/>
    <w:rsid w:val="005713BC"/>
    <w:rsid w:val="00571942"/>
    <w:rsid w:val="00571B93"/>
    <w:rsid w:val="00571CF2"/>
    <w:rsid w:val="00571F68"/>
    <w:rsid w:val="0057200B"/>
    <w:rsid w:val="00572B7C"/>
    <w:rsid w:val="00573487"/>
    <w:rsid w:val="0057392F"/>
    <w:rsid w:val="00573B8E"/>
    <w:rsid w:val="00573BC2"/>
    <w:rsid w:val="00573FB0"/>
    <w:rsid w:val="005740B8"/>
    <w:rsid w:val="00574745"/>
    <w:rsid w:val="005755BD"/>
    <w:rsid w:val="005755E0"/>
    <w:rsid w:val="00575915"/>
    <w:rsid w:val="00576281"/>
    <w:rsid w:val="00576569"/>
    <w:rsid w:val="005765D9"/>
    <w:rsid w:val="0057672D"/>
    <w:rsid w:val="0057742A"/>
    <w:rsid w:val="0057783B"/>
    <w:rsid w:val="00577EA6"/>
    <w:rsid w:val="005803A2"/>
    <w:rsid w:val="00581679"/>
    <w:rsid w:val="00581B17"/>
    <w:rsid w:val="005825FA"/>
    <w:rsid w:val="005826BD"/>
    <w:rsid w:val="00582712"/>
    <w:rsid w:val="00582964"/>
    <w:rsid w:val="00582D3A"/>
    <w:rsid w:val="0058324B"/>
    <w:rsid w:val="005833E0"/>
    <w:rsid w:val="00583482"/>
    <w:rsid w:val="00583773"/>
    <w:rsid w:val="005838C8"/>
    <w:rsid w:val="00583BD2"/>
    <w:rsid w:val="00583D3B"/>
    <w:rsid w:val="00583D85"/>
    <w:rsid w:val="005843C8"/>
    <w:rsid w:val="00584DD6"/>
    <w:rsid w:val="0058537D"/>
    <w:rsid w:val="00585E5E"/>
    <w:rsid w:val="00586E93"/>
    <w:rsid w:val="00586ED6"/>
    <w:rsid w:val="005875A7"/>
    <w:rsid w:val="00587956"/>
    <w:rsid w:val="00587A6B"/>
    <w:rsid w:val="00587E20"/>
    <w:rsid w:val="00590B8F"/>
    <w:rsid w:val="00590E1C"/>
    <w:rsid w:val="00591067"/>
    <w:rsid w:val="005912DC"/>
    <w:rsid w:val="00591410"/>
    <w:rsid w:val="005915E3"/>
    <w:rsid w:val="00591A15"/>
    <w:rsid w:val="00591A85"/>
    <w:rsid w:val="00591D59"/>
    <w:rsid w:val="00591EA4"/>
    <w:rsid w:val="00591FAB"/>
    <w:rsid w:val="005923C9"/>
    <w:rsid w:val="0059257D"/>
    <w:rsid w:val="00593AB5"/>
    <w:rsid w:val="00593EE5"/>
    <w:rsid w:val="005942D5"/>
    <w:rsid w:val="0059438F"/>
    <w:rsid w:val="0059449E"/>
    <w:rsid w:val="0059463B"/>
    <w:rsid w:val="0059463F"/>
    <w:rsid w:val="005947F5"/>
    <w:rsid w:val="00594A54"/>
    <w:rsid w:val="005950E7"/>
    <w:rsid w:val="00595DC3"/>
    <w:rsid w:val="00596168"/>
    <w:rsid w:val="005961CA"/>
    <w:rsid w:val="005964A0"/>
    <w:rsid w:val="005967BB"/>
    <w:rsid w:val="00596961"/>
    <w:rsid w:val="00597244"/>
    <w:rsid w:val="00597476"/>
    <w:rsid w:val="005974C5"/>
    <w:rsid w:val="005A0892"/>
    <w:rsid w:val="005A0AB1"/>
    <w:rsid w:val="005A0EA0"/>
    <w:rsid w:val="005A1441"/>
    <w:rsid w:val="005A15AA"/>
    <w:rsid w:val="005A15AB"/>
    <w:rsid w:val="005A179E"/>
    <w:rsid w:val="005A17F9"/>
    <w:rsid w:val="005A19C7"/>
    <w:rsid w:val="005A1A4E"/>
    <w:rsid w:val="005A2DD8"/>
    <w:rsid w:val="005A2F5D"/>
    <w:rsid w:val="005A30E6"/>
    <w:rsid w:val="005A32A4"/>
    <w:rsid w:val="005A33B8"/>
    <w:rsid w:val="005A3417"/>
    <w:rsid w:val="005A40D9"/>
    <w:rsid w:val="005A4C33"/>
    <w:rsid w:val="005A4C9D"/>
    <w:rsid w:val="005A53CE"/>
    <w:rsid w:val="005A5540"/>
    <w:rsid w:val="005A5B7E"/>
    <w:rsid w:val="005A601E"/>
    <w:rsid w:val="005A60B1"/>
    <w:rsid w:val="005A62C0"/>
    <w:rsid w:val="005A6490"/>
    <w:rsid w:val="005A6670"/>
    <w:rsid w:val="005A69E2"/>
    <w:rsid w:val="005A721C"/>
    <w:rsid w:val="005A7700"/>
    <w:rsid w:val="005B0782"/>
    <w:rsid w:val="005B0813"/>
    <w:rsid w:val="005B0876"/>
    <w:rsid w:val="005B099D"/>
    <w:rsid w:val="005B1130"/>
    <w:rsid w:val="005B11BD"/>
    <w:rsid w:val="005B1478"/>
    <w:rsid w:val="005B153E"/>
    <w:rsid w:val="005B1852"/>
    <w:rsid w:val="005B1A49"/>
    <w:rsid w:val="005B1FB9"/>
    <w:rsid w:val="005B2534"/>
    <w:rsid w:val="005B2B4C"/>
    <w:rsid w:val="005B2DEF"/>
    <w:rsid w:val="005B310A"/>
    <w:rsid w:val="005B3B87"/>
    <w:rsid w:val="005B4107"/>
    <w:rsid w:val="005B49AB"/>
    <w:rsid w:val="005B4FB6"/>
    <w:rsid w:val="005B59EF"/>
    <w:rsid w:val="005B69A2"/>
    <w:rsid w:val="005B7757"/>
    <w:rsid w:val="005C0167"/>
    <w:rsid w:val="005C15D7"/>
    <w:rsid w:val="005C17DA"/>
    <w:rsid w:val="005C1812"/>
    <w:rsid w:val="005C194C"/>
    <w:rsid w:val="005C195E"/>
    <w:rsid w:val="005C1CF1"/>
    <w:rsid w:val="005C1E2F"/>
    <w:rsid w:val="005C237A"/>
    <w:rsid w:val="005C3322"/>
    <w:rsid w:val="005C418A"/>
    <w:rsid w:val="005C47C2"/>
    <w:rsid w:val="005C49F5"/>
    <w:rsid w:val="005C4A20"/>
    <w:rsid w:val="005C4AB3"/>
    <w:rsid w:val="005C4C36"/>
    <w:rsid w:val="005C5092"/>
    <w:rsid w:val="005C535E"/>
    <w:rsid w:val="005C57C1"/>
    <w:rsid w:val="005C595C"/>
    <w:rsid w:val="005C59E3"/>
    <w:rsid w:val="005C5A16"/>
    <w:rsid w:val="005C5DF5"/>
    <w:rsid w:val="005C70FA"/>
    <w:rsid w:val="005C74AB"/>
    <w:rsid w:val="005D08DA"/>
    <w:rsid w:val="005D0A44"/>
    <w:rsid w:val="005D19D9"/>
    <w:rsid w:val="005D1A11"/>
    <w:rsid w:val="005D1A74"/>
    <w:rsid w:val="005D1EFD"/>
    <w:rsid w:val="005D2369"/>
    <w:rsid w:val="005D2537"/>
    <w:rsid w:val="005D2A04"/>
    <w:rsid w:val="005D2A74"/>
    <w:rsid w:val="005D3109"/>
    <w:rsid w:val="005D3285"/>
    <w:rsid w:val="005D33B6"/>
    <w:rsid w:val="005D34F4"/>
    <w:rsid w:val="005D3593"/>
    <w:rsid w:val="005D38D3"/>
    <w:rsid w:val="005D391D"/>
    <w:rsid w:val="005D3AF6"/>
    <w:rsid w:val="005D3D56"/>
    <w:rsid w:val="005D4434"/>
    <w:rsid w:val="005D4BDE"/>
    <w:rsid w:val="005D4C37"/>
    <w:rsid w:val="005D53A3"/>
    <w:rsid w:val="005D576D"/>
    <w:rsid w:val="005D5A95"/>
    <w:rsid w:val="005D5CA4"/>
    <w:rsid w:val="005D67BD"/>
    <w:rsid w:val="005D67DB"/>
    <w:rsid w:val="005D6AD8"/>
    <w:rsid w:val="005D6E25"/>
    <w:rsid w:val="005D6F04"/>
    <w:rsid w:val="005D7068"/>
    <w:rsid w:val="005D7C7E"/>
    <w:rsid w:val="005D7F5A"/>
    <w:rsid w:val="005E02E0"/>
    <w:rsid w:val="005E0387"/>
    <w:rsid w:val="005E107B"/>
    <w:rsid w:val="005E1B33"/>
    <w:rsid w:val="005E1BCF"/>
    <w:rsid w:val="005E203C"/>
    <w:rsid w:val="005E2052"/>
    <w:rsid w:val="005E2563"/>
    <w:rsid w:val="005E27AF"/>
    <w:rsid w:val="005E28E7"/>
    <w:rsid w:val="005E2AD5"/>
    <w:rsid w:val="005E2AEB"/>
    <w:rsid w:val="005E2DB2"/>
    <w:rsid w:val="005E30A7"/>
    <w:rsid w:val="005E3408"/>
    <w:rsid w:val="005E36B0"/>
    <w:rsid w:val="005E3742"/>
    <w:rsid w:val="005E3AD4"/>
    <w:rsid w:val="005E4341"/>
    <w:rsid w:val="005E453A"/>
    <w:rsid w:val="005E47CB"/>
    <w:rsid w:val="005E4A94"/>
    <w:rsid w:val="005E4D0B"/>
    <w:rsid w:val="005E4F98"/>
    <w:rsid w:val="005E50BC"/>
    <w:rsid w:val="005E52C1"/>
    <w:rsid w:val="005E56CD"/>
    <w:rsid w:val="005E5AF8"/>
    <w:rsid w:val="005E5BD6"/>
    <w:rsid w:val="005E5D0B"/>
    <w:rsid w:val="005E5E12"/>
    <w:rsid w:val="005E6713"/>
    <w:rsid w:val="005E68E0"/>
    <w:rsid w:val="005E6DDC"/>
    <w:rsid w:val="005E6E6C"/>
    <w:rsid w:val="005E72F8"/>
    <w:rsid w:val="005E7311"/>
    <w:rsid w:val="005E7314"/>
    <w:rsid w:val="005E768C"/>
    <w:rsid w:val="005E78E7"/>
    <w:rsid w:val="005E7B0F"/>
    <w:rsid w:val="005E7CC4"/>
    <w:rsid w:val="005E7DE0"/>
    <w:rsid w:val="005F0089"/>
    <w:rsid w:val="005F0187"/>
    <w:rsid w:val="005F026D"/>
    <w:rsid w:val="005F06B6"/>
    <w:rsid w:val="005F0964"/>
    <w:rsid w:val="005F1F5B"/>
    <w:rsid w:val="005F1F73"/>
    <w:rsid w:val="005F22CC"/>
    <w:rsid w:val="005F242D"/>
    <w:rsid w:val="005F26F9"/>
    <w:rsid w:val="005F27C9"/>
    <w:rsid w:val="005F2B7A"/>
    <w:rsid w:val="005F30A7"/>
    <w:rsid w:val="005F33C4"/>
    <w:rsid w:val="005F3680"/>
    <w:rsid w:val="005F39E4"/>
    <w:rsid w:val="005F3A8A"/>
    <w:rsid w:val="005F3CE8"/>
    <w:rsid w:val="005F411E"/>
    <w:rsid w:val="005F43F9"/>
    <w:rsid w:val="005F4672"/>
    <w:rsid w:val="005F4CB1"/>
    <w:rsid w:val="005F4DB7"/>
    <w:rsid w:val="005F59B4"/>
    <w:rsid w:val="005F624E"/>
    <w:rsid w:val="005F625E"/>
    <w:rsid w:val="005F6409"/>
    <w:rsid w:val="005F68C2"/>
    <w:rsid w:val="005F6A8A"/>
    <w:rsid w:val="005F6C8C"/>
    <w:rsid w:val="005F6E08"/>
    <w:rsid w:val="005F6F0C"/>
    <w:rsid w:val="005F7081"/>
    <w:rsid w:val="005F75D5"/>
    <w:rsid w:val="005F779A"/>
    <w:rsid w:val="005F77E5"/>
    <w:rsid w:val="005F7E09"/>
    <w:rsid w:val="0060048D"/>
    <w:rsid w:val="0060080B"/>
    <w:rsid w:val="006011DC"/>
    <w:rsid w:val="006012A4"/>
    <w:rsid w:val="00602173"/>
    <w:rsid w:val="00602732"/>
    <w:rsid w:val="006038BC"/>
    <w:rsid w:val="006038BD"/>
    <w:rsid w:val="00603915"/>
    <w:rsid w:val="00603B46"/>
    <w:rsid w:val="00603E37"/>
    <w:rsid w:val="00603F2C"/>
    <w:rsid w:val="00603FA4"/>
    <w:rsid w:val="00604043"/>
    <w:rsid w:val="0060415A"/>
    <w:rsid w:val="00604D98"/>
    <w:rsid w:val="00605673"/>
    <w:rsid w:val="006058F4"/>
    <w:rsid w:val="0060597D"/>
    <w:rsid w:val="00605DB1"/>
    <w:rsid w:val="00606C40"/>
    <w:rsid w:val="00606C5B"/>
    <w:rsid w:val="00606D02"/>
    <w:rsid w:val="00606E7D"/>
    <w:rsid w:val="00606E97"/>
    <w:rsid w:val="006070A3"/>
    <w:rsid w:val="006072D2"/>
    <w:rsid w:val="006073E6"/>
    <w:rsid w:val="0060788D"/>
    <w:rsid w:val="00607A69"/>
    <w:rsid w:val="00607FF1"/>
    <w:rsid w:val="00610F97"/>
    <w:rsid w:val="00611513"/>
    <w:rsid w:val="00611569"/>
    <w:rsid w:val="00611CA6"/>
    <w:rsid w:val="00611E8E"/>
    <w:rsid w:val="00611F91"/>
    <w:rsid w:val="00611F9F"/>
    <w:rsid w:val="0061205C"/>
    <w:rsid w:val="00613470"/>
    <w:rsid w:val="0061348A"/>
    <w:rsid w:val="00613667"/>
    <w:rsid w:val="006138E2"/>
    <w:rsid w:val="006147E6"/>
    <w:rsid w:val="006149D7"/>
    <w:rsid w:val="00615E31"/>
    <w:rsid w:val="00615FB0"/>
    <w:rsid w:val="00616853"/>
    <w:rsid w:val="00616D05"/>
    <w:rsid w:val="00616E3C"/>
    <w:rsid w:val="00616F12"/>
    <w:rsid w:val="0061708D"/>
    <w:rsid w:val="0061729E"/>
    <w:rsid w:val="00617AAE"/>
    <w:rsid w:val="00617C36"/>
    <w:rsid w:val="00621706"/>
    <w:rsid w:val="0062194E"/>
    <w:rsid w:val="00621F4D"/>
    <w:rsid w:val="006221F9"/>
    <w:rsid w:val="006225A4"/>
    <w:rsid w:val="00622CCA"/>
    <w:rsid w:val="00622D09"/>
    <w:rsid w:val="00623231"/>
    <w:rsid w:val="0062336B"/>
    <w:rsid w:val="006234E3"/>
    <w:rsid w:val="00623B73"/>
    <w:rsid w:val="00623C31"/>
    <w:rsid w:val="006248C6"/>
    <w:rsid w:val="00624B6D"/>
    <w:rsid w:val="00624CC1"/>
    <w:rsid w:val="0062532C"/>
    <w:rsid w:val="00625C2D"/>
    <w:rsid w:val="00626288"/>
    <w:rsid w:val="00626782"/>
    <w:rsid w:val="0062692D"/>
    <w:rsid w:val="00626C6C"/>
    <w:rsid w:val="00626FAF"/>
    <w:rsid w:val="00627630"/>
    <w:rsid w:val="00627731"/>
    <w:rsid w:val="006279B8"/>
    <w:rsid w:val="006279EA"/>
    <w:rsid w:val="00627BBD"/>
    <w:rsid w:val="00630228"/>
    <w:rsid w:val="006302F3"/>
    <w:rsid w:val="0063045E"/>
    <w:rsid w:val="006304AF"/>
    <w:rsid w:val="00630E01"/>
    <w:rsid w:val="00631865"/>
    <w:rsid w:val="00632078"/>
    <w:rsid w:val="0063222A"/>
    <w:rsid w:val="0063230C"/>
    <w:rsid w:val="00632C54"/>
    <w:rsid w:val="00632E16"/>
    <w:rsid w:val="00633023"/>
    <w:rsid w:val="0063310E"/>
    <w:rsid w:val="0063396B"/>
    <w:rsid w:val="00633B96"/>
    <w:rsid w:val="00633DC9"/>
    <w:rsid w:val="0063431D"/>
    <w:rsid w:val="00634A19"/>
    <w:rsid w:val="00634AF7"/>
    <w:rsid w:val="00634B50"/>
    <w:rsid w:val="00635010"/>
    <w:rsid w:val="00635312"/>
    <w:rsid w:val="0063565A"/>
    <w:rsid w:val="00635915"/>
    <w:rsid w:val="00635B55"/>
    <w:rsid w:val="006364F4"/>
    <w:rsid w:val="0063693D"/>
    <w:rsid w:val="00636FF5"/>
    <w:rsid w:val="0063717D"/>
    <w:rsid w:val="0063771B"/>
    <w:rsid w:val="006379AD"/>
    <w:rsid w:val="006404D6"/>
    <w:rsid w:val="00640682"/>
    <w:rsid w:val="00640BC0"/>
    <w:rsid w:val="00641292"/>
    <w:rsid w:val="00641C0B"/>
    <w:rsid w:val="00642698"/>
    <w:rsid w:val="00643658"/>
    <w:rsid w:val="0064382A"/>
    <w:rsid w:val="0064455E"/>
    <w:rsid w:val="00644C81"/>
    <w:rsid w:val="00645AD1"/>
    <w:rsid w:val="00645BD7"/>
    <w:rsid w:val="00645BE4"/>
    <w:rsid w:val="00645EA1"/>
    <w:rsid w:val="006463D8"/>
    <w:rsid w:val="006466ED"/>
    <w:rsid w:val="006469AE"/>
    <w:rsid w:val="00646A78"/>
    <w:rsid w:val="0064700C"/>
    <w:rsid w:val="0064729C"/>
    <w:rsid w:val="00647308"/>
    <w:rsid w:val="00647A37"/>
    <w:rsid w:val="006504CD"/>
    <w:rsid w:val="006510AB"/>
    <w:rsid w:val="00651766"/>
    <w:rsid w:val="00651794"/>
    <w:rsid w:val="00651906"/>
    <w:rsid w:val="00651A1F"/>
    <w:rsid w:val="00651D14"/>
    <w:rsid w:val="00651FC1"/>
    <w:rsid w:val="00652E1F"/>
    <w:rsid w:val="00653B41"/>
    <w:rsid w:val="00653DD0"/>
    <w:rsid w:val="00653EFD"/>
    <w:rsid w:val="00654672"/>
    <w:rsid w:val="00654853"/>
    <w:rsid w:val="00655080"/>
    <w:rsid w:val="0065511B"/>
    <w:rsid w:val="00655442"/>
    <w:rsid w:val="00655FD5"/>
    <w:rsid w:val="00656805"/>
    <w:rsid w:val="0065720B"/>
    <w:rsid w:val="0065730A"/>
    <w:rsid w:val="0065761F"/>
    <w:rsid w:val="00657A2B"/>
    <w:rsid w:val="00657D07"/>
    <w:rsid w:val="0066003D"/>
    <w:rsid w:val="00660D66"/>
    <w:rsid w:val="00660EC2"/>
    <w:rsid w:val="00660F31"/>
    <w:rsid w:val="00661919"/>
    <w:rsid w:val="00661AD1"/>
    <w:rsid w:val="006621BE"/>
    <w:rsid w:val="0066272B"/>
    <w:rsid w:val="00663731"/>
    <w:rsid w:val="00663A78"/>
    <w:rsid w:val="006640F4"/>
    <w:rsid w:val="00664438"/>
    <w:rsid w:val="006645C0"/>
    <w:rsid w:val="00664E1C"/>
    <w:rsid w:val="006651E8"/>
    <w:rsid w:val="0066574C"/>
    <w:rsid w:val="006661F0"/>
    <w:rsid w:val="00666341"/>
    <w:rsid w:val="00666A17"/>
    <w:rsid w:val="00666B08"/>
    <w:rsid w:val="00666C7E"/>
    <w:rsid w:val="00666CAD"/>
    <w:rsid w:val="00667D90"/>
    <w:rsid w:val="00670535"/>
    <w:rsid w:val="00670842"/>
    <w:rsid w:val="00670955"/>
    <w:rsid w:val="00670A5E"/>
    <w:rsid w:val="00670EDA"/>
    <w:rsid w:val="006716A6"/>
    <w:rsid w:val="006719DA"/>
    <w:rsid w:val="00671A9B"/>
    <w:rsid w:val="00671AED"/>
    <w:rsid w:val="00671DAE"/>
    <w:rsid w:val="00672133"/>
    <w:rsid w:val="0067276E"/>
    <w:rsid w:val="006727E2"/>
    <w:rsid w:val="00672B50"/>
    <w:rsid w:val="00672E41"/>
    <w:rsid w:val="00672F3F"/>
    <w:rsid w:val="00673009"/>
    <w:rsid w:val="006734DF"/>
    <w:rsid w:val="00673B2C"/>
    <w:rsid w:val="006741F6"/>
    <w:rsid w:val="00674475"/>
    <w:rsid w:val="00674979"/>
    <w:rsid w:val="006749D2"/>
    <w:rsid w:val="00674A27"/>
    <w:rsid w:val="00674DB0"/>
    <w:rsid w:val="0067519C"/>
    <w:rsid w:val="00675614"/>
    <w:rsid w:val="00675722"/>
    <w:rsid w:val="006758D7"/>
    <w:rsid w:val="0067594A"/>
    <w:rsid w:val="00675CD1"/>
    <w:rsid w:val="0067663B"/>
    <w:rsid w:val="006766AA"/>
    <w:rsid w:val="006766BD"/>
    <w:rsid w:val="00676954"/>
    <w:rsid w:val="00676B75"/>
    <w:rsid w:val="00676DE1"/>
    <w:rsid w:val="0067781D"/>
    <w:rsid w:val="00677CE2"/>
    <w:rsid w:val="00677F50"/>
    <w:rsid w:val="00680504"/>
    <w:rsid w:val="006807BC"/>
    <w:rsid w:val="00680959"/>
    <w:rsid w:val="00680EE5"/>
    <w:rsid w:val="0068115C"/>
    <w:rsid w:val="00681307"/>
    <w:rsid w:val="00681968"/>
    <w:rsid w:val="00682286"/>
    <w:rsid w:val="00682349"/>
    <w:rsid w:val="0068257C"/>
    <w:rsid w:val="00683F06"/>
    <w:rsid w:val="0068463A"/>
    <w:rsid w:val="006854BA"/>
    <w:rsid w:val="0068562A"/>
    <w:rsid w:val="006862F3"/>
    <w:rsid w:val="00686417"/>
    <w:rsid w:val="0068656E"/>
    <w:rsid w:val="006865AD"/>
    <w:rsid w:val="006867F7"/>
    <w:rsid w:val="00687231"/>
    <w:rsid w:val="00690CF5"/>
    <w:rsid w:val="006914C2"/>
    <w:rsid w:val="00691865"/>
    <w:rsid w:val="00691DAA"/>
    <w:rsid w:val="00691DAF"/>
    <w:rsid w:val="00692803"/>
    <w:rsid w:val="0069294E"/>
    <w:rsid w:val="00692B11"/>
    <w:rsid w:val="0069348E"/>
    <w:rsid w:val="00693B06"/>
    <w:rsid w:val="006944FC"/>
    <w:rsid w:val="00694690"/>
    <w:rsid w:val="00694A27"/>
    <w:rsid w:val="00694CA7"/>
    <w:rsid w:val="00694F3A"/>
    <w:rsid w:val="00695005"/>
    <w:rsid w:val="0069511A"/>
    <w:rsid w:val="00695A30"/>
    <w:rsid w:val="00695B6E"/>
    <w:rsid w:val="00696B11"/>
    <w:rsid w:val="00696D4C"/>
    <w:rsid w:val="0069731E"/>
    <w:rsid w:val="006976A4"/>
    <w:rsid w:val="006A062B"/>
    <w:rsid w:val="006A10FD"/>
    <w:rsid w:val="006A1D9F"/>
    <w:rsid w:val="006A21B1"/>
    <w:rsid w:val="006A22FB"/>
    <w:rsid w:val="006A2868"/>
    <w:rsid w:val="006A2D6D"/>
    <w:rsid w:val="006A2E08"/>
    <w:rsid w:val="006A3709"/>
    <w:rsid w:val="006A3DF0"/>
    <w:rsid w:val="006A3E99"/>
    <w:rsid w:val="006A3F71"/>
    <w:rsid w:val="006A40DD"/>
    <w:rsid w:val="006A4418"/>
    <w:rsid w:val="006A4BAB"/>
    <w:rsid w:val="006A5B8D"/>
    <w:rsid w:val="006A5EFF"/>
    <w:rsid w:val="006A6015"/>
    <w:rsid w:val="006A60D7"/>
    <w:rsid w:val="006A686E"/>
    <w:rsid w:val="006A6914"/>
    <w:rsid w:val="006A6BE1"/>
    <w:rsid w:val="006A6D1E"/>
    <w:rsid w:val="006A70FB"/>
    <w:rsid w:val="006A7182"/>
    <w:rsid w:val="006A7261"/>
    <w:rsid w:val="006A73F1"/>
    <w:rsid w:val="006A77FF"/>
    <w:rsid w:val="006B048B"/>
    <w:rsid w:val="006B0D9F"/>
    <w:rsid w:val="006B0DED"/>
    <w:rsid w:val="006B1260"/>
    <w:rsid w:val="006B13BD"/>
    <w:rsid w:val="006B15C3"/>
    <w:rsid w:val="006B175D"/>
    <w:rsid w:val="006B18F9"/>
    <w:rsid w:val="006B1AD2"/>
    <w:rsid w:val="006B1B63"/>
    <w:rsid w:val="006B2FAB"/>
    <w:rsid w:val="006B36D8"/>
    <w:rsid w:val="006B3B14"/>
    <w:rsid w:val="006B3E86"/>
    <w:rsid w:val="006B41B9"/>
    <w:rsid w:val="006B4592"/>
    <w:rsid w:val="006B54C2"/>
    <w:rsid w:val="006B5744"/>
    <w:rsid w:val="006B748A"/>
    <w:rsid w:val="006B764B"/>
    <w:rsid w:val="006B7A5A"/>
    <w:rsid w:val="006B7D5D"/>
    <w:rsid w:val="006C0596"/>
    <w:rsid w:val="006C05B6"/>
    <w:rsid w:val="006C0CCB"/>
    <w:rsid w:val="006C0EC3"/>
    <w:rsid w:val="006C1013"/>
    <w:rsid w:val="006C134A"/>
    <w:rsid w:val="006C1473"/>
    <w:rsid w:val="006C19F7"/>
    <w:rsid w:val="006C21CF"/>
    <w:rsid w:val="006C220A"/>
    <w:rsid w:val="006C240C"/>
    <w:rsid w:val="006C2EE6"/>
    <w:rsid w:val="006C303F"/>
    <w:rsid w:val="006C3F4D"/>
    <w:rsid w:val="006C426A"/>
    <w:rsid w:val="006C44C8"/>
    <w:rsid w:val="006C461E"/>
    <w:rsid w:val="006C4CAC"/>
    <w:rsid w:val="006C4F96"/>
    <w:rsid w:val="006C5739"/>
    <w:rsid w:val="006C6121"/>
    <w:rsid w:val="006C6171"/>
    <w:rsid w:val="006C68E8"/>
    <w:rsid w:val="006C70A2"/>
    <w:rsid w:val="006C74A9"/>
    <w:rsid w:val="006C75EE"/>
    <w:rsid w:val="006C75FB"/>
    <w:rsid w:val="006C7F89"/>
    <w:rsid w:val="006C7FAC"/>
    <w:rsid w:val="006D0880"/>
    <w:rsid w:val="006D0F45"/>
    <w:rsid w:val="006D0FAB"/>
    <w:rsid w:val="006D1628"/>
    <w:rsid w:val="006D1930"/>
    <w:rsid w:val="006D2046"/>
    <w:rsid w:val="006D2098"/>
    <w:rsid w:val="006D2295"/>
    <w:rsid w:val="006D2A68"/>
    <w:rsid w:val="006D2B7F"/>
    <w:rsid w:val="006D2D11"/>
    <w:rsid w:val="006D2F92"/>
    <w:rsid w:val="006D2FBB"/>
    <w:rsid w:val="006D3278"/>
    <w:rsid w:val="006D35B4"/>
    <w:rsid w:val="006D3608"/>
    <w:rsid w:val="006D3FA6"/>
    <w:rsid w:val="006D53D6"/>
    <w:rsid w:val="006D5E39"/>
    <w:rsid w:val="006D66C0"/>
    <w:rsid w:val="006D6A17"/>
    <w:rsid w:val="006D6B93"/>
    <w:rsid w:val="006D7717"/>
    <w:rsid w:val="006D78B8"/>
    <w:rsid w:val="006D78B9"/>
    <w:rsid w:val="006D790E"/>
    <w:rsid w:val="006D7DDC"/>
    <w:rsid w:val="006E0ADB"/>
    <w:rsid w:val="006E0FDB"/>
    <w:rsid w:val="006E1149"/>
    <w:rsid w:val="006E1154"/>
    <w:rsid w:val="006E12FE"/>
    <w:rsid w:val="006E1B95"/>
    <w:rsid w:val="006E20D2"/>
    <w:rsid w:val="006E22FD"/>
    <w:rsid w:val="006E2692"/>
    <w:rsid w:val="006E28C1"/>
    <w:rsid w:val="006E3ABA"/>
    <w:rsid w:val="006E41B7"/>
    <w:rsid w:val="006E41E2"/>
    <w:rsid w:val="006E46C3"/>
    <w:rsid w:val="006E46CC"/>
    <w:rsid w:val="006E4866"/>
    <w:rsid w:val="006E4963"/>
    <w:rsid w:val="006E4A35"/>
    <w:rsid w:val="006E4EF3"/>
    <w:rsid w:val="006E6041"/>
    <w:rsid w:val="006E6C8D"/>
    <w:rsid w:val="006E7258"/>
    <w:rsid w:val="006E751F"/>
    <w:rsid w:val="006E7709"/>
    <w:rsid w:val="006F0093"/>
    <w:rsid w:val="006F00E1"/>
    <w:rsid w:val="006F0146"/>
    <w:rsid w:val="006F046B"/>
    <w:rsid w:val="006F09D6"/>
    <w:rsid w:val="006F0CB5"/>
    <w:rsid w:val="006F0E66"/>
    <w:rsid w:val="006F1C9E"/>
    <w:rsid w:val="006F20F1"/>
    <w:rsid w:val="006F2443"/>
    <w:rsid w:val="006F27C8"/>
    <w:rsid w:val="006F289D"/>
    <w:rsid w:val="006F2F51"/>
    <w:rsid w:val="006F3246"/>
    <w:rsid w:val="006F358D"/>
    <w:rsid w:val="006F3830"/>
    <w:rsid w:val="006F443A"/>
    <w:rsid w:val="006F4616"/>
    <w:rsid w:val="006F48FD"/>
    <w:rsid w:val="006F49C3"/>
    <w:rsid w:val="006F4FE2"/>
    <w:rsid w:val="006F5643"/>
    <w:rsid w:val="006F57C8"/>
    <w:rsid w:val="006F5965"/>
    <w:rsid w:val="006F5C34"/>
    <w:rsid w:val="006F5E58"/>
    <w:rsid w:val="006F62FC"/>
    <w:rsid w:val="006F6C6A"/>
    <w:rsid w:val="006F6E64"/>
    <w:rsid w:val="006F74B2"/>
    <w:rsid w:val="006F7866"/>
    <w:rsid w:val="006F7BD5"/>
    <w:rsid w:val="0070053F"/>
    <w:rsid w:val="007006E4"/>
    <w:rsid w:val="007009AB"/>
    <w:rsid w:val="00700A54"/>
    <w:rsid w:val="00700D5C"/>
    <w:rsid w:val="00701110"/>
    <w:rsid w:val="007016B5"/>
    <w:rsid w:val="00701C0F"/>
    <w:rsid w:val="007025C1"/>
    <w:rsid w:val="007027E1"/>
    <w:rsid w:val="00703D6E"/>
    <w:rsid w:val="007046B4"/>
    <w:rsid w:val="00705025"/>
    <w:rsid w:val="00705AE1"/>
    <w:rsid w:val="00705CA4"/>
    <w:rsid w:val="00705E15"/>
    <w:rsid w:val="007069FE"/>
    <w:rsid w:val="00706C5C"/>
    <w:rsid w:val="00707571"/>
    <w:rsid w:val="007078FC"/>
    <w:rsid w:val="00707924"/>
    <w:rsid w:val="00710788"/>
    <w:rsid w:val="00710F0D"/>
    <w:rsid w:val="00711731"/>
    <w:rsid w:val="00711F2F"/>
    <w:rsid w:val="00712398"/>
    <w:rsid w:val="007127ED"/>
    <w:rsid w:val="007130BD"/>
    <w:rsid w:val="007132BC"/>
    <w:rsid w:val="00713472"/>
    <w:rsid w:val="00713833"/>
    <w:rsid w:val="007142FF"/>
    <w:rsid w:val="0071430F"/>
    <w:rsid w:val="00714A4F"/>
    <w:rsid w:val="00714DB4"/>
    <w:rsid w:val="007153C9"/>
    <w:rsid w:val="00715BE3"/>
    <w:rsid w:val="0071681F"/>
    <w:rsid w:val="00716871"/>
    <w:rsid w:val="00716C3D"/>
    <w:rsid w:val="00716DD7"/>
    <w:rsid w:val="0071746A"/>
    <w:rsid w:val="007176C7"/>
    <w:rsid w:val="0071789D"/>
    <w:rsid w:val="00717B2B"/>
    <w:rsid w:val="00717C3C"/>
    <w:rsid w:val="0072014C"/>
    <w:rsid w:val="0072073E"/>
    <w:rsid w:val="00720903"/>
    <w:rsid w:val="00720ADC"/>
    <w:rsid w:val="00720FF5"/>
    <w:rsid w:val="0072115B"/>
    <w:rsid w:val="0072134B"/>
    <w:rsid w:val="007213D9"/>
    <w:rsid w:val="00721438"/>
    <w:rsid w:val="0072149C"/>
    <w:rsid w:val="0072151B"/>
    <w:rsid w:val="00721557"/>
    <w:rsid w:val="00721A2D"/>
    <w:rsid w:val="00721B2B"/>
    <w:rsid w:val="00721D56"/>
    <w:rsid w:val="00722202"/>
    <w:rsid w:val="00722871"/>
    <w:rsid w:val="00723222"/>
    <w:rsid w:val="0072349B"/>
    <w:rsid w:val="007235A6"/>
    <w:rsid w:val="00723B7C"/>
    <w:rsid w:val="00723DE3"/>
    <w:rsid w:val="007243E2"/>
    <w:rsid w:val="0072448D"/>
    <w:rsid w:val="00724750"/>
    <w:rsid w:val="0072475F"/>
    <w:rsid w:val="00724A0F"/>
    <w:rsid w:val="00724CBA"/>
    <w:rsid w:val="0072545D"/>
    <w:rsid w:val="007255D0"/>
    <w:rsid w:val="00725C5E"/>
    <w:rsid w:val="00725DBE"/>
    <w:rsid w:val="00726625"/>
    <w:rsid w:val="00726A5B"/>
    <w:rsid w:val="00726DE9"/>
    <w:rsid w:val="0072742C"/>
    <w:rsid w:val="00727449"/>
    <w:rsid w:val="00727555"/>
    <w:rsid w:val="0072769E"/>
    <w:rsid w:val="0072779A"/>
    <w:rsid w:val="00727D96"/>
    <w:rsid w:val="00730DFE"/>
    <w:rsid w:val="00731149"/>
    <w:rsid w:val="0073127D"/>
    <w:rsid w:val="007319BF"/>
    <w:rsid w:val="00731A33"/>
    <w:rsid w:val="00731C4D"/>
    <w:rsid w:val="007322DD"/>
    <w:rsid w:val="007325D0"/>
    <w:rsid w:val="00732B15"/>
    <w:rsid w:val="0073335B"/>
    <w:rsid w:val="007337B0"/>
    <w:rsid w:val="007343A6"/>
    <w:rsid w:val="007344B4"/>
    <w:rsid w:val="00734926"/>
    <w:rsid w:val="00734981"/>
    <w:rsid w:val="007351B5"/>
    <w:rsid w:val="0073525D"/>
    <w:rsid w:val="007352FC"/>
    <w:rsid w:val="0073533A"/>
    <w:rsid w:val="00735754"/>
    <w:rsid w:val="0073586C"/>
    <w:rsid w:val="00735C9C"/>
    <w:rsid w:val="00736FBE"/>
    <w:rsid w:val="00737697"/>
    <w:rsid w:val="00737A5C"/>
    <w:rsid w:val="00737DA6"/>
    <w:rsid w:val="00737E48"/>
    <w:rsid w:val="00740195"/>
    <w:rsid w:val="0074019F"/>
    <w:rsid w:val="0074035C"/>
    <w:rsid w:val="007410AA"/>
    <w:rsid w:val="00741120"/>
    <w:rsid w:val="007416D2"/>
    <w:rsid w:val="00741BE0"/>
    <w:rsid w:val="007423AB"/>
    <w:rsid w:val="00742E7B"/>
    <w:rsid w:val="00743316"/>
    <w:rsid w:val="00743346"/>
    <w:rsid w:val="00743506"/>
    <w:rsid w:val="007436D3"/>
    <w:rsid w:val="00743732"/>
    <w:rsid w:val="00744FD2"/>
    <w:rsid w:val="00745309"/>
    <w:rsid w:val="0074541A"/>
    <w:rsid w:val="0074562A"/>
    <w:rsid w:val="00745B57"/>
    <w:rsid w:val="00746456"/>
    <w:rsid w:val="0074667B"/>
    <w:rsid w:val="007470DA"/>
    <w:rsid w:val="007474E2"/>
    <w:rsid w:val="00750011"/>
    <w:rsid w:val="00750198"/>
    <w:rsid w:val="007502C6"/>
    <w:rsid w:val="00750541"/>
    <w:rsid w:val="00750555"/>
    <w:rsid w:val="0075093C"/>
    <w:rsid w:val="007509D3"/>
    <w:rsid w:val="00750E14"/>
    <w:rsid w:val="007517A4"/>
    <w:rsid w:val="007517AF"/>
    <w:rsid w:val="007519C6"/>
    <w:rsid w:val="00751C36"/>
    <w:rsid w:val="00751CF2"/>
    <w:rsid w:val="00751FF0"/>
    <w:rsid w:val="007522FE"/>
    <w:rsid w:val="0075236C"/>
    <w:rsid w:val="007526BC"/>
    <w:rsid w:val="0075296A"/>
    <w:rsid w:val="00752A05"/>
    <w:rsid w:val="00752B60"/>
    <w:rsid w:val="00753188"/>
    <w:rsid w:val="00753824"/>
    <w:rsid w:val="00753870"/>
    <w:rsid w:val="00753FC3"/>
    <w:rsid w:val="007540F3"/>
    <w:rsid w:val="00754416"/>
    <w:rsid w:val="007544A9"/>
    <w:rsid w:val="00754B52"/>
    <w:rsid w:val="00754C1F"/>
    <w:rsid w:val="007555AE"/>
    <w:rsid w:val="0075571E"/>
    <w:rsid w:val="00755C9F"/>
    <w:rsid w:val="00755EC4"/>
    <w:rsid w:val="007561DA"/>
    <w:rsid w:val="00756210"/>
    <w:rsid w:val="00756D25"/>
    <w:rsid w:val="00757CD3"/>
    <w:rsid w:val="00757DE9"/>
    <w:rsid w:val="007601F6"/>
    <w:rsid w:val="0076030A"/>
    <w:rsid w:val="0076090B"/>
    <w:rsid w:val="00760B8C"/>
    <w:rsid w:val="00760FF5"/>
    <w:rsid w:val="00761637"/>
    <w:rsid w:val="0076228C"/>
    <w:rsid w:val="007628C9"/>
    <w:rsid w:val="007629D0"/>
    <w:rsid w:val="00762BE3"/>
    <w:rsid w:val="00762C89"/>
    <w:rsid w:val="00762E24"/>
    <w:rsid w:val="007634E7"/>
    <w:rsid w:val="00763563"/>
    <w:rsid w:val="00763BAF"/>
    <w:rsid w:val="00764415"/>
    <w:rsid w:val="007646B6"/>
    <w:rsid w:val="007647DA"/>
    <w:rsid w:val="007647EE"/>
    <w:rsid w:val="00765418"/>
    <w:rsid w:val="0076576D"/>
    <w:rsid w:val="00765919"/>
    <w:rsid w:val="00765BD3"/>
    <w:rsid w:val="00765F4F"/>
    <w:rsid w:val="007660E0"/>
    <w:rsid w:val="0076616F"/>
    <w:rsid w:val="007675DE"/>
    <w:rsid w:val="0076796E"/>
    <w:rsid w:val="00767B61"/>
    <w:rsid w:val="00767CDC"/>
    <w:rsid w:val="00770A56"/>
    <w:rsid w:val="00770F70"/>
    <w:rsid w:val="0077196B"/>
    <w:rsid w:val="00771EC9"/>
    <w:rsid w:val="00771F5E"/>
    <w:rsid w:val="007725FE"/>
    <w:rsid w:val="0077270A"/>
    <w:rsid w:val="0077271C"/>
    <w:rsid w:val="00772D12"/>
    <w:rsid w:val="007730BC"/>
    <w:rsid w:val="0077314E"/>
    <w:rsid w:val="00773894"/>
    <w:rsid w:val="00773C02"/>
    <w:rsid w:val="00774049"/>
    <w:rsid w:val="007744CC"/>
    <w:rsid w:val="00774971"/>
    <w:rsid w:val="007749FD"/>
    <w:rsid w:val="0077513D"/>
    <w:rsid w:val="00775210"/>
    <w:rsid w:val="00775342"/>
    <w:rsid w:val="007754A0"/>
    <w:rsid w:val="00775B5C"/>
    <w:rsid w:val="00775E5E"/>
    <w:rsid w:val="00775EC0"/>
    <w:rsid w:val="0077618B"/>
    <w:rsid w:val="00776D73"/>
    <w:rsid w:val="00777FFE"/>
    <w:rsid w:val="0078036E"/>
    <w:rsid w:val="00780515"/>
    <w:rsid w:val="007805D6"/>
    <w:rsid w:val="007805F1"/>
    <w:rsid w:val="00780BC3"/>
    <w:rsid w:val="00780E76"/>
    <w:rsid w:val="00780F5A"/>
    <w:rsid w:val="00781639"/>
    <w:rsid w:val="0078166F"/>
    <w:rsid w:val="00782A90"/>
    <w:rsid w:val="007830C7"/>
    <w:rsid w:val="00783642"/>
    <w:rsid w:val="0078434C"/>
    <w:rsid w:val="007847B6"/>
    <w:rsid w:val="00784BF4"/>
    <w:rsid w:val="0078500D"/>
    <w:rsid w:val="007854A4"/>
    <w:rsid w:val="00785570"/>
    <w:rsid w:val="00785D3F"/>
    <w:rsid w:val="00786889"/>
    <w:rsid w:val="007868C6"/>
    <w:rsid w:val="00786D19"/>
    <w:rsid w:val="0078734D"/>
    <w:rsid w:val="00787A5F"/>
    <w:rsid w:val="00787E6A"/>
    <w:rsid w:val="0079020A"/>
    <w:rsid w:val="0079091E"/>
    <w:rsid w:val="007917EF"/>
    <w:rsid w:val="00791B24"/>
    <w:rsid w:val="00792114"/>
    <w:rsid w:val="0079259D"/>
    <w:rsid w:val="0079296E"/>
    <w:rsid w:val="00792F1C"/>
    <w:rsid w:val="00793410"/>
    <w:rsid w:val="0079373F"/>
    <w:rsid w:val="00793C22"/>
    <w:rsid w:val="00793F6A"/>
    <w:rsid w:val="00794155"/>
    <w:rsid w:val="00794399"/>
    <w:rsid w:val="007943B7"/>
    <w:rsid w:val="00794CA0"/>
    <w:rsid w:val="00794F48"/>
    <w:rsid w:val="00794F86"/>
    <w:rsid w:val="007957B3"/>
    <w:rsid w:val="00795B42"/>
    <w:rsid w:val="00795F11"/>
    <w:rsid w:val="00795F6F"/>
    <w:rsid w:val="00796145"/>
    <w:rsid w:val="007961DF"/>
    <w:rsid w:val="00796245"/>
    <w:rsid w:val="00796B13"/>
    <w:rsid w:val="00797791"/>
    <w:rsid w:val="00797A09"/>
    <w:rsid w:val="00797DEF"/>
    <w:rsid w:val="007A07B1"/>
    <w:rsid w:val="007A0B1D"/>
    <w:rsid w:val="007A0F80"/>
    <w:rsid w:val="007A0FC8"/>
    <w:rsid w:val="007A1619"/>
    <w:rsid w:val="007A16C9"/>
    <w:rsid w:val="007A1DF0"/>
    <w:rsid w:val="007A25BF"/>
    <w:rsid w:val="007A2763"/>
    <w:rsid w:val="007A289C"/>
    <w:rsid w:val="007A2C7A"/>
    <w:rsid w:val="007A2C85"/>
    <w:rsid w:val="007A2EF5"/>
    <w:rsid w:val="007A3276"/>
    <w:rsid w:val="007A375C"/>
    <w:rsid w:val="007A3A4D"/>
    <w:rsid w:val="007A3A67"/>
    <w:rsid w:val="007A3F19"/>
    <w:rsid w:val="007A434B"/>
    <w:rsid w:val="007A469B"/>
    <w:rsid w:val="007A48D4"/>
    <w:rsid w:val="007A4A90"/>
    <w:rsid w:val="007A53C7"/>
    <w:rsid w:val="007A55F2"/>
    <w:rsid w:val="007A57A4"/>
    <w:rsid w:val="007A594F"/>
    <w:rsid w:val="007A5ACC"/>
    <w:rsid w:val="007A5E55"/>
    <w:rsid w:val="007A5F73"/>
    <w:rsid w:val="007A5FDD"/>
    <w:rsid w:val="007A6072"/>
    <w:rsid w:val="007A674E"/>
    <w:rsid w:val="007A6886"/>
    <w:rsid w:val="007A6B96"/>
    <w:rsid w:val="007A6C65"/>
    <w:rsid w:val="007A6CC9"/>
    <w:rsid w:val="007A6D64"/>
    <w:rsid w:val="007A72F7"/>
    <w:rsid w:val="007A7366"/>
    <w:rsid w:val="007A765A"/>
    <w:rsid w:val="007A7DEA"/>
    <w:rsid w:val="007A7E59"/>
    <w:rsid w:val="007B01F4"/>
    <w:rsid w:val="007B0633"/>
    <w:rsid w:val="007B06C0"/>
    <w:rsid w:val="007B08AD"/>
    <w:rsid w:val="007B0A9C"/>
    <w:rsid w:val="007B0BA9"/>
    <w:rsid w:val="007B1628"/>
    <w:rsid w:val="007B2299"/>
    <w:rsid w:val="007B2B67"/>
    <w:rsid w:val="007B2B70"/>
    <w:rsid w:val="007B2C4F"/>
    <w:rsid w:val="007B2EE1"/>
    <w:rsid w:val="007B3058"/>
    <w:rsid w:val="007B35C0"/>
    <w:rsid w:val="007B3603"/>
    <w:rsid w:val="007B3E8C"/>
    <w:rsid w:val="007B3F7E"/>
    <w:rsid w:val="007B41F4"/>
    <w:rsid w:val="007B5555"/>
    <w:rsid w:val="007B5791"/>
    <w:rsid w:val="007B59A4"/>
    <w:rsid w:val="007B5B0D"/>
    <w:rsid w:val="007B5EEF"/>
    <w:rsid w:val="007B6534"/>
    <w:rsid w:val="007B680B"/>
    <w:rsid w:val="007B6BF4"/>
    <w:rsid w:val="007B6C72"/>
    <w:rsid w:val="007B70CD"/>
    <w:rsid w:val="007C01B0"/>
    <w:rsid w:val="007C06EA"/>
    <w:rsid w:val="007C08AE"/>
    <w:rsid w:val="007C0C88"/>
    <w:rsid w:val="007C0E91"/>
    <w:rsid w:val="007C0F1A"/>
    <w:rsid w:val="007C1375"/>
    <w:rsid w:val="007C149E"/>
    <w:rsid w:val="007C1733"/>
    <w:rsid w:val="007C1E28"/>
    <w:rsid w:val="007C2015"/>
    <w:rsid w:val="007C20AF"/>
    <w:rsid w:val="007C211C"/>
    <w:rsid w:val="007C220E"/>
    <w:rsid w:val="007C30C0"/>
    <w:rsid w:val="007C3E62"/>
    <w:rsid w:val="007C4254"/>
    <w:rsid w:val="007C4FB8"/>
    <w:rsid w:val="007C547B"/>
    <w:rsid w:val="007C549C"/>
    <w:rsid w:val="007C54AD"/>
    <w:rsid w:val="007C5F47"/>
    <w:rsid w:val="007C6243"/>
    <w:rsid w:val="007C6479"/>
    <w:rsid w:val="007C6EEE"/>
    <w:rsid w:val="007C739D"/>
    <w:rsid w:val="007C7449"/>
    <w:rsid w:val="007C74A8"/>
    <w:rsid w:val="007C75B2"/>
    <w:rsid w:val="007C7EDE"/>
    <w:rsid w:val="007D017D"/>
    <w:rsid w:val="007D0BC9"/>
    <w:rsid w:val="007D1132"/>
    <w:rsid w:val="007D121D"/>
    <w:rsid w:val="007D13B9"/>
    <w:rsid w:val="007D16FC"/>
    <w:rsid w:val="007D1730"/>
    <w:rsid w:val="007D194C"/>
    <w:rsid w:val="007D1BC2"/>
    <w:rsid w:val="007D20EC"/>
    <w:rsid w:val="007D22AF"/>
    <w:rsid w:val="007D25A6"/>
    <w:rsid w:val="007D2694"/>
    <w:rsid w:val="007D29D5"/>
    <w:rsid w:val="007D2B2D"/>
    <w:rsid w:val="007D3374"/>
    <w:rsid w:val="007D3CAA"/>
    <w:rsid w:val="007D4209"/>
    <w:rsid w:val="007D4577"/>
    <w:rsid w:val="007D4617"/>
    <w:rsid w:val="007D46A8"/>
    <w:rsid w:val="007D489E"/>
    <w:rsid w:val="007D4F4B"/>
    <w:rsid w:val="007D57F5"/>
    <w:rsid w:val="007D5B78"/>
    <w:rsid w:val="007D5E14"/>
    <w:rsid w:val="007D604E"/>
    <w:rsid w:val="007D6589"/>
    <w:rsid w:val="007D6798"/>
    <w:rsid w:val="007D687C"/>
    <w:rsid w:val="007D68AE"/>
    <w:rsid w:val="007D6A64"/>
    <w:rsid w:val="007D6C24"/>
    <w:rsid w:val="007D6E09"/>
    <w:rsid w:val="007D7BA2"/>
    <w:rsid w:val="007E01DE"/>
    <w:rsid w:val="007E074B"/>
    <w:rsid w:val="007E0872"/>
    <w:rsid w:val="007E0BEB"/>
    <w:rsid w:val="007E0E46"/>
    <w:rsid w:val="007E1103"/>
    <w:rsid w:val="007E13AE"/>
    <w:rsid w:val="007E1749"/>
    <w:rsid w:val="007E18BE"/>
    <w:rsid w:val="007E1927"/>
    <w:rsid w:val="007E1985"/>
    <w:rsid w:val="007E19B3"/>
    <w:rsid w:val="007E1C88"/>
    <w:rsid w:val="007E2038"/>
    <w:rsid w:val="007E2468"/>
    <w:rsid w:val="007E25CF"/>
    <w:rsid w:val="007E2B23"/>
    <w:rsid w:val="007E3355"/>
    <w:rsid w:val="007E3562"/>
    <w:rsid w:val="007E3AF9"/>
    <w:rsid w:val="007E3CDC"/>
    <w:rsid w:val="007E3D05"/>
    <w:rsid w:val="007E499B"/>
    <w:rsid w:val="007E49B9"/>
    <w:rsid w:val="007E4A20"/>
    <w:rsid w:val="007E4E20"/>
    <w:rsid w:val="007E544E"/>
    <w:rsid w:val="007E5A19"/>
    <w:rsid w:val="007E5EB4"/>
    <w:rsid w:val="007E629E"/>
    <w:rsid w:val="007E62C4"/>
    <w:rsid w:val="007E6519"/>
    <w:rsid w:val="007E65E7"/>
    <w:rsid w:val="007E6A78"/>
    <w:rsid w:val="007E721E"/>
    <w:rsid w:val="007E7272"/>
    <w:rsid w:val="007E7275"/>
    <w:rsid w:val="007E7918"/>
    <w:rsid w:val="007E7939"/>
    <w:rsid w:val="007F095A"/>
    <w:rsid w:val="007F0E47"/>
    <w:rsid w:val="007F11A4"/>
    <w:rsid w:val="007F1E33"/>
    <w:rsid w:val="007F1FFF"/>
    <w:rsid w:val="007F2C18"/>
    <w:rsid w:val="007F3048"/>
    <w:rsid w:val="007F386F"/>
    <w:rsid w:val="007F397E"/>
    <w:rsid w:val="007F4253"/>
    <w:rsid w:val="007F4837"/>
    <w:rsid w:val="007F4B8A"/>
    <w:rsid w:val="007F502F"/>
    <w:rsid w:val="007F5199"/>
    <w:rsid w:val="007F5AE4"/>
    <w:rsid w:val="007F6CA7"/>
    <w:rsid w:val="007F6F66"/>
    <w:rsid w:val="007F6FF2"/>
    <w:rsid w:val="007F7205"/>
    <w:rsid w:val="007F7359"/>
    <w:rsid w:val="007F7443"/>
    <w:rsid w:val="007F7536"/>
    <w:rsid w:val="007F76B3"/>
    <w:rsid w:val="007F7F19"/>
    <w:rsid w:val="00800A6E"/>
    <w:rsid w:val="008017FF"/>
    <w:rsid w:val="008018CC"/>
    <w:rsid w:val="0080199D"/>
    <w:rsid w:val="00801F28"/>
    <w:rsid w:val="00801FE4"/>
    <w:rsid w:val="00802DF2"/>
    <w:rsid w:val="00802E18"/>
    <w:rsid w:val="008034A7"/>
    <w:rsid w:val="0080356F"/>
    <w:rsid w:val="008035DE"/>
    <w:rsid w:val="0080371B"/>
    <w:rsid w:val="00803E70"/>
    <w:rsid w:val="00803FB8"/>
    <w:rsid w:val="00804043"/>
    <w:rsid w:val="00804224"/>
    <w:rsid w:val="0080431A"/>
    <w:rsid w:val="00804537"/>
    <w:rsid w:val="008046D7"/>
    <w:rsid w:val="00804882"/>
    <w:rsid w:val="00804923"/>
    <w:rsid w:val="00805F66"/>
    <w:rsid w:val="00806007"/>
    <w:rsid w:val="008066ED"/>
    <w:rsid w:val="00807270"/>
    <w:rsid w:val="0081003E"/>
    <w:rsid w:val="008100C4"/>
    <w:rsid w:val="00810136"/>
    <w:rsid w:val="00810664"/>
    <w:rsid w:val="00810A05"/>
    <w:rsid w:val="00810E9D"/>
    <w:rsid w:val="008112B2"/>
    <w:rsid w:val="00811363"/>
    <w:rsid w:val="0081151A"/>
    <w:rsid w:val="008116B6"/>
    <w:rsid w:val="00811ADB"/>
    <w:rsid w:val="00811B05"/>
    <w:rsid w:val="00811B8D"/>
    <w:rsid w:val="00811C02"/>
    <w:rsid w:val="00811CB5"/>
    <w:rsid w:val="00812239"/>
    <w:rsid w:val="00812302"/>
    <w:rsid w:val="00812549"/>
    <w:rsid w:val="008125CB"/>
    <w:rsid w:val="008129D9"/>
    <w:rsid w:val="00812C3D"/>
    <w:rsid w:val="00812DDD"/>
    <w:rsid w:val="00813274"/>
    <w:rsid w:val="00813423"/>
    <w:rsid w:val="0081350B"/>
    <w:rsid w:val="00814857"/>
    <w:rsid w:val="00814A4B"/>
    <w:rsid w:val="00814D6A"/>
    <w:rsid w:val="0081512D"/>
    <w:rsid w:val="0081531B"/>
    <w:rsid w:val="0081561D"/>
    <w:rsid w:val="0081574E"/>
    <w:rsid w:val="00815D45"/>
    <w:rsid w:val="00816C7A"/>
    <w:rsid w:val="00817306"/>
    <w:rsid w:val="008202C4"/>
    <w:rsid w:val="008205BB"/>
    <w:rsid w:val="00821310"/>
    <w:rsid w:val="00821535"/>
    <w:rsid w:val="0082159F"/>
    <w:rsid w:val="008215C6"/>
    <w:rsid w:val="00821D75"/>
    <w:rsid w:val="00821F2D"/>
    <w:rsid w:val="008226A2"/>
    <w:rsid w:val="0082281A"/>
    <w:rsid w:val="00822990"/>
    <w:rsid w:val="00822A2A"/>
    <w:rsid w:val="00822B56"/>
    <w:rsid w:val="00822B5B"/>
    <w:rsid w:val="0082320A"/>
    <w:rsid w:val="0082360B"/>
    <w:rsid w:val="00823611"/>
    <w:rsid w:val="0082391D"/>
    <w:rsid w:val="00824161"/>
    <w:rsid w:val="00824EAB"/>
    <w:rsid w:val="008253C0"/>
    <w:rsid w:val="008254EA"/>
    <w:rsid w:val="008258BF"/>
    <w:rsid w:val="00825D5D"/>
    <w:rsid w:val="00826463"/>
    <w:rsid w:val="008266A0"/>
    <w:rsid w:val="00827110"/>
    <w:rsid w:val="00827FEB"/>
    <w:rsid w:val="00830A9A"/>
    <w:rsid w:val="00831026"/>
    <w:rsid w:val="00831199"/>
    <w:rsid w:val="008313E5"/>
    <w:rsid w:val="0083176F"/>
    <w:rsid w:val="00831A6C"/>
    <w:rsid w:val="00831CFF"/>
    <w:rsid w:val="008322FE"/>
    <w:rsid w:val="008326F0"/>
    <w:rsid w:val="00832768"/>
    <w:rsid w:val="008327CA"/>
    <w:rsid w:val="008328EF"/>
    <w:rsid w:val="008328F6"/>
    <w:rsid w:val="00832AAD"/>
    <w:rsid w:val="00832DD8"/>
    <w:rsid w:val="008330CE"/>
    <w:rsid w:val="00833DC2"/>
    <w:rsid w:val="00833DEF"/>
    <w:rsid w:val="00833F6E"/>
    <w:rsid w:val="00834237"/>
    <w:rsid w:val="00834741"/>
    <w:rsid w:val="00835140"/>
    <w:rsid w:val="00835DFA"/>
    <w:rsid w:val="00836828"/>
    <w:rsid w:val="008368FA"/>
    <w:rsid w:val="00836CA2"/>
    <w:rsid w:val="00836F6E"/>
    <w:rsid w:val="00837632"/>
    <w:rsid w:val="00837C73"/>
    <w:rsid w:val="00840ABD"/>
    <w:rsid w:val="00840D6C"/>
    <w:rsid w:val="008421B0"/>
    <w:rsid w:val="008427BC"/>
    <w:rsid w:val="00842A1B"/>
    <w:rsid w:val="008431CE"/>
    <w:rsid w:val="008439F9"/>
    <w:rsid w:val="00844406"/>
    <w:rsid w:val="00845266"/>
    <w:rsid w:val="00845372"/>
    <w:rsid w:val="00845A7C"/>
    <w:rsid w:val="00845E0E"/>
    <w:rsid w:val="00845F42"/>
    <w:rsid w:val="008463C4"/>
    <w:rsid w:val="00846465"/>
    <w:rsid w:val="00846952"/>
    <w:rsid w:val="0084774D"/>
    <w:rsid w:val="008479D2"/>
    <w:rsid w:val="00847AFF"/>
    <w:rsid w:val="0085009E"/>
    <w:rsid w:val="008503BC"/>
    <w:rsid w:val="0085064F"/>
    <w:rsid w:val="008507E5"/>
    <w:rsid w:val="00850AFD"/>
    <w:rsid w:val="008510C6"/>
    <w:rsid w:val="0085116B"/>
    <w:rsid w:val="00851EAF"/>
    <w:rsid w:val="00852075"/>
    <w:rsid w:val="008521BA"/>
    <w:rsid w:val="008523E2"/>
    <w:rsid w:val="008524CD"/>
    <w:rsid w:val="008525C3"/>
    <w:rsid w:val="008526E6"/>
    <w:rsid w:val="00852A73"/>
    <w:rsid w:val="00852FF5"/>
    <w:rsid w:val="008531B5"/>
    <w:rsid w:val="008533F8"/>
    <w:rsid w:val="00853B2E"/>
    <w:rsid w:val="00853EF4"/>
    <w:rsid w:val="0085400A"/>
    <w:rsid w:val="00854281"/>
    <w:rsid w:val="0085432B"/>
    <w:rsid w:val="008545D8"/>
    <w:rsid w:val="0085507B"/>
    <w:rsid w:val="0085568C"/>
    <w:rsid w:val="00855889"/>
    <w:rsid w:val="00855AEF"/>
    <w:rsid w:val="00855E48"/>
    <w:rsid w:val="00856442"/>
    <w:rsid w:val="00856BE2"/>
    <w:rsid w:val="00856E8A"/>
    <w:rsid w:val="00857679"/>
    <w:rsid w:val="008576BF"/>
    <w:rsid w:val="00860199"/>
    <w:rsid w:val="00860C2D"/>
    <w:rsid w:val="00861299"/>
    <w:rsid w:val="008617EA"/>
    <w:rsid w:val="00861F59"/>
    <w:rsid w:val="00862091"/>
    <w:rsid w:val="008622DB"/>
    <w:rsid w:val="0086257C"/>
    <w:rsid w:val="00862992"/>
    <w:rsid w:val="0086309C"/>
    <w:rsid w:val="008653F1"/>
    <w:rsid w:val="00865653"/>
    <w:rsid w:val="00865BE1"/>
    <w:rsid w:val="0086605E"/>
    <w:rsid w:val="00866564"/>
    <w:rsid w:val="00866D6D"/>
    <w:rsid w:val="008670B1"/>
    <w:rsid w:val="008671F6"/>
    <w:rsid w:val="00867396"/>
    <w:rsid w:val="008673B0"/>
    <w:rsid w:val="00867505"/>
    <w:rsid w:val="00867829"/>
    <w:rsid w:val="0086788C"/>
    <w:rsid w:val="0087071A"/>
    <w:rsid w:val="008718EE"/>
    <w:rsid w:val="00872332"/>
    <w:rsid w:val="00872468"/>
    <w:rsid w:val="008727B3"/>
    <w:rsid w:val="00872D9B"/>
    <w:rsid w:val="00872FAD"/>
    <w:rsid w:val="00873224"/>
    <w:rsid w:val="008732E0"/>
    <w:rsid w:val="00873DF1"/>
    <w:rsid w:val="00874AC0"/>
    <w:rsid w:val="00874B95"/>
    <w:rsid w:val="00874EBA"/>
    <w:rsid w:val="00875095"/>
    <w:rsid w:val="008754CC"/>
    <w:rsid w:val="008763ED"/>
    <w:rsid w:val="0087705A"/>
    <w:rsid w:val="008773BF"/>
    <w:rsid w:val="00877AE4"/>
    <w:rsid w:val="008801DD"/>
    <w:rsid w:val="0088035B"/>
    <w:rsid w:val="00880777"/>
    <w:rsid w:val="008810BE"/>
    <w:rsid w:val="00881414"/>
    <w:rsid w:val="008814A3"/>
    <w:rsid w:val="00881542"/>
    <w:rsid w:val="00881672"/>
    <w:rsid w:val="00881878"/>
    <w:rsid w:val="00881B8F"/>
    <w:rsid w:val="00881C23"/>
    <w:rsid w:val="00881EA0"/>
    <w:rsid w:val="0088250D"/>
    <w:rsid w:val="0088289D"/>
    <w:rsid w:val="00882E77"/>
    <w:rsid w:val="00882EC9"/>
    <w:rsid w:val="008830D9"/>
    <w:rsid w:val="008831F6"/>
    <w:rsid w:val="00883BE1"/>
    <w:rsid w:val="00883DE1"/>
    <w:rsid w:val="00883E2C"/>
    <w:rsid w:val="008840D1"/>
    <w:rsid w:val="00884105"/>
    <w:rsid w:val="008842C1"/>
    <w:rsid w:val="0088479E"/>
    <w:rsid w:val="008848F8"/>
    <w:rsid w:val="00885090"/>
    <w:rsid w:val="0088549D"/>
    <w:rsid w:val="00885B7C"/>
    <w:rsid w:val="00886398"/>
    <w:rsid w:val="0088664E"/>
    <w:rsid w:val="00886889"/>
    <w:rsid w:val="008869CE"/>
    <w:rsid w:val="00887028"/>
    <w:rsid w:val="00887576"/>
    <w:rsid w:val="00887581"/>
    <w:rsid w:val="00887A5A"/>
    <w:rsid w:val="008900DA"/>
    <w:rsid w:val="00890431"/>
    <w:rsid w:val="00890688"/>
    <w:rsid w:val="00890B25"/>
    <w:rsid w:val="00890C42"/>
    <w:rsid w:val="00891003"/>
    <w:rsid w:val="00891101"/>
    <w:rsid w:val="008919A6"/>
    <w:rsid w:val="00891EAB"/>
    <w:rsid w:val="008924A0"/>
    <w:rsid w:val="008925C8"/>
    <w:rsid w:val="0089287F"/>
    <w:rsid w:val="0089316C"/>
    <w:rsid w:val="0089329C"/>
    <w:rsid w:val="00893CA1"/>
    <w:rsid w:val="00893CA7"/>
    <w:rsid w:val="00893D7F"/>
    <w:rsid w:val="00893D92"/>
    <w:rsid w:val="00894047"/>
    <w:rsid w:val="0089451B"/>
    <w:rsid w:val="008947FD"/>
    <w:rsid w:val="00895578"/>
    <w:rsid w:val="008959E5"/>
    <w:rsid w:val="00896681"/>
    <w:rsid w:val="00896B24"/>
    <w:rsid w:val="008970AF"/>
    <w:rsid w:val="0089772F"/>
    <w:rsid w:val="0089775D"/>
    <w:rsid w:val="00897A67"/>
    <w:rsid w:val="00897E5E"/>
    <w:rsid w:val="008A02B0"/>
    <w:rsid w:val="008A085B"/>
    <w:rsid w:val="008A08BB"/>
    <w:rsid w:val="008A0C26"/>
    <w:rsid w:val="008A0EEC"/>
    <w:rsid w:val="008A0F75"/>
    <w:rsid w:val="008A147A"/>
    <w:rsid w:val="008A15A1"/>
    <w:rsid w:val="008A184B"/>
    <w:rsid w:val="008A1940"/>
    <w:rsid w:val="008A1C65"/>
    <w:rsid w:val="008A1C83"/>
    <w:rsid w:val="008A238E"/>
    <w:rsid w:val="008A2824"/>
    <w:rsid w:val="008A28A2"/>
    <w:rsid w:val="008A3BB9"/>
    <w:rsid w:val="008A3F65"/>
    <w:rsid w:val="008A3F84"/>
    <w:rsid w:val="008A47C4"/>
    <w:rsid w:val="008A4A5C"/>
    <w:rsid w:val="008A4BAC"/>
    <w:rsid w:val="008A4C5C"/>
    <w:rsid w:val="008A525A"/>
    <w:rsid w:val="008A5A8B"/>
    <w:rsid w:val="008A607C"/>
    <w:rsid w:val="008A65C6"/>
    <w:rsid w:val="008A6620"/>
    <w:rsid w:val="008A6C9E"/>
    <w:rsid w:val="008A6FEE"/>
    <w:rsid w:val="008A750D"/>
    <w:rsid w:val="008A79C7"/>
    <w:rsid w:val="008B00FF"/>
    <w:rsid w:val="008B016E"/>
    <w:rsid w:val="008B05F7"/>
    <w:rsid w:val="008B0BFF"/>
    <w:rsid w:val="008B1206"/>
    <w:rsid w:val="008B15BD"/>
    <w:rsid w:val="008B1659"/>
    <w:rsid w:val="008B1783"/>
    <w:rsid w:val="008B1878"/>
    <w:rsid w:val="008B19D9"/>
    <w:rsid w:val="008B20C9"/>
    <w:rsid w:val="008B225F"/>
    <w:rsid w:val="008B2765"/>
    <w:rsid w:val="008B27D9"/>
    <w:rsid w:val="008B29B1"/>
    <w:rsid w:val="008B2AF3"/>
    <w:rsid w:val="008B2CC6"/>
    <w:rsid w:val="008B2D44"/>
    <w:rsid w:val="008B388A"/>
    <w:rsid w:val="008B393C"/>
    <w:rsid w:val="008B3A08"/>
    <w:rsid w:val="008B3AD1"/>
    <w:rsid w:val="008B3C3B"/>
    <w:rsid w:val="008B432D"/>
    <w:rsid w:val="008B477B"/>
    <w:rsid w:val="008B4A7C"/>
    <w:rsid w:val="008B4E5F"/>
    <w:rsid w:val="008B556C"/>
    <w:rsid w:val="008B5E72"/>
    <w:rsid w:val="008B6170"/>
    <w:rsid w:val="008B6606"/>
    <w:rsid w:val="008B68CE"/>
    <w:rsid w:val="008B6F69"/>
    <w:rsid w:val="008B738B"/>
    <w:rsid w:val="008B7411"/>
    <w:rsid w:val="008B7AAC"/>
    <w:rsid w:val="008C0153"/>
    <w:rsid w:val="008C0283"/>
    <w:rsid w:val="008C0BCF"/>
    <w:rsid w:val="008C0F2C"/>
    <w:rsid w:val="008C1038"/>
    <w:rsid w:val="008C15CE"/>
    <w:rsid w:val="008C188E"/>
    <w:rsid w:val="008C223C"/>
    <w:rsid w:val="008C29D2"/>
    <w:rsid w:val="008C2B49"/>
    <w:rsid w:val="008C2F0A"/>
    <w:rsid w:val="008C30BD"/>
    <w:rsid w:val="008C3604"/>
    <w:rsid w:val="008C40EA"/>
    <w:rsid w:val="008C4103"/>
    <w:rsid w:val="008C427C"/>
    <w:rsid w:val="008C4312"/>
    <w:rsid w:val="008C4609"/>
    <w:rsid w:val="008C481F"/>
    <w:rsid w:val="008C50B9"/>
    <w:rsid w:val="008C5117"/>
    <w:rsid w:val="008C52FB"/>
    <w:rsid w:val="008C56BE"/>
    <w:rsid w:val="008C58C8"/>
    <w:rsid w:val="008C5A05"/>
    <w:rsid w:val="008C5A42"/>
    <w:rsid w:val="008C5BF1"/>
    <w:rsid w:val="008C633B"/>
    <w:rsid w:val="008C63DD"/>
    <w:rsid w:val="008C6547"/>
    <w:rsid w:val="008C6581"/>
    <w:rsid w:val="008C6FB7"/>
    <w:rsid w:val="008C738A"/>
    <w:rsid w:val="008C7527"/>
    <w:rsid w:val="008C79F5"/>
    <w:rsid w:val="008C7D9F"/>
    <w:rsid w:val="008D037C"/>
    <w:rsid w:val="008D0896"/>
    <w:rsid w:val="008D0955"/>
    <w:rsid w:val="008D0BFB"/>
    <w:rsid w:val="008D2496"/>
    <w:rsid w:val="008D2556"/>
    <w:rsid w:val="008D26EC"/>
    <w:rsid w:val="008D2B6C"/>
    <w:rsid w:val="008D2D90"/>
    <w:rsid w:val="008D37FE"/>
    <w:rsid w:val="008D3CE3"/>
    <w:rsid w:val="008D3DCA"/>
    <w:rsid w:val="008D4108"/>
    <w:rsid w:val="008D43B9"/>
    <w:rsid w:val="008D446E"/>
    <w:rsid w:val="008D4CB3"/>
    <w:rsid w:val="008D5135"/>
    <w:rsid w:val="008D53A6"/>
    <w:rsid w:val="008D5865"/>
    <w:rsid w:val="008D597B"/>
    <w:rsid w:val="008D5FE8"/>
    <w:rsid w:val="008D6269"/>
    <w:rsid w:val="008D62A2"/>
    <w:rsid w:val="008D68F3"/>
    <w:rsid w:val="008D6958"/>
    <w:rsid w:val="008D6A59"/>
    <w:rsid w:val="008D6C58"/>
    <w:rsid w:val="008D6C61"/>
    <w:rsid w:val="008D6F96"/>
    <w:rsid w:val="008D714F"/>
    <w:rsid w:val="008D72F5"/>
    <w:rsid w:val="008D75F4"/>
    <w:rsid w:val="008D7A47"/>
    <w:rsid w:val="008E02CA"/>
    <w:rsid w:val="008E0A34"/>
    <w:rsid w:val="008E0A56"/>
    <w:rsid w:val="008E0EA7"/>
    <w:rsid w:val="008E0F2D"/>
    <w:rsid w:val="008E0FD2"/>
    <w:rsid w:val="008E10BF"/>
    <w:rsid w:val="008E1890"/>
    <w:rsid w:val="008E1B0E"/>
    <w:rsid w:val="008E1D2F"/>
    <w:rsid w:val="008E1EBC"/>
    <w:rsid w:val="008E21AE"/>
    <w:rsid w:val="008E2254"/>
    <w:rsid w:val="008E23EB"/>
    <w:rsid w:val="008E34D2"/>
    <w:rsid w:val="008E3AB5"/>
    <w:rsid w:val="008E3C27"/>
    <w:rsid w:val="008E45C2"/>
    <w:rsid w:val="008E48AA"/>
    <w:rsid w:val="008E497C"/>
    <w:rsid w:val="008E4E11"/>
    <w:rsid w:val="008E5188"/>
    <w:rsid w:val="008E5313"/>
    <w:rsid w:val="008E5487"/>
    <w:rsid w:val="008E5523"/>
    <w:rsid w:val="008E5DF1"/>
    <w:rsid w:val="008E6075"/>
    <w:rsid w:val="008E6F11"/>
    <w:rsid w:val="008E7BA4"/>
    <w:rsid w:val="008E7C95"/>
    <w:rsid w:val="008E7CB1"/>
    <w:rsid w:val="008E7D94"/>
    <w:rsid w:val="008E7F13"/>
    <w:rsid w:val="008E7F8D"/>
    <w:rsid w:val="008F09B8"/>
    <w:rsid w:val="008F0E15"/>
    <w:rsid w:val="008F0FD4"/>
    <w:rsid w:val="008F13C0"/>
    <w:rsid w:val="008F15BD"/>
    <w:rsid w:val="008F15CC"/>
    <w:rsid w:val="008F2683"/>
    <w:rsid w:val="008F2A2A"/>
    <w:rsid w:val="008F2E91"/>
    <w:rsid w:val="008F339D"/>
    <w:rsid w:val="008F3C2C"/>
    <w:rsid w:val="008F47C4"/>
    <w:rsid w:val="008F48F2"/>
    <w:rsid w:val="008F4FDF"/>
    <w:rsid w:val="008F4FED"/>
    <w:rsid w:val="008F5556"/>
    <w:rsid w:val="008F63C1"/>
    <w:rsid w:val="008F6771"/>
    <w:rsid w:val="008F78F2"/>
    <w:rsid w:val="008F795F"/>
    <w:rsid w:val="008F7D12"/>
    <w:rsid w:val="008F7E0C"/>
    <w:rsid w:val="00900275"/>
    <w:rsid w:val="0090050D"/>
    <w:rsid w:val="0090089F"/>
    <w:rsid w:val="00900B4E"/>
    <w:rsid w:val="00900D19"/>
    <w:rsid w:val="00901016"/>
    <w:rsid w:val="00901C4A"/>
    <w:rsid w:val="00902ADF"/>
    <w:rsid w:val="00902D83"/>
    <w:rsid w:val="0090303D"/>
    <w:rsid w:val="00903133"/>
    <w:rsid w:val="00903421"/>
    <w:rsid w:val="0090378E"/>
    <w:rsid w:val="00903DA8"/>
    <w:rsid w:val="009040EB"/>
    <w:rsid w:val="009054F1"/>
    <w:rsid w:val="00906787"/>
    <w:rsid w:val="00906C34"/>
    <w:rsid w:val="0090705A"/>
    <w:rsid w:val="00907196"/>
    <w:rsid w:val="009071F0"/>
    <w:rsid w:val="0090756C"/>
    <w:rsid w:val="009079A4"/>
    <w:rsid w:val="00910412"/>
    <w:rsid w:val="00910B42"/>
    <w:rsid w:val="00910B5A"/>
    <w:rsid w:val="00910E9B"/>
    <w:rsid w:val="009110DA"/>
    <w:rsid w:val="009111FF"/>
    <w:rsid w:val="00911281"/>
    <w:rsid w:val="00911499"/>
    <w:rsid w:val="00911579"/>
    <w:rsid w:val="00911620"/>
    <w:rsid w:val="00911843"/>
    <w:rsid w:val="00911B04"/>
    <w:rsid w:val="00911DA2"/>
    <w:rsid w:val="00911F13"/>
    <w:rsid w:val="009120BF"/>
    <w:rsid w:val="00912145"/>
    <w:rsid w:val="00912413"/>
    <w:rsid w:val="009127AB"/>
    <w:rsid w:val="00912DE3"/>
    <w:rsid w:val="009134AF"/>
    <w:rsid w:val="0091415C"/>
    <w:rsid w:val="00914E36"/>
    <w:rsid w:val="00914E44"/>
    <w:rsid w:val="00915332"/>
    <w:rsid w:val="0091567E"/>
    <w:rsid w:val="009158A6"/>
    <w:rsid w:val="009158DE"/>
    <w:rsid w:val="00915D09"/>
    <w:rsid w:val="00915E35"/>
    <w:rsid w:val="009163E3"/>
    <w:rsid w:val="00916B45"/>
    <w:rsid w:val="0091705C"/>
    <w:rsid w:val="00920137"/>
    <w:rsid w:val="00920226"/>
    <w:rsid w:val="00920329"/>
    <w:rsid w:val="009203A6"/>
    <w:rsid w:val="00920726"/>
    <w:rsid w:val="0092077F"/>
    <w:rsid w:val="009208EB"/>
    <w:rsid w:val="009209D4"/>
    <w:rsid w:val="00920EB5"/>
    <w:rsid w:val="00921112"/>
    <w:rsid w:val="009214C0"/>
    <w:rsid w:val="00921531"/>
    <w:rsid w:val="00921D2F"/>
    <w:rsid w:val="00921EBF"/>
    <w:rsid w:val="00921F2F"/>
    <w:rsid w:val="00922400"/>
    <w:rsid w:val="00922619"/>
    <w:rsid w:val="00922A86"/>
    <w:rsid w:val="00922B27"/>
    <w:rsid w:val="00922F2B"/>
    <w:rsid w:val="0092335F"/>
    <w:rsid w:val="00923475"/>
    <w:rsid w:val="00923BE1"/>
    <w:rsid w:val="00923D48"/>
    <w:rsid w:val="00923D86"/>
    <w:rsid w:val="0092492D"/>
    <w:rsid w:val="00924D57"/>
    <w:rsid w:val="00924EB1"/>
    <w:rsid w:val="00925DE9"/>
    <w:rsid w:val="0092618A"/>
    <w:rsid w:val="00926567"/>
    <w:rsid w:val="0092681F"/>
    <w:rsid w:val="009268EA"/>
    <w:rsid w:val="00926948"/>
    <w:rsid w:val="009269F9"/>
    <w:rsid w:val="00926C7B"/>
    <w:rsid w:val="00927776"/>
    <w:rsid w:val="00927995"/>
    <w:rsid w:val="00927C2E"/>
    <w:rsid w:val="00927F5F"/>
    <w:rsid w:val="009303E6"/>
    <w:rsid w:val="00930555"/>
    <w:rsid w:val="0093055A"/>
    <w:rsid w:val="00930A17"/>
    <w:rsid w:val="00931482"/>
    <w:rsid w:val="009315E6"/>
    <w:rsid w:val="00931A6C"/>
    <w:rsid w:val="00931B82"/>
    <w:rsid w:val="009325B7"/>
    <w:rsid w:val="009336F3"/>
    <w:rsid w:val="009337FB"/>
    <w:rsid w:val="00933D54"/>
    <w:rsid w:val="009340C3"/>
    <w:rsid w:val="0093411F"/>
    <w:rsid w:val="0093492E"/>
    <w:rsid w:val="00934F17"/>
    <w:rsid w:val="00935625"/>
    <w:rsid w:val="00935785"/>
    <w:rsid w:val="00935842"/>
    <w:rsid w:val="009358D0"/>
    <w:rsid w:val="0093603F"/>
    <w:rsid w:val="0093623B"/>
    <w:rsid w:val="00936F00"/>
    <w:rsid w:val="009370D2"/>
    <w:rsid w:val="009372FB"/>
    <w:rsid w:val="00937682"/>
    <w:rsid w:val="009376A8"/>
    <w:rsid w:val="009378E9"/>
    <w:rsid w:val="00937A56"/>
    <w:rsid w:val="00940266"/>
    <w:rsid w:val="0094069A"/>
    <w:rsid w:val="0094086E"/>
    <w:rsid w:val="00940A02"/>
    <w:rsid w:val="00940B99"/>
    <w:rsid w:val="00940C16"/>
    <w:rsid w:val="00940CF7"/>
    <w:rsid w:val="00941009"/>
    <w:rsid w:val="00941056"/>
    <w:rsid w:val="00941245"/>
    <w:rsid w:val="009412A9"/>
    <w:rsid w:val="00941DAE"/>
    <w:rsid w:val="00942045"/>
    <w:rsid w:val="00942108"/>
    <w:rsid w:val="00942668"/>
    <w:rsid w:val="00942B16"/>
    <w:rsid w:val="00942D7C"/>
    <w:rsid w:val="00942DB7"/>
    <w:rsid w:val="0094334E"/>
    <w:rsid w:val="009435B7"/>
    <w:rsid w:val="00943AC9"/>
    <w:rsid w:val="00943FA2"/>
    <w:rsid w:val="00944B36"/>
    <w:rsid w:val="00944C1C"/>
    <w:rsid w:val="00944FB0"/>
    <w:rsid w:val="009451FC"/>
    <w:rsid w:val="0094551B"/>
    <w:rsid w:val="00945F95"/>
    <w:rsid w:val="009460B2"/>
    <w:rsid w:val="00946528"/>
    <w:rsid w:val="00947615"/>
    <w:rsid w:val="00947884"/>
    <w:rsid w:val="00947902"/>
    <w:rsid w:val="00950167"/>
    <w:rsid w:val="009501ED"/>
    <w:rsid w:val="009506F7"/>
    <w:rsid w:val="00951136"/>
    <w:rsid w:val="0095113B"/>
    <w:rsid w:val="00951525"/>
    <w:rsid w:val="0095158E"/>
    <w:rsid w:val="0095174B"/>
    <w:rsid w:val="00951796"/>
    <w:rsid w:val="00951B21"/>
    <w:rsid w:val="00951B27"/>
    <w:rsid w:val="00951DB9"/>
    <w:rsid w:val="00951F34"/>
    <w:rsid w:val="009523E8"/>
    <w:rsid w:val="009530D6"/>
    <w:rsid w:val="00953336"/>
    <w:rsid w:val="009536AA"/>
    <w:rsid w:val="00953ACB"/>
    <w:rsid w:val="00953D6F"/>
    <w:rsid w:val="009543AB"/>
    <w:rsid w:val="009547B9"/>
    <w:rsid w:val="009548AD"/>
    <w:rsid w:val="00954A31"/>
    <w:rsid w:val="00954B93"/>
    <w:rsid w:val="00954C42"/>
    <w:rsid w:val="00955AD1"/>
    <w:rsid w:val="00955F4E"/>
    <w:rsid w:val="0095633F"/>
    <w:rsid w:val="00956584"/>
    <w:rsid w:val="0095659B"/>
    <w:rsid w:val="00956921"/>
    <w:rsid w:val="00956C2B"/>
    <w:rsid w:val="00956DC2"/>
    <w:rsid w:val="00957050"/>
    <w:rsid w:val="009579AB"/>
    <w:rsid w:val="00957D8E"/>
    <w:rsid w:val="00960781"/>
    <w:rsid w:val="00960797"/>
    <w:rsid w:val="00960C92"/>
    <w:rsid w:val="0096186C"/>
    <w:rsid w:val="009619E0"/>
    <w:rsid w:val="00961EBC"/>
    <w:rsid w:val="0096248D"/>
    <w:rsid w:val="00962549"/>
    <w:rsid w:val="00962590"/>
    <w:rsid w:val="00962770"/>
    <w:rsid w:val="00963586"/>
    <w:rsid w:val="00963E3C"/>
    <w:rsid w:val="009646B0"/>
    <w:rsid w:val="009647BD"/>
    <w:rsid w:val="009647EB"/>
    <w:rsid w:val="00964888"/>
    <w:rsid w:val="009652E9"/>
    <w:rsid w:val="0096597F"/>
    <w:rsid w:val="00965D8D"/>
    <w:rsid w:val="009661D7"/>
    <w:rsid w:val="009664F5"/>
    <w:rsid w:val="0096673B"/>
    <w:rsid w:val="00966C79"/>
    <w:rsid w:val="00966DA6"/>
    <w:rsid w:val="00966FF8"/>
    <w:rsid w:val="00967101"/>
    <w:rsid w:val="0096754F"/>
    <w:rsid w:val="00967782"/>
    <w:rsid w:val="00967B8F"/>
    <w:rsid w:val="00967E32"/>
    <w:rsid w:val="00967F56"/>
    <w:rsid w:val="00967FFC"/>
    <w:rsid w:val="009713A9"/>
    <w:rsid w:val="00971E76"/>
    <w:rsid w:val="009721B4"/>
    <w:rsid w:val="009727CD"/>
    <w:rsid w:val="00972A4E"/>
    <w:rsid w:val="0097312C"/>
    <w:rsid w:val="00973468"/>
    <w:rsid w:val="00973857"/>
    <w:rsid w:val="0097480A"/>
    <w:rsid w:val="00974980"/>
    <w:rsid w:val="009753A9"/>
    <w:rsid w:val="00976DE8"/>
    <w:rsid w:val="009772D5"/>
    <w:rsid w:val="00977B21"/>
    <w:rsid w:val="0098069A"/>
    <w:rsid w:val="00981059"/>
    <w:rsid w:val="00981535"/>
    <w:rsid w:val="009815B2"/>
    <w:rsid w:val="009828A7"/>
    <w:rsid w:val="0098294B"/>
    <w:rsid w:val="0098304A"/>
    <w:rsid w:val="009832C3"/>
    <w:rsid w:val="00983B16"/>
    <w:rsid w:val="00984145"/>
    <w:rsid w:val="009841FC"/>
    <w:rsid w:val="00984230"/>
    <w:rsid w:val="00984A4E"/>
    <w:rsid w:val="00984B10"/>
    <w:rsid w:val="009854E2"/>
    <w:rsid w:val="00985584"/>
    <w:rsid w:val="00985616"/>
    <w:rsid w:val="009858DA"/>
    <w:rsid w:val="00985B74"/>
    <w:rsid w:val="00985C4F"/>
    <w:rsid w:val="00985F55"/>
    <w:rsid w:val="0098653F"/>
    <w:rsid w:val="009865E5"/>
    <w:rsid w:val="00986607"/>
    <w:rsid w:val="0098660D"/>
    <w:rsid w:val="00986C89"/>
    <w:rsid w:val="00986CAF"/>
    <w:rsid w:val="00986D84"/>
    <w:rsid w:val="00986EF1"/>
    <w:rsid w:val="00987056"/>
    <w:rsid w:val="00987491"/>
    <w:rsid w:val="00987670"/>
    <w:rsid w:val="009901EA"/>
    <w:rsid w:val="00991210"/>
    <w:rsid w:val="009918AA"/>
    <w:rsid w:val="0099194D"/>
    <w:rsid w:val="00991B4E"/>
    <w:rsid w:val="00991C3B"/>
    <w:rsid w:val="009923B1"/>
    <w:rsid w:val="009928A2"/>
    <w:rsid w:val="00992EF0"/>
    <w:rsid w:val="009935E8"/>
    <w:rsid w:val="009937B6"/>
    <w:rsid w:val="0099460B"/>
    <w:rsid w:val="00994DF7"/>
    <w:rsid w:val="009955F4"/>
    <w:rsid w:val="009958DA"/>
    <w:rsid w:val="0099637F"/>
    <w:rsid w:val="009967C6"/>
    <w:rsid w:val="00996A80"/>
    <w:rsid w:val="009972FC"/>
    <w:rsid w:val="00997512"/>
    <w:rsid w:val="0099756B"/>
    <w:rsid w:val="00997A35"/>
    <w:rsid w:val="00997D06"/>
    <w:rsid w:val="009A06E7"/>
    <w:rsid w:val="009A0728"/>
    <w:rsid w:val="009A07EC"/>
    <w:rsid w:val="009A0B7E"/>
    <w:rsid w:val="009A0C2A"/>
    <w:rsid w:val="009A0E88"/>
    <w:rsid w:val="009A0FCA"/>
    <w:rsid w:val="009A103A"/>
    <w:rsid w:val="009A1354"/>
    <w:rsid w:val="009A1525"/>
    <w:rsid w:val="009A1887"/>
    <w:rsid w:val="009A226E"/>
    <w:rsid w:val="009A25AB"/>
    <w:rsid w:val="009A2869"/>
    <w:rsid w:val="009A2EDB"/>
    <w:rsid w:val="009A317C"/>
    <w:rsid w:val="009A3C49"/>
    <w:rsid w:val="009A3D48"/>
    <w:rsid w:val="009A4CE1"/>
    <w:rsid w:val="009A4FCB"/>
    <w:rsid w:val="009A527A"/>
    <w:rsid w:val="009A5575"/>
    <w:rsid w:val="009A5582"/>
    <w:rsid w:val="009A5637"/>
    <w:rsid w:val="009A59BD"/>
    <w:rsid w:val="009A5AF3"/>
    <w:rsid w:val="009A5F0B"/>
    <w:rsid w:val="009A6176"/>
    <w:rsid w:val="009A632C"/>
    <w:rsid w:val="009A648D"/>
    <w:rsid w:val="009A68CE"/>
    <w:rsid w:val="009A6BCC"/>
    <w:rsid w:val="009A6CB3"/>
    <w:rsid w:val="009A6CBB"/>
    <w:rsid w:val="009A6DD4"/>
    <w:rsid w:val="009A71C4"/>
    <w:rsid w:val="009A7730"/>
    <w:rsid w:val="009A79B2"/>
    <w:rsid w:val="009A7D8D"/>
    <w:rsid w:val="009B0A15"/>
    <w:rsid w:val="009B0C26"/>
    <w:rsid w:val="009B0F24"/>
    <w:rsid w:val="009B1367"/>
    <w:rsid w:val="009B1853"/>
    <w:rsid w:val="009B1961"/>
    <w:rsid w:val="009B203B"/>
    <w:rsid w:val="009B2309"/>
    <w:rsid w:val="009B25FE"/>
    <w:rsid w:val="009B37D4"/>
    <w:rsid w:val="009B39A9"/>
    <w:rsid w:val="009B408A"/>
    <w:rsid w:val="009B42F8"/>
    <w:rsid w:val="009B4421"/>
    <w:rsid w:val="009B447C"/>
    <w:rsid w:val="009B4588"/>
    <w:rsid w:val="009B48A0"/>
    <w:rsid w:val="009B548C"/>
    <w:rsid w:val="009B55F7"/>
    <w:rsid w:val="009B5672"/>
    <w:rsid w:val="009B56A3"/>
    <w:rsid w:val="009B57F9"/>
    <w:rsid w:val="009B5F28"/>
    <w:rsid w:val="009B5FB7"/>
    <w:rsid w:val="009B63AF"/>
    <w:rsid w:val="009B6424"/>
    <w:rsid w:val="009B6AE0"/>
    <w:rsid w:val="009B6C8C"/>
    <w:rsid w:val="009B6FE5"/>
    <w:rsid w:val="009B7DC1"/>
    <w:rsid w:val="009C065D"/>
    <w:rsid w:val="009C0767"/>
    <w:rsid w:val="009C0A66"/>
    <w:rsid w:val="009C0D67"/>
    <w:rsid w:val="009C0E8A"/>
    <w:rsid w:val="009C0F68"/>
    <w:rsid w:val="009C1917"/>
    <w:rsid w:val="009C1B0F"/>
    <w:rsid w:val="009C1F7E"/>
    <w:rsid w:val="009C1FA7"/>
    <w:rsid w:val="009C2345"/>
    <w:rsid w:val="009C264C"/>
    <w:rsid w:val="009C29D8"/>
    <w:rsid w:val="009C2B78"/>
    <w:rsid w:val="009C3977"/>
    <w:rsid w:val="009C3B3F"/>
    <w:rsid w:val="009C3CF7"/>
    <w:rsid w:val="009C412E"/>
    <w:rsid w:val="009C496F"/>
    <w:rsid w:val="009C4A41"/>
    <w:rsid w:val="009C4D86"/>
    <w:rsid w:val="009C58E7"/>
    <w:rsid w:val="009C5F58"/>
    <w:rsid w:val="009C61C1"/>
    <w:rsid w:val="009C6D0C"/>
    <w:rsid w:val="009C6D5C"/>
    <w:rsid w:val="009C73F1"/>
    <w:rsid w:val="009C75C8"/>
    <w:rsid w:val="009C775B"/>
    <w:rsid w:val="009C77DA"/>
    <w:rsid w:val="009C77E5"/>
    <w:rsid w:val="009D0407"/>
    <w:rsid w:val="009D0571"/>
    <w:rsid w:val="009D1CEC"/>
    <w:rsid w:val="009D1E2E"/>
    <w:rsid w:val="009D20CE"/>
    <w:rsid w:val="009D2E19"/>
    <w:rsid w:val="009D2ED3"/>
    <w:rsid w:val="009D37C9"/>
    <w:rsid w:val="009D3B45"/>
    <w:rsid w:val="009D4400"/>
    <w:rsid w:val="009D48FB"/>
    <w:rsid w:val="009D4C9E"/>
    <w:rsid w:val="009D4EB2"/>
    <w:rsid w:val="009D4EF2"/>
    <w:rsid w:val="009D4F45"/>
    <w:rsid w:val="009D5102"/>
    <w:rsid w:val="009D5D86"/>
    <w:rsid w:val="009D5EFC"/>
    <w:rsid w:val="009D5F6A"/>
    <w:rsid w:val="009D6BD1"/>
    <w:rsid w:val="009D6FCE"/>
    <w:rsid w:val="009D7012"/>
    <w:rsid w:val="009D751D"/>
    <w:rsid w:val="009D75F8"/>
    <w:rsid w:val="009D76C0"/>
    <w:rsid w:val="009D770F"/>
    <w:rsid w:val="009D7F35"/>
    <w:rsid w:val="009E00F4"/>
    <w:rsid w:val="009E012B"/>
    <w:rsid w:val="009E0F6C"/>
    <w:rsid w:val="009E14CB"/>
    <w:rsid w:val="009E183C"/>
    <w:rsid w:val="009E190E"/>
    <w:rsid w:val="009E1A2C"/>
    <w:rsid w:val="009E302B"/>
    <w:rsid w:val="009E326D"/>
    <w:rsid w:val="009E3314"/>
    <w:rsid w:val="009E33D9"/>
    <w:rsid w:val="009E38CF"/>
    <w:rsid w:val="009E3A33"/>
    <w:rsid w:val="009E3AE7"/>
    <w:rsid w:val="009E3F20"/>
    <w:rsid w:val="009E4019"/>
    <w:rsid w:val="009E404B"/>
    <w:rsid w:val="009E4388"/>
    <w:rsid w:val="009E4F71"/>
    <w:rsid w:val="009E5329"/>
    <w:rsid w:val="009E5662"/>
    <w:rsid w:val="009E57DE"/>
    <w:rsid w:val="009E5874"/>
    <w:rsid w:val="009E5B9B"/>
    <w:rsid w:val="009E60A5"/>
    <w:rsid w:val="009E611B"/>
    <w:rsid w:val="009E68AC"/>
    <w:rsid w:val="009E68E8"/>
    <w:rsid w:val="009E6E65"/>
    <w:rsid w:val="009E7918"/>
    <w:rsid w:val="009E7B8B"/>
    <w:rsid w:val="009F01FD"/>
    <w:rsid w:val="009F0258"/>
    <w:rsid w:val="009F09AD"/>
    <w:rsid w:val="009F0A5D"/>
    <w:rsid w:val="009F106A"/>
    <w:rsid w:val="009F1370"/>
    <w:rsid w:val="009F1EC3"/>
    <w:rsid w:val="009F2056"/>
    <w:rsid w:val="009F24EF"/>
    <w:rsid w:val="009F2DFC"/>
    <w:rsid w:val="009F3072"/>
    <w:rsid w:val="009F31D6"/>
    <w:rsid w:val="009F3331"/>
    <w:rsid w:val="009F3855"/>
    <w:rsid w:val="009F3FC5"/>
    <w:rsid w:val="009F42B9"/>
    <w:rsid w:val="009F4581"/>
    <w:rsid w:val="009F46BA"/>
    <w:rsid w:val="009F517E"/>
    <w:rsid w:val="009F5191"/>
    <w:rsid w:val="009F51B4"/>
    <w:rsid w:val="009F5DAD"/>
    <w:rsid w:val="009F5DC2"/>
    <w:rsid w:val="009F5E97"/>
    <w:rsid w:val="009F618B"/>
    <w:rsid w:val="009F70E1"/>
    <w:rsid w:val="009F770A"/>
    <w:rsid w:val="00A001F0"/>
    <w:rsid w:val="00A00617"/>
    <w:rsid w:val="00A00C80"/>
    <w:rsid w:val="00A011E8"/>
    <w:rsid w:val="00A01372"/>
    <w:rsid w:val="00A01A2C"/>
    <w:rsid w:val="00A0202E"/>
    <w:rsid w:val="00A022B1"/>
    <w:rsid w:val="00A0238A"/>
    <w:rsid w:val="00A02B85"/>
    <w:rsid w:val="00A02C60"/>
    <w:rsid w:val="00A02DBA"/>
    <w:rsid w:val="00A02E41"/>
    <w:rsid w:val="00A02EE4"/>
    <w:rsid w:val="00A02F02"/>
    <w:rsid w:val="00A032F9"/>
    <w:rsid w:val="00A03364"/>
    <w:rsid w:val="00A036C8"/>
    <w:rsid w:val="00A03AB6"/>
    <w:rsid w:val="00A03E76"/>
    <w:rsid w:val="00A040D0"/>
    <w:rsid w:val="00A045C4"/>
    <w:rsid w:val="00A05095"/>
    <w:rsid w:val="00A0532D"/>
    <w:rsid w:val="00A05C42"/>
    <w:rsid w:val="00A05E8E"/>
    <w:rsid w:val="00A061D0"/>
    <w:rsid w:val="00A066B5"/>
    <w:rsid w:val="00A0699A"/>
    <w:rsid w:val="00A073E8"/>
    <w:rsid w:val="00A074AE"/>
    <w:rsid w:val="00A07A26"/>
    <w:rsid w:val="00A07AF1"/>
    <w:rsid w:val="00A10AD6"/>
    <w:rsid w:val="00A10C39"/>
    <w:rsid w:val="00A11C2B"/>
    <w:rsid w:val="00A12145"/>
    <w:rsid w:val="00A12258"/>
    <w:rsid w:val="00A1264F"/>
    <w:rsid w:val="00A12E01"/>
    <w:rsid w:val="00A13059"/>
    <w:rsid w:val="00A13256"/>
    <w:rsid w:val="00A13294"/>
    <w:rsid w:val="00A133BD"/>
    <w:rsid w:val="00A13707"/>
    <w:rsid w:val="00A138F4"/>
    <w:rsid w:val="00A13C7E"/>
    <w:rsid w:val="00A13C9F"/>
    <w:rsid w:val="00A13D74"/>
    <w:rsid w:val="00A13EAE"/>
    <w:rsid w:val="00A13ED6"/>
    <w:rsid w:val="00A143EB"/>
    <w:rsid w:val="00A150E4"/>
    <w:rsid w:val="00A15176"/>
    <w:rsid w:val="00A151FA"/>
    <w:rsid w:val="00A1527A"/>
    <w:rsid w:val="00A15583"/>
    <w:rsid w:val="00A1600A"/>
    <w:rsid w:val="00A16E8C"/>
    <w:rsid w:val="00A17120"/>
    <w:rsid w:val="00A17123"/>
    <w:rsid w:val="00A171E5"/>
    <w:rsid w:val="00A17309"/>
    <w:rsid w:val="00A17696"/>
    <w:rsid w:val="00A176C5"/>
    <w:rsid w:val="00A17936"/>
    <w:rsid w:val="00A17B86"/>
    <w:rsid w:val="00A17BA6"/>
    <w:rsid w:val="00A17DC6"/>
    <w:rsid w:val="00A20294"/>
    <w:rsid w:val="00A20678"/>
    <w:rsid w:val="00A2098D"/>
    <w:rsid w:val="00A21061"/>
    <w:rsid w:val="00A21150"/>
    <w:rsid w:val="00A21313"/>
    <w:rsid w:val="00A21AE1"/>
    <w:rsid w:val="00A2232E"/>
    <w:rsid w:val="00A22536"/>
    <w:rsid w:val="00A22657"/>
    <w:rsid w:val="00A22BE3"/>
    <w:rsid w:val="00A22CD6"/>
    <w:rsid w:val="00A22D66"/>
    <w:rsid w:val="00A230EA"/>
    <w:rsid w:val="00A23652"/>
    <w:rsid w:val="00A23B32"/>
    <w:rsid w:val="00A23CC8"/>
    <w:rsid w:val="00A242B7"/>
    <w:rsid w:val="00A2436C"/>
    <w:rsid w:val="00A245AC"/>
    <w:rsid w:val="00A24784"/>
    <w:rsid w:val="00A2480C"/>
    <w:rsid w:val="00A25049"/>
    <w:rsid w:val="00A258F4"/>
    <w:rsid w:val="00A25AA3"/>
    <w:rsid w:val="00A25DCF"/>
    <w:rsid w:val="00A26414"/>
    <w:rsid w:val="00A26591"/>
    <w:rsid w:val="00A265FA"/>
    <w:rsid w:val="00A26E62"/>
    <w:rsid w:val="00A26FCA"/>
    <w:rsid w:val="00A30268"/>
    <w:rsid w:val="00A3059C"/>
    <w:rsid w:val="00A3063B"/>
    <w:rsid w:val="00A31587"/>
    <w:rsid w:val="00A31969"/>
    <w:rsid w:val="00A31E40"/>
    <w:rsid w:val="00A32006"/>
    <w:rsid w:val="00A32234"/>
    <w:rsid w:val="00A32C4B"/>
    <w:rsid w:val="00A32DC9"/>
    <w:rsid w:val="00A32E3C"/>
    <w:rsid w:val="00A32FD1"/>
    <w:rsid w:val="00A33533"/>
    <w:rsid w:val="00A33602"/>
    <w:rsid w:val="00A336B8"/>
    <w:rsid w:val="00A338C0"/>
    <w:rsid w:val="00A33A76"/>
    <w:rsid w:val="00A344D6"/>
    <w:rsid w:val="00A3468E"/>
    <w:rsid w:val="00A346D5"/>
    <w:rsid w:val="00A35320"/>
    <w:rsid w:val="00A354DA"/>
    <w:rsid w:val="00A3552B"/>
    <w:rsid w:val="00A355C4"/>
    <w:rsid w:val="00A358E1"/>
    <w:rsid w:val="00A36173"/>
    <w:rsid w:val="00A369F4"/>
    <w:rsid w:val="00A36A01"/>
    <w:rsid w:val="00A36CDC"/>
    <w:rsid w:val="00A36D03"/>
    <w:rsid w:val="00A37148"/>
    <w:rsid w:val="00A372CA"/>
    <w:rsid w:val="00A374CB"/>
    <w:rsid w:val="00A378C5"/>
    <w:rsid w:val="00A37BB5"/>
    <w:rsid w:val="00A37CF6"/>
    <w:rsid w:val="00A37DE1"/>
    <w:rsid w:val="00A402E9"/>
    <w:rsid w:val="00A40775"/>
    <w:rsid w:val="00A408C4"/>
    <w:rsid w:val="00A40A25"/>
    <w:rsid w:val="00A40A84"/>
    <w:rsid w:val="00A411F1"/>
    <w:rsid w:val="00A420A0"/>
    <w:rsid w:val="00A421D3"/>
    <w:rsid w:val="00A427CB"/>
    <w:rsid w:val="00A4284E"/>
    <w:rsid w:val="00A428CD"/>
    <w:rsid w:val="00A42EB2"/>
    <w:rsid w:val="00A42F10"/>
    <w:rsid w:val="00A434F3"/>
    <w:rsid w:val="00A4407E"/>
    <w:rsid w:val="00A44202"/>
    <w:rsid w:val="00A4486C"/>
    <w:rsid w:val="00A44B35"/>
    <w:rsid w:val="00A44DDE"/>
    <w:rsid w:val="00A44E60"/>
    <w:rsid w:val="00A45475"/>
    <w:rsid w:val="00A454E8"/>
    <w:rsid w:val="00A459C2"/>
    <w:rsid w:val="00A45BE9"/>
    <w:rsid w:val="00A45C2A"/>
    <w:rsid w:val="00A45F1D"/>
    <w:rsid w:val="00A461A8"/>
    <w:rsid w:val="00A4623A"/>
    <w:rsid w:val="00A467BC"/>
    <w:rsid w:val="00A47045"/>
    <w:rsid w:val="00A47113"/>
    <w:rsid w:val="00A471B0"/>
    <w:rsid w:val="00A472C0"/>
    <w:rsid w:val="00A4735B"/>
    <w:rsid w:val="00A47832"/>
    <w:rsid w:val="00A47E24"/>
    <w:rsid w:val="00A5018B"/>
    <w:rsid w:val="00A50663"/>
    <w:rsid w:val="00A5072E"/>
    <w:rsid w:val="00A50754"/>
    <w:rsid w:val="00A507DD"/>
    <w:rsid w:val="00A50B3A"/>
    <w:rsid w:val="00A515F2"/>
    <w:rsid w:val="00A51BBF"/>
    <w:rsid w:val="00A51DF3"/>
    <w:rsid w:val="00A51F8E"/>
    <w:rsid w:val="00A52080"/>
    <w:rsid w:val="00A520F9"/>
    <w:rsid w:val="00A525E7"/>
    <w:rsid w:val="00A52750"/>
    <w:rsid w:val="00A52AF4"/>
    <w:rsid w:val="00A52C11"/>
    <w:rsid w:val="00A5309F"/>
    <w:rsid w:val="00A535F5"/>
    <w:rsid w:val="00A539EE"/>
    <w:rsid w:val="00A53ECF"/>
    <w:rsid w:val="00A54343"/>
    <w:rsid w:val="00A545B9"/>
    <w:rsid w:val="00A5546C"/>
    <w:rsid w:val="00A5572D"/>
    <w:rsid w:val="00A55803"/>
    <w:rsid w:val="00A55CA6"/>
    <w:rsid w:val="00A55E99"/>
    <w:rsid w:val="00A55EA2"/>
    <w:rsid w:val="00A55F1B"/>
    <w:rsid w:val="00A55FE0"/>
    <w:rsid w:val="00A56129"/>
    <w:rsid w:val="00A5642D"/>
    <w:rsid w:val="00A565F5"/>
    <w:rsid w:val="00A568A7"/>
    <w:rsid w:val="00A5690C"/>
    <w:rsid w:val="00A56BA5"/>
    <w:rsid w:val="00A56F4A"/>
    <w:rsid w:val="00A56F5B"/>
    <w:rsid w:val="00A601E2"/>
    <w:rsid w:val="00A60273"/>
    <w:rsid w:val="00A614E7"/>
    <w:rsid w:val="00A61860"/>
    <w:rsid w:val="00A61E87"/>
    <w:rsid w:val="00A62009"/>
    <w:rsid w:val="00A627F0"/>
    <w:rsid w:val="00A62E1D"/>
    <w:rsid w:val="00A62F14"/>
    <w:rsid w:val="00A6339C"/>
    <w:rsid w:val="00A634F1"/>
    <w:rsid w:val="00A63F83"/>
    <w:rsid w:val="00A63F97"/>
    <w:rsid w:val="00A63FF9"/>
    <w:rsid w:val="00A64328"/>
    <w:rsid w:val="00A6432D"/>
    <w:rsid w:val="00A644D0"/>
    <w:rsid w:val="00A64D78"/>
    <w:rsid w:val="00A65738"/>
    <w:rsid w:val="00A66128"/>
    <w:rsid w:val="00A66284"/>
    <w:rsid w:val="00A6653C"/>
    <w:rsid w:val="00A66827"/>
    <w:rsid w:val="00A668DE"/>
    <w:rsid w:val="00A67349"/>
    <w:rsid w:val="00A678E3"/>
    <w:rsid w:val="00A67C0F"/>
    <w:rsid w:val="00A67F0E"/>
    <w:rsid w:val="00A70184"/>
    <w:rsid w:val="00A70765"/>
    <w:rsid w:val="00A70939"/>
    <w:rsid w:val="00A709F2"/>
    <w:rsid w:val="00A70DBC"/>
    <w:rsid w:val="00A70EB2"/>
    <w:rsid w:val="00A70EF8"/>
    <w:rsid w:val="00A710C3"/>
    <w:rsid w:val="00A7110E"/>
    <w:rsid w:val="00A711FE"/>
    <w:rsid w:val="00A7124E"/>
    <w:rsid w:val="00A712C8"/>
    <w:rsid w:val="00A7170D"/>
    <w:rsid w:val="00A720EB"/>
    <w:rsid w:val="00A7234D"/>
    <w:rsid w:val="00A72527"/>
    <w:rsid w:val="00A72F58"/>
    <w:rsid w:val="00A73281"/>
    <w:rsid w:val="00A74117"/>
    <w:rsid w:val="00A742D4"/>
    <w:rsid w:val="00A74358"/>
    <w:rsid w:val="00A751C9"/>
    <w:rsid w:val="00A756D5"/>
    <w:rsid w:val="00A756E0"/>
    <w:rsid w:val="00A75914"/>
    <w:rsid w:val="00A75D5D"/>
    <w:rsid w:val="00A766E9"/>
    <w:rsid w:val="00A76DC6"/>
    <w:rsid w:val="00A76E44"/>
    <w:rsid w:val="00A77741"/>
    <w:rsid w:val="00A77BB8"/>
    <w:rsid w:val="00A80572"/>
    <w:rsid w:val="00A8101F"/>
    <w:rsid w:val="00A81163"/>
    <w:rsid w:val="00A81235"/>
    <w:rsid w:val="00A81835"/>
    <w:rsid w:val="00A81D18"/>
    <w:rsid w:val="00A82500"/>
    <w:rsid w:val="00A82985"/>
    <w:rsid w:val="00A82AF5"/>
    <w:rsid w:val="00A835B2"/>
    <w:rsid w:val="00A83A12"/>
    <w:rsid w:val="00A83D2D"/>
    <w:rsid w:val="00A8458F"/>
    <w:rsid w:val="00A84596"/>
    <w:rsid w:val="00A849BB"/>
    <w:rsid w:val="00A84AF3"/>
    <w:rsid w:val="00A84E6F"/>
    <w:rsid w:val="00A84EE7"/>
    <w:rsid w:val="00A853DA"/>
    <w:rsid w:val="00A85BC5"/>
    <w:rsid w:val="00A863EB"/>
    <w:rsid w:val="00A868C5"/>
    <w:rsid w:val="00A86B7B"/>
    <w:rsid w:val="00A87070"/>
    <w:rsid w:val="00A8738D"/>
    <w:rsid w:val="00A875A5"/>
    <w:rsid w:val="00A875FF"/>
    <w:rsid w:val="00A87AFE"/>
    <w:rsid w:val="00A87E2A"/>
    <w:rsid w:val="00A902A3"/>
    <w:rsid w:val="00A90DDC"/>
    <w:rsid w:val="00A91356"/>
    <w:rsid w:val="00A91515"/>
    <w:rsid w:val="00A918D4"/>
    <w:rsid w:val="00A91B77"/>
    <w:rsid w:val="00A91DF0"/>
    <w:rsid w:val="00A91EB4"/>
    <w:rsid w:val="00A92440"/>
    <w:rsid w:val="00A925F9"/>
    <w:rsid w:val="00A9277C"/>
    <w:rsid w:val="00A92A36"/>
    <w:rsid w:val="00A92F01"/>
    <w:rsid w:val="00A93095"/>
    <w:rsid w:val="00A935B9"/>
    <w:rsid w:val="00A9377A"/>
    <w:rsid w:val="00A937F3"/>
    <w:rsid w:val="00A939FC"/>
    <w:rsid w:val="00A93A19"/>
    <w:rsid w:val="00A93BB6"/>
    <w:rsid w:val="00A93C57"/>
    <w:rsid w:val="00A93DE7"/>
    <w:rsid w:val="00A93F2D"/>
    <w:rsid w:val="00A94844"/>
    <w:rsid w:val="00A9488B"/>
    <w:rsid w:val="00A948DD"/>
    <w:rsid w:val="00A949A3"/>
    <w:rsid w:val="00A9520C"/>
    <w:rsid w:val="00A96183"/>
    <w:rsid w:val="00A966A9"/>
    <w:rsid w:val="00A96C7E"/>
    <w:rsid w:val="00A96D39"/>
    <w:rsid w:val="00A97155"/>
    <w:rsid w:val="00A977C8"/>
    <w:rsid w:val="00AA01D3"/>
    <w:rsid w:val="00AA0325"/>
    <w:rsid w:val="00AA095F"/>
    <w:rsid w:val="00AA0CA9"/>
    <w:rsid w:val="00AA1617"/>
    <w:rsid w:val="00AA16B2"/>
    <w:rsid w:val="00AA1B0F"/>
    <w:rsid w:val="00AA2508"/>
    <w:rsid w:val="00AA2B8F"/>
    <w:rsid w:val="00AA319D"/>
    <w:rsid w:val="00AA3C28"/>
    <w:rsid w:val="00AA44C4"/>
    <w:rsid w:val="00AA4526"/>
    <w:rsid w:val="00AA4F95"/>
    <w:rsid w:val="00AA4FF3"/>
    <w:rsid w:val="00AA4FF4"/>
    <w:rsid w:val="00AA50FD"/>
    <w:rsid w:val="00AA526C"/>
    <w:rsid w:val="00AA5326"/>
    <w:rsid w:val="00AA53D2"/>
    <w:rsid w:val="00AA5A36"/>
    <w:rsid w:val="00AA5B1A"/>
    <w:rsid w:val="00AA5F54"/>
    <w:rsid w:val="00AA61F0"/>
    <w:rsid w:val="00AA6464"/>
    <w:rsid w:val="00AA6619"/>
    <w:rsid w:val="00AA6E33"/>
    <w:rsid w:val="00AA6F33"/>
    <w:rsid w:val="00AA775C"/>
    <w:rsid w:val="00AA7D69"/>
    <w:rsid w:val="00AA7F23"/>
    <w:rsid w:val="00AB043C"/>
    <w:rsid w:val="00AB0646"/>
    <w:rsid w:val="00AB0E31"/>
    <w:rsid w:val="00AB0F77"/>
    <w:rsid w:val="00AB1AB1"/>
    <w:rsid w:val="00AB1F30"/>
    <w:rsid w:val="00AB222E"/>
    <w:rsid w:val="00AB244D"/>
    <w:rsid w:val="00AB2676"/>
    <w:rsid w:val="00AB26EE"/>
    <w:rsid w:val="00AB2906"/>
    <w:rsid w:val="00AB314F"/>
    <w:rsid w:val="00AB343A"/>
    <w:rsid w:val="00AB360C"/>
    <w:rsid w:val="00AB3633"/>
    <w:rsid w:val="00AB4810"/>
    <w:rsid w:val="00AB4F65"/>
    <w:rsid w:val="00AB50B2"/>
    <w:rsid w:val="00AB5187"/>
    <w:rsid w:val="00AB5531"/>
    <w:rsid w:val="00AB5A0F"/>
    <w:rsid w:val="00AB5AE7"/>
    <w:rsid w:val="00AB5C30"/>
    <w:rsid w:val="00AB6711"/>
    <w:rsid w:val="00AB6AAB"/>
    <w:rsid w:val="00AB70D4"/>
    <w:rsid w:val="00AB7FA5"/>
    <w:rsid w:val="00AB7FF4"/>
    <w:rsid w:val="00AC0009"/>
    <w:rsid w:val="00AC0568"/>
    <w:rsid w:val="00AC0A1F"/>
    <w:rsid w:val="00AC0FD6"/>
    <w:rsid w:val="00AC123D"/>
    <w:rsid w:val="00AC142F"/>
    <w:rsid w:val="00AC1D4C"/>
    <w:rsid w:val="00AC1D99"/>
    <w:rsid w:val="00AC1DCE"/>
    <w:rsid w:val="00AC1DD6"/>
    <w:rsid w:val="00AC1F2B"/>
    <w:rsid w:val="00AC270E"/>
    <w:rsid w:val="00AC27EC"/>
    <w:rsid w:val="00AC286C"/>
    <w:rsid w:val="00AC2C7D"/>
    <w:rsid w:val="00AC3016"/>
    <w:rsid w:val="00AC33BF"/>
    <w:rsid w:val="00AC3788"/>
    <w:rsid w:val="00AC3AAC"/>
    <w:rsid w:val="00AC4558"/>
    <w:rsid w:val="00AC487E"/>
    <w:rsid w:val="00AC4B17"/>
    <w:rsid w:val="00AC5139"/>
    <w:rsid w:val="00AC51EF"/>
    <w:rsid w:val="00AC5A3C"/>
    <w:rsid w:val="00AC5D95"/>
    <w:rsid w:val="00AC64E2"/>
    <w:rsid w:val="00AC6B7E"/>
    <w:rsid w:val="00AC7620"/>
    <w:rsid w:val="00AC7658"/>
    <w:rsid w:val="00AC7CAB"/>
    <w:rsid w:val="00AC7D07"/>
    <w:rsid w:val="00AD0195"/>
    <w:rsid w:val="00AD0556"/>
    <w:rsid w:val="00AD13FB"/>
    <w:rsid w:val="00AD190F"/>
    <w:rsid w:val="00AD1BE4"/>
    <w:rsid w:val="00AD1C52"/>
    <w:rsid w:val="00AD1E6F"/>
    <w:rsid w:val="00AD1EA4"/>
    <w:rsid w:val="00AD233C"/>
    <w:rsid w:val="00AD24B5"/>
    <w:rsid w:val="00AD2E3D"/>
    <w:rsid w:val="00AD31E1"/>
    <w:rsid w:val="00AD32DB"/>
    <w:rsid w:val="00AD359C"/>
    <w:rsid w:val="00AD3693"/>
    <w:rsid w:val="00AD3879"/>
    <w:rsid w:val="00AD38D6"/>
    <w:rsid w:val="00AD3CC2"/>
    <w:rsid w:val="00AD4016"/>
    <w:rsid w:val="00AD41B6"/>
    <w:rsid w:val="00AD42C8"/>
    <w:rsid w:val="00AD475E"/>
    <w:rsid w:val="00AD4CC3"/>
    <w:rsid w:val="00AD4F8D"/>
    <w:rsid w:val="00AD5865"/>
    <w:rsid w:val="00AD6C5D"/>
    <w:rsid w:val="00AD70A7"/>
    <w:rsid w:val="00AE033C"/>
    <w:rsid w:val="00AE03E8"/>
    <w:rsid w:val="00AE06BC"/>
    <w:rsid w:val="00AE0933"/>
    <w:rsid w:val="00AE0EEA"/>
    <w:rsid w:val="00AE0FB6"/>
    <w:rsid w:val="00AE1005"/>
    <w:rsid w:val="00AE17B3"/>
    <w:rsid w:val="00AE1D95"/>
    <w:rsid w:val="00AE1E96"/>
    <w:rsid w:val="00AE21E1"/>
    <w:rsid w:val="00AE24BA"/>
    <w:rsid w:val="00AE252C"/>
    <w:rsid w:val="00AE27E7"/>
    <w:rsid w:val="00AE2EFA"/>
    <w:rsid w:val="00AE322B"/>
    <w:rsid w:val="00AE35AC"/>
    <w:rsid w:val="00AE384B"/>
    <w:rsid w:val="00AE38A8"/>
    <w:rsid w:val="00AE399A"/>
    <w:rsid w:val="00AE39C9"/>
    <w:rsid w:val="00AE3A64"/>
    <w:rsid w:val="00AE3B46"/>
    <w:rsid w:val="00AE3D58"/>
    <w:rsid w:val="00AE40C4"/>
    <w:rsid w:val="00AE44FF"/>
    <w:rsid w:val="00AE4578"/>
    <w:rsid w:val="00AE45DD"/>
    <w:rsid w:val="00AE4BA7"/>
    <w:rsid w:val="00AE52DE"/>
    <w:rsid w:val="00AE549D"/>
    <w:rsid w:val="00AE5A2C"/>
    <w:rsid w:val="00AE5B51"/>
    <w:rsid w:val="00AE5E4B"/>
    <w:rsid w:val="00AE6482"/>
    <w:rsid w:val="00AE744E"/>
    <w:rsid w:val="00AE7D1F"/>
    <w:rsid w:val="00AF0309"/>
    <w:rsid w:val="00AF038E"/>
    <w:rsid w:val="00AF0473"/>
    <w:rsid w:val="00AF09BA"/>
    <w:rsid w:val="00AF09D1"/>
    <w:rsid w:val="00AF1476"/>
    <w:rsid w:val="00AF173A"/>
    <w:rsid w:val="00AF1A3E"/>
    <w:rsid w:val="00AF1B08"/>
    <w:rsid w:val="00AF1FEB"/>
    <w:rsid w:val="00AF2231"/>
    <w:rsid w:val="00AF2800"/>
    <w:rsid w:val="00AF2A48"/>
    <w:rsid w:val="00AF2A93"/>
    <w:rsid w:val="00AF2F2A"/>
    <w:rsid w:val="00AF31B7"/>
    <w:rsid w:val="00AF3420"/>
    <w:rsid w:val="00AF347C"/>
    <w:rsid w:val="00AF36C7"/>
    <w:rsid w:val="00AF3940"/>
    <w:rsid w:val="00AF3B39"/>
    <w:rsid w:val="00AF3D7D"/>
    <w:rsid w:val="00AF4207"/>
    <w:rsid w:val="00AF4651"/>
    <w:rsid w:val="00AF4B72"/>
    <w:rsid w:val="00AF5511"/>
    <w:rsid w:val="00AF5647"/>
    <w:rsid w:val="00AF5E80"/>
    <w:rsid w:val="00AF6090"/>
    <w:rsid w:val="00AF61B7"/>
    <w:rsid w:val="00AF6616"/>
    <w:rsid w:val="00AF67B9"/>
    <w:rsid w:val="00AF6BB1"/>
    <w:rsid w:val="00AF6F9C"/>
    <w:rsid w:val="00AF77D2"/>
    <w:rsid w:val="00B00666"/>
    <w:rsid w:val="00B0099D"/>
    <w:rsid w:val="00B009B2"/>
    <w:rsid w:val="00B00F53"/>
    <w:rsid w:val="00B01756"/>
    <w:rsid w:val="00B01973"/>
    <w:rsid w:val="00B01D8B"/>
    <w:rsid w:val="00B01E84"/>
    <w:rsid w:val="00B01ECB"/>
    <w:rsid w:val="00B02DB4"/>
    <w:rsid w:val="00B037DB"/>
    <w:rsid w:val="00B03845"/>
    <w:rsid w:val="00B038A3"/>
    <w:rsid w:val="00B0391A"/>
    <w:rsid w:val="00B03B9F"/>
    <w:rsid w:val="00B03E1F"/>
    <w:rsid w:val="00B041EC"/>
    <w:rsid w:val="00B042EA"/>
    <w:rsid w:val="00B043A2"/>
    <w:rsid w:val="00B04562"/>
    <w:rsid w:val="00B049E8"/>
    <w:rsid w:val="00B04D1E"/>
    <w:rsid w:val="00B05870"/>
    <w:rsid w:val="00B06606"/>
    <w:rsid w:val="00B0671F"/>
    <w:rsid w:val="00B06735"/>
    <w:rsid w:val="00B069F4"/>
    <w:rsid w:val="00B06E6D"/>
    <w:rsid w:val="00B06F5A"/>
    <w:rsid w:val="00B0728B"/>
    <w:rsid w:val="00B07417"/>
    <w:rsid w:val="00B07528"/>
    <w:rsid w:val="00B0799D"/>
    <w:rsid w:val="00B07AA5"/>
    <w:rsid w:val="00B07B24"/>
    <w:rsid w:val="00B07BBF"/>
    <w:rsid w:val="00B07EF8"/>
    <w:rsid w:val="00B1012F"/>
    <w:rsid w:val="00B10735"/>
    <w:rsid w:val="00B10DC9"/>
    <w:rsid w:val="00B10EC4"/>
    <w:rsid w:val="00B11004"/>
    <w:rsid w:val="00B11574"/>
    <w:rsid w:val="00B11CA9"/>
    <w:rsid w:val="00B11F87"/>
    <w:rsid w:val="00B12F42"/>
    <w:rsid w:val="00B13084"/>
    <w:rsid w:val="00B1332C"/>
    <w:rsid w:val="00B13DD9"/>
    <w:rsid w:val="00B146F3"/>
    <w:rsid w:val="00B14B08"/>
    <w:rsid w:val="00B14CA3"/>
    <w:rsid w:val="00B14CB7"/>
    <w:rsid w:val="00B1504D"/>
    <w:rsid w:val="00B1542E"/>
    <w:rsid w:val="00B1579C"/>
    <w:rsid w:val="00B15F82"/>
    <w:rsid w:val="00B16151"/>
    <w:rsid w:val="00B16EF6"/>
    <w:rsid w:val="00B17356"/>
    <w:rsid w:val="00B17D99"/>
    <w:rsid w:val="00B17F95"/>
    <w:rsid w:val="00B20044"/>
    <w:rsid w:val="00B20C7A"/>
    <w:rsid w:val="00B20D90"/>
    <w:rsid w:val="00B20E4D"/>
    <w:rsid w:val="00B20F4E"/>
    <w:rsid w:val="00B21241"/>
    <w:rsid w:val="00B2153E"/>
    <w:rsid w:val="00B2168A"/>
    <w:rsid w:val="00B2198B"/>
    <w:rsid w:val="00B2218A"/>
    <w:rsid w:val="00B222D4"/>
    <w:rsid w:val="00B22629"/>
    <w:rsid w:val="00B227A7"/>
    <w:rsid w:val="00B2284D"/>
    <w:rsid w:val="00B23798"/>
    <w:rsid w:val="00B23BA1"/>
    <w:rsid w:val="00B23CBA"/>
    <w:rsid w:val="00B23EA6"/>
    <w:rsid w:val="00B23F41"/>
    <w:rsid w:val="00B24FAB"/>
    <w:rsid w:val="00B254E9"/>
    <w:rsid w:val="00B257FF"/>
    <w:rsid w:val="00B259C2"/>
    <w:rsid w:val="00B25DF4"/>
    <w:rsid w:val="00B25EB0"/>
    <w:rsid w:val="00B26B39"/>
    <w:rsid w:val="00B27004"/>
    <w:rsid w:val="00B270F2"/>
    <w:rsid w:val="00B2753C"/>
    <w:rsid w:val="00B27777"/>
    <w:rsid w:val="00B27ED0"/>
    <w:rsid w:val="00B300F9"/>
    <w:rsid w:val="00B30427"/>
    <w:rsid w:val="00B30ABD"/>
    <w:rsid w:val="00B30B58"/>
    <w:rsid w:val="00B30D0B"/>
    <w:rsid w:val="00B30FEB"/>
    <w:rsid w:val="00B3106C"/>
    <w:rsid w:val="00B32190"/>
    <w:rsid w:val="00B32604"/>
    <w:rsid w:val="00B32EF0"/>
    <w:rsid w:val="00B32F01"/>
    <w:rsid w:val="00B33829"/>
    <w:rsid w:val="00B33955"/>
    <w:rsid w:val="00B33ABA"/>
    <w:rsid w:val="00B33AC0"/>
    <w:rsid w:val="00B344C4"/>
    <w:rsid w:val="00B3480E"/>
    <w:rsid w:val="00B34E53"/>
    <w:rsid w:val="00B352FA"/>
    <w:rsid w:val="00B35652"/>
    <w:rsid w:val="00B357D1"/>
    <w:rsid w:val="00B359C9"/>
    <w:rsid w:val="00B35B0F"/>
    <w:rsid w:val="00B35E14"/>
    <w:rsid w:val="00B35EC7"/>
    <w:rsid w:val="00B365CA"/>
    <w:rsid w:val="00B36D06"/>
    <w:rsid w:val="00B36DB0"/>
    <w:rsid w:val="00B36FC7"/>
    <w:rsid w:val="00B37012"/>
    <w:rsid w:val="00B37759"/>
    <w:rsid w:val="00B37908"/>
    <w:rsid w:val="00B37B42"/>
    <w:rsid w:val="00B40220"/>
    <w:rsid w:val="00B40687"/>
    <w:rsid w:val="00B407CF"/>
    <w:rsid w:val="00B40A12"/>
    <w:rsid w:val="00B40BC6"/>
    <w:rsid w:val="00B40F43"/>
    <w:rsid w:val="00B4147E"/>
    <w:rsid w:val="00B4204B"/>
    <w:rsid w:val="00B42119"/>
    <w:rsid w:val="00B4237A"/>
    <w:rsid w:val="00B423F5"/>
    <w:rsid w:val="00B425A5"/>
    <w:rsid w:val="00B42743"/>
    <w:rsid w:val="00B42794"/>
    <w:rsid w:val="00B42C28"/>
    <w:rsid w:val="00B42CAF"/>
    <w:rsid w:val="00B42DFD"/>
    <w:rsid w:val="00B4392F"/>
    <w:rsid w:val="00B43BAF"/>
    <w:rsid w:val="00B43EC5"/>
    <w:rsid w:val="00B43F40"/>
    <w:rsid w:val="00B440E3"/>
    <w:rsid w:val="00B44254"/>
    <w:rsid w:val="00B44714"/>
    <w:rsid w:val="00B44788"/>
    <w:rsid w:val="00B447A3"/>
    <w:rsid w:val="00B44D4C"/>
    <w:rsid w:val="00B44E04"/>
    <w:rsid w:val="00B4552F"/>
    <w:rsid w:val="00B456E4"/>
    <w:rsid w:val="00B45947"/>
    <w:rsid w:val="00B45ED4"/>
    <w:rsid w:val="00B46257"/>
    <w:rsid w:val="00B463C0"/>
    <w:rsid w:val="00B4646C"/>
    <w:rsid w:val="00B469EC"/>
    <w:rsid w:val="00B47024"/>
    <w:rsid w:val="00B47162"/>
    <w:rsid w:val="00B47347"/>
    <w:rsid w:val="00B4747F"/>
    <w:rsid w:val="00B476BF"/>
    <w:rsid w:val="00B5088A"/>
    <w:rsid w:val="00B50C27"/>
    <w:rsid w:val="00B5127D"/>
    <w:rsid w:val="00B5168A"/>
    <w:rsid w:val="00B5171D"/>
    <w:rsid w:val="00B52497"/>
    <w:rsid w:val="00B5260E"/>
    <w:rsid w:val="00B52BFC"/>
    <w:rsid w:val="00B52CE7"/>
    <w:rsid w:val="00B534DA"/>
    <w:rsid w:val="00B5395E"/>
    <w:rsid w:val="00B53F18"/>
    <w:rsid w:val="00B542E6"/>
    <w:rsid w:val="00B5451F"/>
    <w:rsid w:val="00B54693"/>
    <w:rsid w:val="00B54963"/>
    <w:rsid w:val="00B550CF"/>
    <w:rsid w:val="00B552D8"/>
    <w:rsid w:val="00B5535A"/>
    <w:rsid w:val="00B55365"/>
    <w:rsid w:val="00B55642"/>
    <w:rsid w:val="00B55900"/>
    <w:rsid w:val="00B5593F"/>
    <w:rsid w:val="00B559D9"/>
    <w:rsid w:val="00B55BB3"/>
    <w:rsid w:val="00B55BDB"/>
    <w:rsid w:val="00B55F07"/>
    <w:rsid w:val="00B5632C"/>
    <w:rsid w:val="00B564BF"/>
    <w:rsid w:val="00B5687E"/>
    <w:rsid w:val="00B56F7C"/>
    <w:rsid w:val="00B57A18"/>
    <w:rsid w:val="00B60CEC"/>
    <w:rsid w:val="00B6134B"/>
    <w:rsid w:val="00B61438"/>
    <w:rsid w:val="00B61DB6"/>
    <w:rsid w:val="00B61F79"/>
    <w:rsid w:val="00B621BE"/>
    <w:rsid w:val="00B62918"/>
    <w:rsid w:val="00B62B3F"/>
    <w:rsid w:val="00B63220"/>
    <w:rsid w:val="00B637F4"/>
    <w:rsid w:val="00B63C73"/>
    <w:rsid w:val="00B63E1E"/>
    <w:rsid w:val="00B6476E"/>
    <w:rsid w:val="00B64C41"/>
    <w:rsid w:val="00B64D2D"/>
    <w:rsid w:val="00B6505F"/>
    <w:rsid w:val="00B65337"/>
    <w:rsid w:val="00B6578E"/>
    <w:rsid w:val="00B658CD"/>
    <w:rsid w:val="00B65B95"/>
    <w:rsid w:val="00B65C37"/>
    <w:rsid w:val="00B66781"/>
    <w:rsid w:val="00B667CE"/>
    <w:rsid w:val="00B669BF"/>
    <w:rsid w:val="00B66BC6"/>
    <w:rsid w:val="00B66F55"/>
    <w:rsid w:val="00B673CC"/>
    <w:rsid w:val="00B67AAE"/>
    <w:rsid w:val="00B67B72"/>
    <w:rsid w:val="00B67C65"/>
    <w:rsid w:val="00B67C9D"/>
    <w:rsid w:val="00B67E0E"/>
    <w:rsid w:val="00B67F3D"/>
    <w:rsid w:val="00B70014"/>
    <w:rsid w:val="00B7002F"/>
    <w:rsid w:val="00B70634"/>
    <w:rsid w:val="00B710DF"/>
    <w:rsid w:val="00B7111A"/>
    <w:rsid w:val="00B71342"/>
    <w:rsid w:val="00B7161A"/>
    <w:rsid w:val="00B716E9"/>
    <w:rsid w:val="00B71971"/>
    <w:rsid w:val="00B71B92"/>
    <w:rsid w:val="00B7220D"/>
    <w:rsid w:val="00B72387"/>
    <w:rsid w:val="00B72BB9"/>
    <w:rsid w:val="00B72C35"/>
    <w:rsid w:val="00B72F10"/>
    <w:rsid w:val="00B7387D"/>
    <w:rsid w:val="00B740DE"/>
    <w:rsid w:val="00B7460E"/>
    <w:rsid w:val="00B74A0F"/>
    <w:rsid w:val="00B74F42"/>
    <w:rsid w:val="00B75FA9"/>
    <w:rsid w:val="00B760DE"/>
    <w:rsid w:val="00B766E3"/>
    <w:rsid w:val="00B7691D"/>
    <w:rsid w:val="00B76C3B"/>
    <w:rsid w:val="00B76F67"/>
    <w:rsid w:val="00B76F86"/>
    <w:rsid w:val="00B77198"/>
    <w:rsid w:val="00B77290"/>
    <w:rsid w:val="00B773B3"/>
    <w:rsid w:val="00B77475"/>
    <w:rsid w:val="00B77B05"/>
    <w:rsid w:val="00B77C4B"/>
    <w:rsid w:val="00B77E61"/>
    <w:rsid w:val="00B800B6"/>
    <w:rsid w:val="00B80D1A"/>
    <w:rsid w:val="00B80D74"/>
    <w:rsid w:val="00B81022"/>
    <w:rsid w:val="00B81294"/>
    <w:rsid w:val="00B8147C"/>
    <w:rsid w:val="00B81754"/>
    <w:rsid w:val="00B8199D"/>
    <w:rsid w:val="00B81A63"/>
    <w:rsid w:val="00B8292F"/>
    <w:rsid w:val="00B82B8C"/>
    <w:rsid w:val="00B82EE5"/>
    <w:rsid w:val="00B8310D"/>
    <w:rsid w:val="00B8330C"/>
    <w:rsid w:val="00B8349E"/>
    <w:rsid w:val="00B8379D"/>
    <w:rsid w:val="00B8396A"/>
    <w:rsid w:val="00B83A68"/>
    <w:rsid w:val="00B83C3D"/>
    <w:rsid w:val="00B83DCC"/>
    <w:rsid w:val="00B83FAA"/>
    <w:rsid w:val="00B846D7"/>
    <w:rsid w:val="00B85208"/>
    <w:rsid w:val="00B855CF"/>
    <w:rsid w:val="00B856E1"/>
    <w:rsid w:val="00B856FE"/>
    <w:rsid w:val="00B85AEF"/>
    <w:rsid w:val="00B85FDF"/>
    <w:rsid w:val="00B86127"/>
    <w:rsid w:val="00B867BC"/>
    <w:rsid w:val="00B868F3"/>
    <w:rsid w:val="00B86BB3"/>
    <w:rsid w:val="00B86BC7"/>
    <w:rsid w:val="00B86F6E"/>
    <w:rsid w:val="00B87072"/>
    <w:rsid w:val="00B879F6"/>
    <w:rsid w:val="00B900E4"/>
    <w:rsid w:val="00B908FD"/>
    <w:rsid w:val="00B91093"/>
    <w:rsid w:val="00B91228"/>
    <w:rsid w:val="00B913BE"/>
    <w:rsid w:val="00B91C27"/>
    <w:rsid w:val="00B91DBC"/>
    <w:rsid w:val="00B91E66"/>
    <w:rsid w:val="00B91FF5"/>
    <w:rsid w:val="00B9205F"/>
    <w:rsid w:val="00B925EA"/>
    <w:rsid w:val="00B926E7"/>
    <w:rsid w:val="00B928FA"/>
    <w:rsid w:val="00B9296C"/>
    <w:rsid w:val="00B92979"/>
    <w:rsid w:val="00B92B94"/>
    <w:rsid w:val="00B92D50"/>
    <w:rsid w:val="00B931C0"/>
    <w:rsid w:val="00B93655"/>
    <w:rsid w:val="00B937DA"/>
    <w:rsid w:val="00B93812"/>
    <w:rsid w:val="00B939FC"/>
    <w:rsid w:val="00B94369"/>
    <w:rsid w:val="00B94823"/>
    <w:rsid w:val="00B94C27"/>
    <w:rsid w:val="00B961C9"/>
    <w:rsid w:val="00B96473"/>
    <w:rsid w:val="00B96A95"/>
    <w:rsid w:val="00B96B69"/>
    <w:rsid w:val="00B96D19"/>
    <w:rsid w:val="00B97CE6"/>
    <w:rsid w:val="00BA0C62"/>
    <w:rsid w:val="00BA0D92"/>
    <w:rsid w:val="00BA0D9B"/>
    <w:rsid w:val="00BA0DE8"/>
    <w:rsid w:val="00BA14D2"/>
    <w:rsid w:val="00BA233A"/>
    <w:rsid w:val="00BA2454"/>
    <w:rsid w:val="00BA2920"/>
    <w:rsid w:val="00BA2AA4"/>
    <w:rsid w:val="00BA2B28"/>
    <w:rsid w:val="00BA2DB8"/>
    <w:rsid w:val="00BA2DEC"/>
    <w:rsid w:val="00BA30F6"/>
    <w:rsid w:val="00BA36DC"/>
    <w:rsid w:val="00BA375B"/>
    <w:rsid w:val="00BA4032"/>
    <w:rsid w:val="00BA4846"/>
    <w:rsid w:val="00BA4C12"/>
    <w:rsid w:val="00BA4E10"/>
    <w:rsid w:val="00BA4F18"/>
    <w:rsid w:val="00BA5A1D"/>
    <w:rsid w:val="00BA5CDC"/>
    <w:rsid w:val="00BA5FB9"/>
    <w:rsid w:val="00BA63DA"/>
    <w:rsid w:val="00BA641E"/>
    <w:rsid w:val="00BA6575"/>
    <w:rsid w:val="00BA6913"/>
    <w:rsid w:val="00BA69A0"/>
    <w:rsid w:val="00BA6B06"/>
    <w:rsid w:val="00BA71F5"/>
    <w:rsid w:val="00BA720D"/>
    <w:rsid w:val="00BA73EE"/>
    <w:rsid w:val="00BA74BD"/>
    <w:rsid w:val="00BA7673"/>
    <w:rsid w:val="00BA76C0"/>
    <w:rsid w:val="00BA780E"/>
    <w:rsid w:val="00BA7902"/>
    <w:rsid w:val="00BB05C4"/>
    <w:rsid w:val="00BB0659"/>
    <w:rsid w:val="00BB06FF"/>
    <w:rsid w:val="00BB07C9"/>
    <w:rsid w:val="00BB080E"/>
    <w:rsid w:val="00BB136A"/>
    <w:rsid w:val="00BB1DF3"/>
    <w:rsid w:val="00BB20AE"/>
    <w:rsid w:val="00BB2665"/>
    <w:rsid w:val="00BB27F8"/>
    <w:rsid w:val="00BB280F"/>
    <w:rsid w:val="00BB29D7"/>
    <w:rsid w:val="00BB3257"/>
    <w:rsid w:val="00BB34AC"/>
    <w:rsid w:val="00BB3660"/>
    <w:rsid w:val="00BB39A1"/>
    <w:rsid w:val="00BB3F8B"/>
    <w:rsid w:val="00BB41FC"/>
    <w:rsid w:val="00BB4823"/>
    <w:rsid w:val="00BB489A"/>
    <w:rsid w:val="00BB49E4"/>
    <w:rsid w:val="00BB53BA"/>
    <w:rsid w:val="00BB59F5"/>
    <w:rsid w:val="00BB5A2B"/>
    <w:rsid w:val="00BB5B1A"/>
    <w:rsid w:val="00BB5D33"/>
    <w:rsid w:val="00BB5E18"/>
    <w:rsid w:val="00BB61B9"/>
    <w:rsid w:val="00BB6769"/>
    <w:rsid w:val="00BB6A8C"/>
    <w:rsid w:val="00BB79C0"/>
    <w:rsid w:val="00BC0606"/>
    <w:rsid w:val="00BC061F"/>
    <w:rsid w:val="00BC0A0B"/>
    <w:rsid w:val="00BC0C40"/>
    <w:rsid w:val="00BC1426"/>
    <w:rsid w:val="00BC172F"/>
    <w:rsid w:val="00BC1940"/>
    <w:rsid w:val="00BC1C44"/>
    <w:rsid w:val="00BC1DA9"/>
    <w:rsid w:val="00BC25F6"/>
    <w:rsid w:val="00BC2601"/>
    <w:rsid w:val="00BC2AAE"/>
    <w:rsid w:val="00BC3054"/>
    <w:rsid w:val="00BC3BD9"/>
    <w:rsid w:val="00BC4027"/>
    <w:rsid w:val="00BC50EF"/>
    <w:rsid w:val="00BC51B7"/>
    <w:rsid w:val="00BC5B76"/>
    <w:rsid w:val="00BC674C"/>
    <w:rsid w:val="00BC6BFD"/>
    <w:rsid w:val="00BC6DC1"/>
    <w:rsid w:val="00BC739B"/>
    <w:rsid w:val="00BC73CE"/>
    <w:rsid w:val="00BC73EB"/>
    <w:rsid w:val="00BC77EE"/>
    <w:rsid w:val="00BC7AB7"/>
    <w:rsid w:val="00BC7FF2"/>
    <w:rsid w:val="00BD0CC5"/>
    <w:rsid w:val="00BD0DBD"/>
    <w:rsid w:val="00BD11A1"/>
    <w:rsid w:val="00BD1B65"/>
    <w:rsid w:val="00BD1D5D"/>
    <w:rsid w:val="00BD2222"/>
    <w:rsid w:val="00BD2441"/>
    <w:rsid w:val="00BD2BE1"/>
    <w:rsid w:val="00BD2CCA"/>
    <w:rsid w:val="00BD2D28"/>
    <w:rsid w:val="00BD3522"/>
    <w:rsid w:val="00BD36E5"/>
    <w:rsid w:val="00BD374B"/>
    <w:rsid w:val="00BD3BD4"/>
    <w:rsid w:val="00BD3FAC"/>
    <w:rsid w:val="00BD418C"/>
    <w:rsid w:val="00BD4706"/>
    <w:rsid w:val="00BD4C9E"/>
    <w:rsid w:val="00BD5396"/>
    <w:rsid w:val="00BD573F"/>
    <w:rsid w:val="00BD5A70"/>
    <w:rsid w:val="00BD5FDF"/>
    <w:rsid w:val="00BD6164"/>
    <w:rsid w:val="00BD66A6"/>
    <w:rsid w:val="00BD6734"/>
    <w:rsid w:val="00BD7094"/>
    <w:rsid w:val="00BD797C"/>
    <w:rsid w:val="00BD79F5"/>
    <w:rsid w:val="00BD7C0A"/>
    <w:rsid w:val="00BD7CF8"/>
    <w:rsid w:val="00BD7EAA"/>
    <w:rsid w:val="00BD7EB7"/>
    <w:rsid w:val="00BE0962"/>
    <w:rsid w:val="00BE0F2F"/>
    <w:rsid w:val="00BE11BA"/>
    <w:rsid w:val="00BE12F7"/>
    <w:rsid w:val="00BE1455"/>
    <w:rsid w:val="00BE15D9"/>
    <w:rsid w:val="00BE1A82"/>
    <w:rsid w:val="00BE1DC9"/>
    <w:rsid w:val="00BE1DF7"/>
    <w:rsid w:val="00BE1ED5"/>
    <w:rsid w:val="00BE204C"/>
    <w:rsid w:val="00BE22D4"/>
    <w:rsid w:val="00BE249C"/>
    <w:rsid w:val="00BE2AA0"/>
    <w:rsid w:val="00BE2DB5"/>
    <w:rsid w:val="00BE3465"/>
    <w:rsid w:val="00BE38FC"/>
    <w:rsid w:val="00BE3FAF"/>
    <w:rsid w:val="00BE44BA"/>
    <w:rsid w:val="00BE4F8E"/>
    <w:rsid w:val="00BE51EE"/>
    <w:rsid w:val="00BE53EE"/>
    <w:rsid w:val="00BE5567"/>
    <w:rsid w:val="00BE5692"/>
    <w:rsid w:val="00BE628F"/>
    <w:rsid w:val="00BE6C26"/>
    <w:rsid w:val="00BE6D47"/>
    <w:rsid w:val="00BE768C"/>
    <w:rsid w:val="00BE7ACF"/>
    <w:rsid w:val="00BE7B3F"/>
    <w:rsid w:val="00BE7FF3"/>
    <w:rsid w:val="00BF0E4C"/>
    <w:rsid w:val="00BF0F45"/>
    <w:rsid w:val="00BF13B3"/>
    <w:rsid w:val="00BF1568"/>
    <w:rsid w:val="00BF1F32"/>
    <w:rsid w:val="00BF29DD"/>
    <w:rsid w:val="00BF29E5"/>
    <w:rsid w:val="00BF2B80"/>
    <w:rsid w:val="00BF2C67"/>
    <w:rsid w:val="00BF300E"/>
    <w:rsid w:val="00BF3054"/>
    <w:rsid w:val="00BF3F8D"/>
    <w:rsid w:val="00BF40D4"/>
    <w:rsid w:val="00BF46C8"/>
    <w:rsid w:val="00BF4AD4"/>
    <w:rsid w:val="00BF4BD1"/>
    <w:rsid w:val="00BF4F19"/>
    <w:rsid w:val="00BF5056"/>
    <w:rsid w:val="00BF5848"/>
    <w:rsid w:val="00BF585E"/>
    <w:rsid w:val="00BF5EFD"/>
    <w:rsid w:val="00BF603F"/>
    <w:rsid w:val="00BF65D7"/>
    <w:rsid w:val="00BF6956"/>
    <w:rsid w:val="00BF6B3B"/>
    <w:rsid w:val="00BF6C43"/>
    <w:rsid w:val="00BF6CBF"/>
    <w:rsid w:val="00BF709A"/>
    <w:rsid w:val="00BF756C"/>
    <w:rsid w:val="00BF76D3"/>
    <w:rsid w:val="00C011DD"/>
    <w:rsid w:val="00C01934"/>
    <w:rsid w:val="00C01A53"/>
    <w:rsid w:val="00C02E80"/>
    <w:rsid w:val="00C039C7"/>
    <w:rsid w:val="00C04391"/>
    <w:rsid w:val="00C04F7E"/>
    <w:rsid w:val="00C04F8F"/>
    <w:rsid w:val="00C05181"/>
    <w:rsid w:val="00C054FC"/>
    <w:rsid w:val="00C05668"/>
    <w:rsid w:val="00C05F1D"/>
    <w:rsid w:val="00C0600C"/>
    <w:rsid w:val="00C07281"/>
    <w:rsid w:val="00C075C0"/>
    <w:rsid w:val="00C0787F"/>
    <w:rsid w:val="00C10172"/>
    <w:rsid w:val="00C104E6"/>
    <w:rsid w:val="00C105DF"/>
    <w:rsid w:val="00C1099B"/>
    <w:rsid w:val="00C11849"/>
    <w:rsid w:val="00C11948"/>
    <w:rsid w:val="00C11DF4"/>
    <w:rsid w:val="00C12978"/>
    <w:rsid w:val="00C12A02"/>
    <w:rsid w:val="00C12BEE"/>
    <w:rsid w:val="00C12C5B"/>
    <w:rsid w:val="00C12FE1"/>
    <w:rsid w:val="00C1310C"/>
    <w:rsid w:val="00C13304"/>
    <w:rsid w:val="00C13BBC"/>
    <w:rsid w:val="00C1433E"/>
    <w:rsid w:val="00C15019"/>
    <w:rsid w:val="00C15464"/>
    <w:rsid w:val="00C15533"/>
    <w:rsid w:val="00C157AD"/>
    <w:rsid w:val="00C15D0E"/>
    <w:rsid w:val="00C15EBA"/>
    <w:rsid w:val="00C15F06"/>
    <w:rsid w:val="00C1601D"/>
    <w:rsid w:val="00C165E9"/>
    <w:rsid w:val="00C16879"/>
    <w:rsid w:val="00C16CBA"/>
    <w:rsid w:val="00C17221"/>
    <w:rsid w:val="00C2001D"/>
    <w:rsid w:val="00C20163"/>
    <w:rsid w:val="00C202BA"/>
    <w:rsid w:val="00C20447"/>
    <w:rsid w:val="00C2054E"/>
    <w:rsid w:val="00C210BA"/>
    <w:rsid w:val="00C22623"/>
    <w:rsid w:val="00C229B9"/>
    <w:rsid w:val="00C23BE6"/>
    <w:rsid w:val="00C23C71"/>
    <w:rsid w:val="00C23E21"/>
    <w:rsid w:val="00C24127"/>
    <w:rsid w:val="00C24372"/>
    <w:rsid w:val="00C2478A"/>
    <w:rsid w:val="00C249C7"/>
    <w:rsid w:val="00C24D61"/>
    <w:rsid w:val="00C24DC3"/>
    <w:rsid w:val="00C24E47"/>
    <w:rsid w:val="00C257B0"/>
    <w:rsid w:val="00C25D80"/>
    <w:rsid w:val="00C25F6E"/>
    <w:rsid w:val="00C2677F"/>
    <w:rsid w:val="00C26A3C"/>
    <w:rsid w:val="00C26DCE"/>
    <w:rsid w:val="00C270A7"/>
    <w:rsid w:val="00C278D7"/>
    <w:rsid w:val="00C279D3"/>
    <w:rsid w:val="00C27BEA"/>
    <w:rsid w:val="00C27DC1"/>
    <w:rsid w:val="00C27EE5"/>
    <w:rsid w:val="00C30084"/>
    <w:rsid w:val="00C30A65"/>
    <w:rsid w:val="00C31E7B"/>
    <w:rsid w:val="00C323A0"/>
    <w:rsid w:val="00C32467"/>
    <w:rsid w:val="00C32CCD"/>
    <w:rsid w:val="00C33063"/>
    <w:rsid w:val="00C331BD"/>
    <w:rsid w:val="00C3335F"/>
    <w:rsid w:val="00C3340C"/>
    <w:rsid w:val="00C33E1D"/>
    <w:rsid w:val="00C33E4A"/>
    <w:rsid w:val="00C33F6D"/>
    <w:rsid w:val="00C3449D"/>
    <w:rsid w:val="00C348A4"/>
    <w:rsid w:val="00C34A65"/>
    <w:rsid w:val="00C34A74"/>
    <w:rsid w:val="00C34AE4"/>
    <w:rsid w:val="00C34B76"/>
    <w:rsid w:val="00C352C4"/>
    <w:rsid w:val="00C355EC"/>
    <w:rsid w:val="00C35C0E"/>
    <w:rsid w:val="00C35D5B"/>
    <w:rsid w:val="00C362B9"/>
    <w:rsid w:val="00C362FF"/>
    <w:rsid w:val="00C364EB"/>
    <w:rsid w:val="00C36655"/>
    <w:rsid w:val="00C36ECA"/>
    <w:rsid w:val="00C37084"/>
    <w:rsid w:val="00C377E0"/>
    <w:rsid w:val="00C37A47"/>
    <w:rsid w:val="00C40987"/>
    <w:rsid w:val="00C40E0C"/>
    <w:rsid w:val="00C41150"/>
    <w:rsid w:val="00C423A3"/>
    <w:rsid w:val="00C423F7"/>
    <w:rsid w:val="00C426DF"/>
    <w:rsid w:val="00C426F4"/>
    <w:rsid w:val="00C42AF1"/>
    <w:rsid w:val="00C42B82"/>
    <w:rsid w:val="00C432A2"/>
    <w:rsid w:val="00C43427"/>
    <w:rsid w:val="00C43774"/>
    <w:rsid w:val="00C43CE0"/>
    <w:rsid w:val="00C43FDA"/>
    <w:rsid w:val="00C44341"/>
    <w:rsid w:val="00C44AA9"/>
    <w:rsid w:val="00C44E09"/>
    <w:rsid w:val="00C44E86"/>
    <w:rsid w:val="00C453C5"/>
    <w:rsid w:val="00C4541F"/>
    <w:rsid w:val="00C459F7"/>
    <w:rsid w:val="00C461A0"/>
    <w:rsid w:val="00C462FE"/>
    <w:rsid w:val="00C46526"/>
    <w:rsid w:val="00C469B9"/>
    <w:rsid w:val="00C46B68"/>
    <w:rsid w:val="00C50739"/>
    <w:rsid w:val="00C50791"/>
    <w:rsid w:val="00C50822"/>
    <w:rsid w:val="00C5082E"/>
    <w:rsid w:val="00C51062"/>
    <w:rsid w:val="00C517B6"/>
    <w:rsid w:val="00C519FF"/>
    <w:rsid w:val="00C526B9"/>
    <w:rsid w:val="00C52927"/>
    <w:rsid w:val="00C52F8C"/>
    <w:rsid w:val="00C53A59"/>
    <w:rsid w:val="00C54C71"/>
    <w:rsid w:val="00C54D76"/>
    <w:rsid w:val="00C55497"/>
    <w:rsid w:val="00C55676"/>
    <w:rsid w:val="00C55E2A"/>
    <w:rsid w:val="00C56688"/>
    <w:rsid w:val="00C5677A"/>
    <w:rsid w:val="00C56BF2"/>
    <w:rsid w:val="00C56E65"/>
    <w:rsid w:val="00C573EC"/>
    <w:rsid w:val="00C57967"/>
    <w:rsid w:val="00C57B4F"/>
    <w:rsid w:val="00C57F66"/>
    <w:rsid w:val="00C6029C"/>
    <w:rsid w:val="00C60AA7"/>
    <w:rsid w:val="00C614DD"/>
    <w:rsid w:val="00C614E3"/>
    <w:rsid w:val="00C61580"/>
    <w:rsid w:val="00C61AA9"/>
    <w:rsid w:val="00C62780"/>
    <w:rsid w:val="00C62A79"/>
    <w:rsid w:val="00C62D3A"/>
    <w:rsid w:val="00C6362D"/>
    <w:rsid w:val="00C637A1"/>
    <w:rsid w:val="00C6386C"/>
    <w:rsid w:val="00C63B8A"/>
    <w:rsid w:val="00C63E29"/>
    <w:rsid w:val="00C63E73"/>
    <w:rsid w:val="00C64E79"/>
    <w:rsid w:val="00C64F4B"/>
    <w:rsid w:val="00C653C4"/>
    <w:rsid w:val="00C65BEF"/>
    <w:rsid w:val="00C65DE5"/>
    <w:rsid w:val="00C65DE6"/>
    <w:rsid w:val="00C65E65"/>
    <w:rsid w:val="00C65F00"/>
    <w:rsid w:val="00C66245"/>
    <w:rsid w:val="00C666C8"/>
    <w:rsid w:val="00C6679C"/>
    <w:rsid w:val="00C6686F"/>
    <w:rsid w:val="00C66A72"/>
    <w:rsid w:val="00C66D11"/>
    <w:rsid w:val="00C66EE3"/>
    <w:rsid w:val="00C66F30"/>
    <w:rsid w:val="00C67032"/>
    <w:rsid w:val="00C6724B"/>
    <w:rsid w:val="00C67AE1"/>
    <w:rsid w:val="00C67C1B"/>
    <w:rsid w:val="00C67DD0"/>
    <w:rsid w:val="00C70501"/>
    <w:rsid w:val="00C7053B"/>
    <w:rsid w:val="00C70776"/>
    <w:rsid w:val="00C712A3"/>
    <w:rsid w:val="00C7195D"/>
    <w:rsid w:val="00C72034"/>
    <w:rsid w:val="00C72036"/>
    <w:rsid w:val="00C7275C"/>
    <w:rsid w:val="00C7288A"/>
    <w:rsid w:val="00C72A96"/>
    <w:rsid w:val="00C731A9"/>
    <w:rsid w:val="00C73740"/>
    <w:rsid w:val="00C73930"/>
    <w:rsid w:val="00C73A0E"/>
    <w:rsid w:val="00C740E0"/>
    <w:rsid w:val="00C74543"/>
    <w:rsid w:val="00C747A6"/>
    <w:rsid w:val="00C74DF1"/>
    <w:rsid w:val="00C74F4C"/>
    <w:rsid w:val="00C74F54"/>
    <w:rsid w:val="00C75357"/>
    <w:rsid w:val="00C7540C"/>
    <w:rsid w:val="00C758CD"/>
    <w:rsid w:val="00C76072"/>
    <w:rsid w:val="00C769FA"/>
    <w:rsid w:val="00C76EBA"/>
    <w:rsid w:val="00C77357"/>
    <w:rsid w:val="00C7737B"/>
    <w:rsid w:val="00C775BF"/>
    <w:rsid w:val="00C77CF7"/>
    <w:rsid w:val="00C80216"/>
    <w:rsid w:val="00C803C8"/>
    <w:rsid w:val="00C80518"/>
    <w:rsid w:val="00C80916"/>
    <w:rsid w:val="00C80CAC"/>
    <w:rsid w:val="00C8168F"/>
    <w:rsid w:val="00C8188A"/>
    <w:rsid w:val="00C81909"/>
    <w:rsid w:val="00C81984"/>
    <w:rsid w:val="00C82434"/>
    <w:rsid w:val="00C82EBC"/>
    <w:rsid w:val="00C842E8"/>
    <w:rsid w:val="00C84BFB"/>
    <w:rsid w:val="00C85E6E"/>
    <w:rsid w:val="00C86B6B"/>
    <w:rsid w:val="00C86C69"/>
    <w:rsid w:val="00C86D76"/>
    <w:rsid w:val="00C87676"/>
    <w:rsid w:val="00C87A3A"/>
    <w:rsid w:val="00C90051"/>
    <w:rsid w:val="00C90DCE"/>
    <w:rsid w:val="00C90E74"/>
    <w:rsid w:val="00C9118C"/>
    <w:rsid w:val="00C91751"/>
    <w:rsid w:val="00C91FD6"/>
    <w:rsid w:val="00C92283"/>
    <w:rsid w:val="00C924DB"/>
    <w:rsid w:val="00C93100"/>
    <w:rsid w:val="00C933D0"/>
    <w:rsid w:val="00C93627"/>
    <w:rsid w:val="00C93D26"/>
    <w:rsid w:val="00C93D68"/>
    <w:rsid w:val="00C945BF"/>
    <w:rsid w:val="00C946C7"/>
    <w:rsid w:val="00C94794"/>
    <w:rsid w:val="00C94879"/>
    <w:rsid w:val="00C949B0"/>
    <w:rsid w:val="00C949B7"/>
    <w:rsid w:val="00C94F6C"/>
    <w:rsid w:val="00C95327"/>
    <w:rsid w:val="00C95AC8"/>
    <w:rsid w:val="00C95CD5"/>
    <w:rsid w:val="00C962D4"/>
    <w:rsid w:val="00C96789"/>
    <w:rsid w:val="00C97138"/>
    <w:rsid w:val="00C9745E"/>
    <w:rsid w:val="00C97A82"/>
    <w:rsid w:val="00C97C96"/>
    <w:rsid w:val="00C97E1E"/>
    <w:rsid w:val="00C97E56"/>
    <w:rsid w:val="00CA05F2"/>
    <w:rsid w:val="00CA067F"/>
    <w:rsid w:val="00CA09AA"/>
    <w:rsid w:val="00CA0FE8"/>
    <w:rsid w:val="00CA11C7"/>
    <w:rsid w:val="00CA144C"/>
    <w:rsid w:val="00CA15A9"/>
    <w:rsid w:val="00CA1B1A"/>
    <w:rsid w:val="00CA1F10"/>
    <w:rsid w:val="00CA2015"/>
    <w:rsid w:val="00CA22CC"/>
    <w:rsid w:val="00CA2589"/>
    <w:rsid w:val="00CA2901"/>
    <w:rsid w:val="00CA2E10"/>
    <w:rsid w:val="00CA2F91"/>
    <w:rsid w:val="00CA30F8"/>
    <w:rsid w:val="00CA31EA"/>
    <w:rsid w:val="00CA397B"/>
    <w:rsid w:val="00CA3BF5"/>
    <w:rsid w:val="00CA5239"/>
    <w:rsid w:val="00CA552C"/>
    <w:rsid w:val="00CA555D"/>
    <w:rsid w:val="00CA5D9C"/>
    <w:rsid w:val="00CA5DD3"/>
    <w:rsid w:val="00CA601C"/>
    <w:rsid w:val="00CA61DB"/>
    <w:rsid w:val="00CA644E"/>
    <w:rsid w:val="00CA69BD"/>
    <w:rsid w:val="00CA6E79"/>
    <w:rsid w:val="00CA7D98"/>
    <w:rsid w:val="00CB01C8"/>
    <w:rsid w:val="00CB04CA"/>
    <w:rsid w:val="00CB0C0C"/>
    <w:rsid w:val="00CB109C"/>
    <w:rsid w:val="00CB13C6"/>
    <w:rsid w:val="00CB1948"/>
    <w:rsid w:val="00CB1C57"/>
    <w:rsid w:val="00CB24A2"/>
    <w:rsid w:val="00CB35A5"/>
    <w:rsid w:val="00CB36D6"/>
    <w:rsid w:val="00CB4098"/>
    <w:rsid w:val="00CB4201"/>
    <w:rsid w:val="00CB56AC"/>
    <w:rsid w:val="00CB5D5F"/>
    <w:rsid w:val="00CB61CD"/>
    <w:rsid w:val="00CB666C"/>
    <w:rsid w:val="00CB679C"/>
    <w:rsid w:val="00CB6918"/>
    <w:rsid w:val="00CB6B45"/>
    <w:rsid w:val="00CB6E46"/>
    <w:rsid w:val="00CB74DB"/>
    <w:rsid w:val="00CB7E09"/>
    <w:rsid w:val="00CB7E98"/>
    <w:rsid w:val="00CB7ED2"/>
    <w:rsid w:val="00CC0285"/>
    <w:rsid w:val="00CC03DA"/>
    <w:rsid w:val="00CC0754"/>
    <w:rsid w:val="00CC10CB"/>
    <w:rsid w:val="00CC1CF3"/>
    <w:rsid w:val="00CC1E38"/>
    <w:rsid w:val="00CC2235"/>
    <w:rsid w:val="00CC2800"/>
    <w:rsid w:val="00CC2B0E"/>
    <w:rsid w:val="00CC362F"/>
    <w:rsid w:val="00CC3E61"/>
    <w:rsid w:val="00CC4004"/>
    <w:rsid w:val="00CC4693"/>
    <w:rsid w:val="00CC492D"/>
    <w:rsid w:val="00CC5D59"/>
    <w:rsid w:val="00CC6359"/>
    <w:rsid w:val="00CC6C51"/>
    <w:rsid w:val="00CC6DBD"/>
    <w:rsid w:val="00CC7020"/>
    <w:rsid w:val="00CC7213"/>
    <w:rsid w:val="00CC75F4"/>
    <w:rsid w:val="00CC79E8"/>
    <w:rsid w:val="00CC7C8C"/>
    <w:rsid w:val="00CD01D9"/>
    <w:rsid w:val="00CD06AF"/>
    <w:rsid w:val="00CD06B7"/>
    <w:rsid w:val="00CD0776"/>
    <w:rsid w:val="00CD090C"/>
    <w:rsid w:val="00CD097B"/>
    <w:rsid w:val="00CD0B8B"/>
    <w:rsid w:val="00CD0DB5"/>
    <w:rsid w:val="00CD11CE"/>
    <w:rsid w:val="00CD17E1"/>
    <w:rsid w:val="00CD21E2"/>
    <w:rsid w:val="00CD24E8"/>
    <w:rsid w:val="00CD2559"/>
    <w:rsid w:val="00CD2A8D"/>
    <w:rsid w:val="00CD30B7"/>
    <w:rsid w:val="00CD32F6"/>
    <w:rsid w:val="00CD33F7"/>
    <w:rsid w:val="00CD3522"/>
    <w:rsid w:val="00CD368B"/>
    <w:rsid w:val="00CD3774"/>
    <w:rsid w:val="00CD37A9"/>
    <w:rsid w:val="00CD4136"/>
    <w:rsid w:val="00CD4D50"/>
    <w:rsid w:val="00CD4E5E"/>
    <w:rsid w:val="00CD62AB"/>
    <w:rsid w:val="00CD63D2"/>
    <w:rsid w:val="00CD63EE"/>
    <w:rsid w:val="00CD6459"/>
    <w:rsid w:val="00CD686E"/>
    <w:rsid w:val="00CD70A1"/>
    <w:rsid w:val="00CD7334"/>
    <w:rsid w:val="00CD73F0"/>
    <w:rsid w:val="00CD792D"/>
    <w:rsid w:val="00CD79C6"/>
    <w:rsid w:val="00CE0E3B"/>
    <w:rsid w:val="00CE1224"/>
    <w:rsid w:val="00CE14A2"/>
    <w:rsid w:val="00CE1805"/>
    <w:rsid w:val="00CE1A9C"/>
    <w:rsid w:val="00CE1C3A"/>
    <w:rsid w:val="00CE1EF9"/>
    <w:rsid w:val="00CE2464"/>
    <w:rsid w:val="00CE2630"/>
    <w:rsid w:val="00CE2826"/>
    <w:rsid w:val="00CE2A5F"/>
    <w:rsid w:val="00CE34E2"/>
    <w:rsid w:val="00CE34FD"/>
    <w:rsid w:val="00CE3B43"/>
    <w:rsid w:val="00CE3C57"/>
    <w:rsid w:val="00CE3EA0"/>
    <w:rsid w:val="00CE3F2A"/>
    <w:rsid w:val="00CE4291"/>
    <w:rsid w:val="00CE429B"/>
    <w:rsid w:val="00CE4342"/>
    <w:rsid w:val="00CE5433"/>
    <w:rsid w:val="00CE56FD"/>
    <w:rsid w:val="00CE57AF"/>
    <w:rsid w:val="00CE582C"/>
    <w:rsid w:val="00CE5975"/>
    <w:rsid w:val="00CE5ABC"/>
    <w:rsid w:val="00CE5D4B"/>
    <w:rsid w:val="00CE5F97"/>
    <w:rsid w:val="00CE63F9"/>
    <w:rsid w:val="00CE68CD"/>
    <w:rsid w:val="00CE7493"/>
    <w:rsid w:val="00CE7AF2"/>
    <w:rsid w:val="00CE7EED"/>
    <w:rsid w:val="00CF0107"/>
    <w:rsid w:val="00CF0B96"/>
    <w:rsid w:val="00CF0BCB"/>
    <w:rsid w:val="00CF0C03"/>
    <w:rsid w:val="00CF0F59"/>
    <w:rsid w:val="00CF0FDB"/>
    <w:rsid w:val="00CF11BD"/>
    <w:rsid w:val="00CF1A56"/>
    <w:rsid w:val="00CF1CA1"/>
    <w:rsid w:val="00CF2113"/>
    <w:rsid w:val="00CF2248"/>
    <w:rsid w:val="00CF240B"/>
    <w:rsid w:val="00CF2494"/>
    <w:rsid w:val="00CF3A67"/>
    <w:rsid w:val="00CF3BB4"/>
    <w:rsid w:val="00CF41F9"/>
    <w:rsid w:val="00CF4408"/>
    <w:rsid w:val="00CF4550"/>
    <w:rsid w:val="00CF5135"/>
    <w:rsid w:val="00CF5B3B"/>
    <w:rsid w:val="00CF5B3D"/>
    <w:rsid w:val="00CF5BC0"/>
    <w:rsid w:val="00CF5F96"/>
    <w:rsid w:val="00CF5FBA"/>
    <w:rsid w:val="00CF61FE"/>
    <w:rsid w:val="00CF6D3D"/>
    <w:rsid w:val="00CF749F"/>
    <w:rsid w:val="00CF7786"/>
    <w:rsid w:val="00D001BE"/>
    <w:rsid w:val="00D00605"/>
    <w:rsid w:val="00D00B29"/>
    <w:rsid w:val="00D00E44"/>
    <w:rsid w:val="00D01367"/>
    <w:rsid w:val="00D0178C"/>
    <w:rsid w:val="00D01D75"/>
    <w:rsid w:val="00D01F4B"/>
    <w:rsid w:val="00D02B1E"/>
    <w:rsid w:val="00D02E8B"/>
    <w:rsid w:val="00D02F1E"/>
    <w:rsid w:val="00D0360F"/>
    <w:rsid w:val="00D0383E"/>
    <w:rsid w:val="00D03DC9"/>
    <w:rsid w:val="00D04866"/>
    <w:rsid w:val="00D04C4D"/>
    <w:rsid w:val="00D0567E"/>
    <w:rsid w:val="00D05914"/>
    <w:rsid w:val="00D05FD2"/>
    <w:rsid w:val="00D06002"/>
    <w:rsid w:val="00D06268"/>
    <w:rsid w:val="00D06A37"/>
    <w:rsid w:val="00D06BF6"/>
    <w:rsid w:val="00D07049"/>
    <w:rsid w:val="00D07400"/>
    <w:rsid w:val="00D07B3B"/>
    <w:rsid w:val="00D1017C"/>
    <w:rsid w:val="00D1049D"/>
    <w:rsid w:val="00D107F8"/>
    <w:rsid w:val="00D10A79"/>
    <w:rsid w:val="00D10E39"/>
    <w:rsid w:val="00D10E9A"/>
    <w:rsid w:val="00D112C7"/>
    <w:rsid w:val="00D11C79"/>
    <w:rsid w:val="00D11E79"/>
    <w:rsid w:val="00D120D2"/>
    <w:rsid w:val="00D1231C"/>
    <w:rsid w:val="00D12340"/>
    <w:rsid w:val="00D12808"/>
    <w:rsid w:val="00D12B3B"/>
    <w:rsid w:val="00D12F7C"/>
    <w:rsid w:val="00D13005"/>
    <w:rsid w:val="00D13359"/>
    <w:rsid w:val="00D136E1"/>
    <w:rsid w:val="00D143C3"/>
    <w:rsid w:val="00D14B06"/>
    <w:rsid w:val="00D14BF6"/>
    <w:rsid w:val="00D14D30"/>
    <w:rsid w:val="00D14E91"/>
    <w:rsid w:val="00D14EF4"/>
    <w:rsid w:val="00D1529F"/>
    <w:rsid w:val="00D153E8"/>
    <w:rsid w:val="00D1581F"/>
    <w:rsid w:val="00D158D0"/>
    <w:rsid w:val="00D15B15"/>
    <w:rsid w:val="00D15F0A"/>
    <w:rsid w:val="00D16098"/>
    <w:rsid w:val="00D16A35"/>
    <w:rsid w:val="00D17C64"/>
    <w:rsid w:val="00D20615"/>
    <w:rsid w:val="00D20825"/>
    <w:rsid w:val="00D218F3"/>
    <w:rsid w:val="00D21D53"/>
    <w:rsid w:val="00D21DB6"/>
    <w:rsid w:val="00D21FC4"/>
    <w:rsid w:val="00D22516"/>
    <w:rsid w:val="00D225BB"/>
    <w:rsid w:val="00D227EC"/>
    <w:rsid w:val="00D2285D"/>
    <w:rsid w:val="00D2291D"/>
    <w:rsid w:val="00D22B2E"/>
    <w:rsid w:val="00D22BDC"/>
    <w:rsid w:val="00D22C86"/>
    <w:rsid w:val="00D2310A"/>
    <w:rsid w:val="00D233EF"/>
    <w:rsid w:val="00D23574"/>
    <w:rsid w:val="00D23789"/>
    <w:rsid w:val="00D237CC"/>
    <w:rsid w:val="00D239E7"/>
    <w:rsid w:val="00D23C8C"/>
    <w:rsid w:val="00D24BF9"/>
    <w:rsid w:val="00D24FD9"/>
    <w:rsid w:val="00D256CC"/>
    <w:rsid w:val="00D25889"/>
    <w:rsid w:val="00D258AA"/>
    <w:rsid w:val="00D25985"/>
    <w:rsid w:val="00D25FBE"/>
    <w:rsid w:val="00D260C4"/>
    <w:rsid w:val="00D263DC"/>
    <w:rsid w:val="00D26738"/>
    <w:rsid w:val="00D26906"/>
    <w:rsid w:val="00D269BA"/>
    <w:rsid w:val="00D272BF"/>
    <w:rsid w:val="00D27DB4"/>
    <w:rsid w:val="00D30199"/>
    <w:rsid w:val="00D30B7F"/>
    <w:rsid w:val="00D3146B"/>
    <w:rsid w:val="00D31967"/>
    <w:rsid w:val="00D31C01"/>
    <w:rsid w:val="00D31E63"/>
    <w:rsid w:val="00D31EBC"/>
    <w:rsid w:val="00D325CE"/>
    <w:rsid w:val="00D328A8"/>
    <w:rsid w:val="00D32B08"/>
    <w:rsid w:val="00D33856"/>
    <w:rsid w:val="00D33996"/>
    <w:rsid w:val="00D34345"/>
    <w:rsid w:val="00D34762"/>
    <w:rsid w:val="00D347C1"/>
    <w:rsid w:val="00D34AF7"/>
    <w:rsid w:val="00D34B63"/>
    <w:rsid w:val="00D34C89"/>
    <w:rsid w:val="00D34CA9"/>
    <w:rsid w:val="00D354FC"/>
    <w:rsid w:val="00D35F7C"/>
    <w:rsid w:val="00D3606E"/>
    <w:rsid w:val="00D366B0"/>
    <w:rsid w:val="00D373D9"/>
    <w:rsid w:val="00D379F0"/>
    <w:rsid w:val="00D37F15"/>
    <w:rsid w:val="00D40B66"/>
    <w:rsid w:val="00D419EF"/>
    <w:rsid w:val="00D42015"/>
    <w:rsid w:val="00D4223E"/>
    <w:rsid w:val="00D422E6"/>
    <w:rsid w:val="00D423F4"/>
    <w:rsid w:val="00D42658"/>
    <w:rsid w:val="00D4272D"/>
    <w:rsid w:val="00D42EE2"/>
    <w:rsid w:val="00D430F0"/>
    <w:rsid w:val="00D433F6"/>
    <w:rsid w:val="00D43829"/>
    <w:rsid w:val="00D43BB5"/>
    <w:rsid w:val="00D44352"/>
    <w:rsid w:val="00D44C51"/>
    <w:rsid w:val="00D45201"/>
    <w:rsid w:val="00D4551F"/>
    <w:rsid w:val="00D45554"/>
    <w:rsid w:val="00D4590C"/>
    <w:rsid w:val="00D46039"/>
    <w:rsid w:val="00D4659E"/>
    <w:rsid w:val="00D46789"/>
    <w:rsid w:val="00D469FE"/>
    <w:rsid w:val="00D46A68"/>
    <w:rsid w:val="00D46AB2"/>
    <w:rsid w:val="00D46EEE"/>
    <w:rsid w:val="00D46F2F"/>
    <w:rsid w:val="00D46FAE"/>
    <w:rsid w:val="00D4727A"/>
    <w:rsid w:val="00D4771D"/>
    <w:rsid w:val="00D47E2D"/>
    <w:rsid w:val="00D501A1"/>
    <w:rsid w:val="00D501E1"/>
    <w:rsid w:val="00D5037A"/>
    <w:rsid w:val="00D5039D"/>
    <w:rsid w:val="00D50896"/>
    <w:rsid w:val="00D50A20"/>
    <w:rsid w:val="00D50BD1"/>
    <w:rsid w:val="00D50E13"/>
    <w:rsid w:val="00D5100B"/>
    <w:rsid w:val="00D51449"/>
    <w:rsid w:val="00D51B11"/>
    <w:rsid w:val="00D51C06"/>
    <w:rsid w:val="00D5257A"/>
    <w:rsid w:val="00D52D47"/>
    <w:rsid w:val="00D53205"/>
    <w:rsid w:val="00D53658"/>
    <w:rsid w:val="00D53764"/>
    <w:rsid w:val="00D53BD6"/>
    <w:rsid w:val="00D53D49"/>
    <w:rsid w:val="00D53E47"/>
    <w:rsid w:val="00D53EE4"/>
    <w:rsid w:val="00D545BA"/>
    <w:rsid w:val="00D546AD"/>
    <w:rsid w:val="00D5538A"/>
    <w:rsid w:val="00D55649"/>
    <w:rsid w:val="00D55859"/>
    <w:rsid w:val="00D5593E"/>
    <w:rsid w:val="00D55DF4"/>
    <w:rsid w:val="00D55ED4"/>
    <w:rsid w:val="00D5639C"/>
    <w:rsid w:val="00D574DA"/>
    <w:rsid w:val="00D576C3"/>
    <w:rsid w:val="00D576EF"/>
    <w:rsid w:val="00D5770A"/>
    <w:rsid w:val="00D57818"/>
    <w:rsid w:val="00D602E8"/>
    <w:rsid w:val="00D603CB"/>
    <w:rsid w:val="00D6047A"/>
    <w:rsid w:val="00D60851"/>
    <w:rsid w:val="00D60AAE"/>
    <w:rsid w:val="00D60C02"/>
    <w:rsid w:val="00D60FDA"/>
    <w:rsid w:val="00D6104D"/>
    <w:rsid w:val="00D611BB"/>
    <w:rsid w:val="00D61768"/>
    <w:rsid w:val="00D617AE"/>
    <w:rsid w:val="00D61CF7"/>
    <w:rsid w:val="00D61E9C"/>
    <w:rsid w:val="00D62225"/>
    <w:rsid w:val="00D62659"/>
    <w:rsid w:val="00D62ACA"/>
    <w:rsid w:val="00D62C8C"/>
    <w:rsid w:val="00D6368D"/>
    <w:rsid w:val="00D6459B"/>
    <w:rsid w:val="00D64886"/>
    <w:rsid w:val="00D648CF"/>
    <w:rsid w:val="00D652C1"/>
    <w:rsid w:val="00D656E5"/>
    <w:rsid w:val="00D65D74"/>
    <w:rsid w:val="00D66DEE"/>
    <w:rsid w:val="00D6706B"/>
    <w:rsid w:val="00D6760A"/>
    <w:rsid w:val="00D67901"/>
    <w:rsid w:val="00D700BF"/>
    <w:rsid w:val="00D702A5"/>
    <w:rsid w:val="00D70465"/>
    <w:rsid w:val="00D7055C"/>
    <w:rsid w:val="00D70C4D"/>
    <w:rsid w:val="00D70FB2"/>
    <w:rsid w:val="00D71BCA"/>
    <w:rsid w:val="00D71BFF"/>
    <w:rsid w:val="00D721EA"/>
    <w:rsid w:val="00D72A41"/>
    <w:rsid w:val="00D7315B"/>
    <w:rsid w:val="00D734B5"/>
    <w:rsid w:val="00D739DA"/>
    <w:rsid w:val="00D73CC1"/>
    <w:rsid w:val="00D73DA4"/>
    <w:rsid w:val="00D73E57"/>
    <w:rsid w:val="00D73FFA"/>
    <w:rsid w:val="00D746C2"/>
    <w:rsid w:val="00D749E0"/>
    <w:rsid w:val="00D74C96"/>
    <w:rsid w:val="00D7571B"/>
    <w:rsid w:val="00D758BD"/>
    <w:rsid w:val="00D75B70"/>
    <w:rsid w:val="00D764E7"/>
    <w:rsid w:val="00D765D1"/>
    <w:rsid w:val="00D76886"/>
    <w:rsid w:val="00D770DB"/>
    <w:rsid w:val="00D776CB"/>
    <w:rsid w:val="00D77776"/>
    <w:rsid w:val="00D777D9"/>
    <w:rsid w:val="00D8013A"/>
    <w:rsid w:val="00D80181"/>
    <w:rsid w:val="00D816A3"/>
    <w:rsid w:val="00D81A20"/>
    <w:rsid w:val="00D81E3F"/>
    <w:rsid w:val="00D8216B"/>
    <w:rsid w:val="00D824AE"/>
    <w:rsid w:val="00D82A31"/>
    <w:rsid w:val="00D82C86"/>
    <w:rsid w:val="00D82E94"/>
    <w:rsid w:val="00D83163"/>
    <w:rsid w:val="00D83FDD"/>
    <w:rsid w:val="00D840EC"/>
    <w:rsid w:val="00D842CE"/>
    <w:rsid w:val="00D84395"/>
    <w:rsid w:val="00D8447D"/>
    <w:rsid w:val="00D84E7A"/>
    <w:rsid w:val="00D850EA"/>
    <w:rsid w:val="00D85535"/>
    <w:rsid w:val="00D85BB1"/>
    <w:rsid w:val="00D85F3F"/>
    <w:rsid w:val="00D86710"/>
    <w:rsid w:val="00D86B45"/>
    <w:rsid w:val="00D86E5D"/>
    <w:rsid w:val="00D86F84"/>
    <w:rsid w:val="00D86F87"/>
    <w:rsid w:val="00D870F5"/>
    <w:rsid w:val="00D87669"/>
    <w:rsid w:val="00D87941"/>
    <w:rsid w:val="00D87966"/>
    <w:rsid w:val="00D87D64"/>
    <w:rsid w:val="00D900CD"/>
    <w:rsid w:val="00D90698"/>
    <w:rsid w:val="00D907CB"/>
    <w:rsid w:val="00D90F25"/>
    <w:rsid w:val="00D90FC9"/>
    <w:rsid w:val="00D91008"/>
    <w:rsid w:val="00D9100F"/>
    <w:rsid w:val="00D91D39"/>
    <w:rsid w:val="00D91D3D"/>
    <w:rsid w:val="00D920B6"/>
    <w:rsid w:val="00D924C4"/>
    <w:rsid w:val="00D929B2"/>
    <w:rsid w:val="00D92DBA"/>
    <w:rsid w:val="00D92DD6"/>
    <w:rsid w:val="00D92E9E"/>
    <w:rsid w:val="00D93392"/>
    <w:rsid w:val="00D93565"/>
    <w:rsid w:val="00D938F8"/>
    <w:rsid w:val="00D9404F"/>
    <w:rsid w:val="00D94269"/>
    <w:rsid w:val="00D94755"/>
    <w:rsid w:val="00D94882"/>
    <w:rsid w:val="00D94A22"/>
    <w:rsid w:val="00D94B4C"/>
    <w:rsid w:val="00D954F8"/>
    <w:rsid w:val="00D9593F"/>
    <w:rsid w:val="00D95A60"/>
    <w:rsid w:val="00D95ABD"/>
    <w:rsid w:val="00D95CAF"/>
    <w:rsid w:val="00D963AF"/>
    <w:rsid w:val="00D96CBE"/>
    <w:rsid w:val="00D96EE9"/>
    <w:rsid w:val="00D9730E"/>
    <w:rsid w:val="00D974CA"/>
    <w:rsid w:val="00D97702"/>
    <w:rsid w:val="00D97B18"/>
    <w:rsid w:val="00D97D3A"/>
    <w:rsid w:val="00D97F21"/>
    <w:rsid w:val="00DA0C7F"/>
    <w:rsid w:val="00DA11AB"/>
    <w:rsid w:val="00DA13A1"/>
    <w:rsid w:val="00DA1696"/>
    <w:rsid w:val="00DA1775"/>
    <w:rsid w:val="00DA1B2E"/>
    <w:rsid w:val="00DA202B"/>
    <w:rsid w:val="00DA299B"/>
    <w:rsid w:val="00DA2D3D"/>
    <w:rsid w:val="00DA307F"/>
    <w:rsid w:val="00DA3278"/>
    <w:rsid w:val="00DA3281"/>
    <w:rsid w:val="00DA34A1"/>
    <w:rsid w:val="00DA397C"/>
    <w:rsid w:val="00DA39A8"/>
    <w:rsid w:val="00DA3BF5"/>
    <w:rsid w:val="00DA3EC1"/>
    <w:rsid w:val="00DA4496"/>
    <w:rsid w:val="00DA49B5"/>
    <w:rsid w:val="00DA4D0B"/>
    <w:rsid w:val="00DA4F49"/>
    <w:rsid w:val="00DA50E0"/>
    <w:rsid w:val="00DA57A8"/>
    <w:rsid w:val="00DA5CDA"/>
    <w:rsid w:val="00DA609B"/>
    <w:rsid w:val="00DA6145"/>
    <w:rsid w:val="00DA637D"/>
    <w:rsid w:val="00DA6636"/>
    <w:rsid w:val="00DA6B76"/>
    <w:rsid w:val="00DA6D66"/>
    <w:rsid w:val="00DA6D79"/>
    <w:rsid w:val="00DA7292"/>
    <w:rsid w:val="00DA7352"/>
    <w:rsid w:val="00DA7B16"/>
    <w:rsid w:val="00DA7DEA"/>
    <w:rsid w:val="00DA7E0F"/>
    <w:rsid w:val="00DA7E87"/>
    <w:rsid w:val="00DB0692"/>
    <w:rsid w:val="00DB06AA"/>
    <w:rsid w:val="00DB0993"/>
    <w:rsid w:val="00DB0B1F"/>
    <w:rsid w:val="00DB0B35"/>
    <w:rsid w:val="00DB0F6F"/>
    <w:rsid w:val="00DB1007"/>
    <w:rsid w:val="00DB1269"/>
    <w:rsid w:val="00DB1512"/>
    <w:rsid w:val="00DB218E"/>
    <w:rsid w:val="00DB3BEE"/>
    <w:rsid w:val="00DB44C5"/>
    <w:rsid w:val="00DB4517"/>
    <w:rsid w:val="00DB460B"/>
    <w:rsid w:val="00DB4702"/>
    <w:rsid w:val="00DB4ACD"/>
    <w:rsid w:val="00DB4B44"/>
    <w:rsid w:val="00DB56C0"/>
    <w:rsid w:val="00DB5882"/>
    <w:rsid w:val="00DB60E5"/>
    <w:rsid w:val="00DB63D0"/>
    <w:rsid w:val="00DB63E0"/>
    <w:rsid w:val="00DB64A2"/>
    <w:rsid w:val="00DB7065"/>
    <w:rsid w:val="00DB736A"/>
    <w:rsid w:val="00DB743B"/>
    <w:rsid w:val="00DB762E"/>
    <w:rsid w:val="00DB7B9F"/>
    <w:rsid w:val="00DC0523"/>
    <w:rsid w:val="00DC0634"/>
    <w:rsid w:val="00DC06FB"/>
    <w:rsid w:val="00DC0AED"/>
    <w:rsid w:val="00DC0DF8"/>
    <w:rsid w:val="00DC0E50"/>
    <w:rsid w:val="00DC0FC4"/>
    <w:rsid w:val="00DC1196"/>
    <w:rsid w:val="00DC1760"/>
    <w:rsid w:val="00DC183E"/>
    <w:rsid w:val="00DC21B1"/>
    <w:rsid w:val="00DC22F1"/>
    <w:rsid w:val="00DC2334"/>
    <w:rsid w:val="00DC2A5F"/>
    <w:rsid w:val="00DC2B63"/>
    <w:rsid w:val="00DC2F58"/>
    <w:rsid w:val="00DC3398"/>
    <w:rsid w:val="00DC33C8"/>
    <w:rsid w:val="00DC39BE"/>
    <w:rsid w:val="00DC3D63"/>
    <w:rsid w:val="00DC4500"/>
    <w:rsid w:val="00DC48DF"/>
    <w:rsid w:val="00DC4C9F"/>
    <w:rsid w:val="00DC4CEA"/>
    <w:rsid w:val="00DC4EE5"/>
    <w:rsid w:val="00DC59F3"/>
    <w:rsid w:val="00DC5E27"/>
    <w:rsid w:val="00DC617C"/>
    <w:rsid w:val="00DC63DB"/>
    <w:rsid w:val="00DC64B2"/>
    <w:rsid w:val="00DC6AF6"/>
    <w:rsid w:val="00DC73F6"/>
    <w:rsid w:val="00DC766A"/>
    <w:rsid w:val="00DC76E6"/>
    <w:rsid w:val="00DC7724"/>
    <w:rsid w:val="00DC7D22"/>
    <w:rsid w:val="00DC7EA7"/>
    <w:rsid w:val="00DC7FD0"/>
    <w:rsid w:val="00DD014D"/>
    <w:rsid w:val="00DD0489"/>
    <w:rsid w:val="00DD06B1"/>
    <w:rsid w:val="00DD071B"/>
    <w:rsid w:val="00DD0773"/>
    <w:rsid w:val="00DD0C2F"/>
    <w:rsid w:val="00DD0C94"/>
    <w:rsid w:val="00DD0DCA"/>
    <w:rsid w:val="00DD0EC1"/>
    <w:rsid w:val="00DD1215"/>
    <w:rsid w:val="00DD17C1"/>
    <w:rsid w:val="00DD1CF4"/>
    <w:rsid w:val="00DD2362"/>
    <w:rsid w:val="00DD2B4D"/>
    <w:rsid w:val="00DD2E6A"/>
    <w:rsid w:val="00DD34A2"/>
    <w:rsid w:val="00DD35FF"/>
    <w:rsid w:val="00DD3AB9"/>
    <w:rsid w:val="00DD3C43"/>
    <w:rsid w:val="00DD3D64"/>
    <w:rsid w:val="00DD40E9"/>
    <w:rsid w:val="00DD40FD"/>
    <w:rsid w:val="00DD431D"/>
    <w:rsid w:val="00DD4AEE"/>
    <w:rsid w:val="00DD5050"/>
    <w:rsid w:val="00DD6F2E"/>
    <w:rsid w:val="00DD70D9"/>
    <w:rsid w:val="00DD7275"/>
    <w:rsid w:val="00DD7360"/>
    <w:rsid w:val="00DD77B3"/>
    <w:rsid w:val="00DD786B"/>
    <w:rsid w:val="00DD7882"/>
    <w:rsid w:val="00DD7E2B"/>
    <w:rsid w:val="00DE002C"/>
    <w:rsid w:val="00DE01EA"/>
    <w:rsid w:val="00DE0219"/>
    <w:rsid w:val="00DE0559"/>
    <w:rsid w:val="00DE05F9"/>
    <w:rsid w:val="00DE06C6"/>
    <w:rsid w:val="00DE08E9"/>
    <w:rsid w:val="00DE0A3A"/>
    <w:rsid w:val="00DE0DD3"/>
    <w:rsid w:val="00DE0F6F"/>
    <w:rsid w:val="00DE1203"/>
    <w:rsid w:val="00DE20B6"/>
    <w:rsid w:val="00DE285C"/>
    <w:rsid w:val="00DE2946"/>
    <w:rsid w:val="00DE29FC"/>
    <w:rsid w:val="00DE32B1"/>
    <w:rsid w:val="00DE3AE4"/>
    <w:rsid w:val="00DE3D39"/>
    <w:rsid w:val="00DE4018"/>
    <w:rsid w:val="00DE4E6F"/>
    <w:rsid w:val="00DE5761"/>
    <w:rsid w:val="00DE5B7C"/>
    <w:rsid w:val="00DE5E62"/>
    <w:rsid w:val="00DE61C1"/>
    <w:rsid w:val="00DE628D"/>
    <w:rsid w:val="00DE65A6"/>
    <w:rsid w:val="00DE6735"/>
    <w:rsid w:val="00DE6A58"/>
    <w:rsid w:val="00DE7559"/>
    <w:rsid w:val="00DE7979"/>
    <w:rsid w:val="00DF060C"/>
    <w:rsid w:val="00DF10AA"/>
    <w:rsid w:val="00DF1425"/>
    <w:rsid w:val="00DF17D6"/>
    <w:rsid w:val="00DF1901"/>
    <w:rsid w:val="00DF19BF"/>
    <w:rsid w:val="00DF2020"/>
    <w:rsid w:val="00DF2260"/>
    <w:rsid w:val="00DF251A"/>
    <w:rsid w:val="00DF29E0"/>
    <w:rsid w:val="00DF2D79"/>
    <w:rsid w:val="00DF358F"/>
    <w:rsid w:val="00DF3601"/>
    <w:rsid w:val="00DF361A"/>
    <w:rsid w:val="00DF361B"/>
    <w:rsid w:val="00DF4238"/>
    <w:rsid w:val="00DF4440"/>
    <w:rsid w:val="00DF4519"/>
    <w:rsid w:val="00DF45BC"/>
    <w:rsid w:val="00DF47C0"/>
    <w:rsid w:val="00DF4C84"/>
    <w:rsid w:val="00DF5563"/>
    <w:rsid w:val="00DF56B3"/>
    <w:rsid w:val="00DF5B2E"/>
    <w:rsid w:val="00DF5CE6"/>
    <w:rsid w:val="00DF67BC"/>
    <w:rsid w:val="00DF6CBE"/>
    <w:rsid w:val="00DF6DC1"/>
    <w:rsid w:val="00DF6F72"/>
    <w:rsid w:val="00DF739E"/>
    <w:rsid w:val="00DF748C"/>
    <w:rsid w:val="00DF74C0"/>
    <w:rsid w:val="00DF7A72"/>
    <w:rsid w:val="00E004E5"/>
    <w:rsid w:val="00E008BA"/>
    <w:rsid w:val="00E0099C"/>
    <w:rsid w:val="00E011B2"/>
    <w:rsid w:val="00E011F1"/>
    <w:rsid w:val="00E0121D"/>
    <w:rsid w:val="00E013D8"/>
    <w:rsid w:val="00E01DAF"/>
    <w:rsid w:val="00E01E40"/>
    <w:rsid w:val="00E01FA4"/>
    <w:rsid w:val="00E02F6C"/>
    <w:rsid w:val="00E0345F"/>
    <w:rsid w:val="00E03528"/>
    <w:rsid w:val="00E03A92"/>
    <w:rsid w:val="00E03D89"/>
    <w:rsid w:val="00E03F81"/>
    <w:rsid w:val="00E04C6C"/>
    <w:rsid w:val="00E04E02"/>
    <w:rsid w:val="00E05666"/>
    <w:rsid w:val="00E060DA"/>
    <w:rsid w:val="00E06195"/>
    <w:rsid w:val="00E061CF"/>
    <w:rsid w:val="00E063F5"/>
    <w:rsid w:val="00E065A5"/>
    <w:rsid w:val="00E0672E"/>
    <w:rsid w:val="00E06741"/>
    <w:rsid w:val="00E06D5B"/>
    <w:rsid w:val="00E06F8B"/>
    <w:rsid w:val="00E073E9"/>
    <w:rsid w:val="00E0766D"/>
    <w:rsid w:val="00E07F5C"/>
    <w:rsid w:val="00E107F8"/>
    <w:rsid w:val="00E1093D"/>
    <w:rsid w:val="00E10C2C"/>
    <w:rsid w:val="00E10CE9"/>
    <w:rsid w:val="00E11707"/>
    <w:rsid w:val="00E11C9E"/>
    <w:rsid w:val="00E11F40"/>
    <w:rsid w:val="00E11F6A"/>
    <w:rsid w:val="00E11FF7"/>
    <w:rsid w:val="00E12136"/>
    <w:rsid w:val="00E13D15"/>
    <w:rsid w:val="00E142FC"/>
    <w:rsid w:val="00E1431E"/>
    <w:rsid w:val="00E143B9"/>
    <w:rsid w:val="00E14DBC"/>
    <w:rsid w:val="00E14E43"/>
    <w:rsid w:val="00E1507E"/>
    <w:rsid w:val="00E151C2"/>
    <w:rsid w:val="00E1581B"/>
    <w:rsid w:val="00E16852"/>
    <w:rsid w:val="00E16A47"/>
    <w:rsid w:val="00E16FE7"/>
    <w:rsid w:val="00E17A8E"/>
    <w:rsid w:val="00E17D1D"/>
    <w:rsid w:val="00E17D4D"/>
    <w:rsid w:val="00E17EB3"/>
    <w:rsid w:val="00E203FA"/>
    <w:rsid w:val="00E2054F"/>
    <w:rsid w:val="00E209E6"/>
    <w:rsid w:val="00E209F5"/>
    <w:rsid w:val="00E20BDD"/>
    <w:rsid w:val="00E21BF2"/>
    <w:rsid w:val="00E226A0"/>
    <w:rsid w:val="00E227F0"/>
    <w:rsid w:val="00E227FF"/>
    <w:rsid w:val="00E22BA8"/>
    <w:rsid w:val="00E22BEB"/>
    <w:rsid w:val="00E22E47"/>
    <w:rsid w:val="00E22F31"/>
    <w:rsid w:val="00E22FC1"/>
    <w:rsid w:val="00E23427"/>
    <w:rsid w:val="00E239E4"/>
    <w:rsid w:val="00E23D16"/>
    <w:rsid w:val="00E23DDB"/>
    <w:rsid w:val="00E23E22"/>
    <w:rsid w:val="00E23FC4"/>
    <w:rsid w:val="00E2428E"/>
    <w:rsid w:val="00E24C98"/>
    <w:rsid w:val="00E24EDA"/>
    <w:rsid w:val="00E25DD4"/>
    <w:rsid w:val="00E25EF5"/>
    <w:rsid w:val="00E26076"/>
    <w:rsid w:val="00E26109"/>
    <w:rsid w:val="00E263DE"/>
    <w:rsid w:val="00E26730"/>
    <w:rsid w:val="00E26BC4"/>
    <w:rsid w:val="00E26D04"/>
    <w:rsid w:val="00E278D5"/>
    <w:rsid w:val="00E278F7"/>
    <w:rsid w:val="00E27B68"/>
    <w:rsid w:val="00E30246"/>
    <w:rsid w:val="00E303CF"/>
    <w:rsid w:val="00E30B4B"/>
    <w:rsid w:val="00E31DCC"/>
    <w:rsid w:val="00E31EC3"/>
    <w:rsid w:val="00E322F2"/>
    <w:rsid w:val="00E323D4"/>
    <w:rsid w:val="00E328A6"/>
    <w:rsid w:val="00E32D57"/>
    <w:rsid w:val="00E33046"/>
    <w:rsid w:val="00E3328A"/>
    <w:rsid w:val="00E33480"/>
    <w:rsid w:val="00E33A5B"/>
    <w:rsid w:val="00E33B76"/>
    <w:rsid w:val="00E3474F"/>
    <w:rsid w:val="00E352E8"/>
    <w:rsid w:val="00E35B2D"/>
    <w:rsid w:val="00E35FD4"/>
    <w:rsid w:val="00E367D7"/>
    <w:rsid w:val="00E3790C"/>
    <w:rsid w:val="00E401A0"/>
    <w:rsid w:val="00E405D7"/>
    <w:rsid w:val="00E40CBB"/>
    <w:rsid w:val="00E40EE1"/>
    <w:rsid w:val="00E41631"/>
    <w:rsid w:val="00E41C34"/>
    <w:rsid w:val="00E41E48"/>
    <w:rsid w:val="00E41F4A"/>
    <w:rsid w:val="00E41FCC"/>
    <w:rsid w:val="00E420F2"/>
    <w:rsid w:val="00E426DF"/>
    <w:rsid w:val="00E42CF9"/>
    <w:rsid w:val="00E42DBB"/>
    <w:rsid w:val="00E4428B"/>
    <w:rsid w:val="00E442C7"/>
    <w:rsid w:val="00E45759"/>
    <w:rsid w:val="00E45A0B"/>
    <w:rsid w:val="00E45D95"/>
    <w:rsid w:val="00E45E95"/>
    <w:rsid w:val="00E460F2"/>
    <w:rsid w:val="00E4639D"/>
    <w:rsid w:val="00E47407"/>
    <w:rsid w:val="00E477D5"/>
    <w:rsid w:val="00E47844"/>
    <w:rsid w:val="00E47D97"/>
    <w:rsid w:val="00E50173"/>
    <w:rsid w:val="00E50222"/>
    <w:rsid w:val="00E50341"/>
    <w:rsid w:val="00E50BFA"/>
    <w:rsid w:val="00E510A1"/>
    <w:rsid w:val="00E5117C"/>
    <w:rsid w:val="00E51270"/>
    <w:rsid w:val="00E5185C"/>
    <w:rsid w:val="00E5186B"/>
    <w:rsid w:val="00E51A34"/>
    <w:rsid w:val="00E526A6"/>
    <w:rsid w:val="00E526E8"/>
    <w:rsid w:val="00E529B6"/>
    <w:rsid w:val="00E52B74"/>
    <w:rsid w:val="00E534AB"/>
    <w:rsid w:val="00E53601"/>
    <w:rsid w:val="00E54537"/>
    <w:rsid w:val="00E546DF"/>
    <w:rsid w:val="00E546EC"/>
    <w:rsid w:val="00E54793"/>
    <w:rsid w:val="00E5481E"/>
    <w:rsid w:val="00E54F8A"/>
    <w:rsid w:val="00E55142"/>
    <w:rsid w:val="00E5525B"/>
    <w:rsid w:val="00E552F5"/>
    <w:rsid w:val="00E55F01"/>
    <w:rsid w:val="00E56507"/>
    <w:rsid w:val="00E5653B"/>
    <w:rsid w:val="00E565A5"/>
    <w:rsid w:val="00E56953"/>
    <w:rsid w:val="00E56C48"/>
    <w:rsid w:val="00E571BE"/>
    <w:rsid w:val="00E57310"/>
    <w:rsid w:val="00E573E7"/>
    <w:rsid w:val="00E57DC9"/>
    <w:rsid w:val="00E60254"/>
    <w:rsid w:val="00E60406"/>
    <w:rsid w:val="00E60BB5"/>
    <w:rsid w:val="00E610A8"/>
    <w:rsid w:val="00E6120F"/>
    <w:rsid w:val="00E61334"/>
    <w:rsid w:val="00E613CF"/>
    <w:rsid w:val="00E61728"/>
    <w:rsid w:val="00E61736"/>
    <w:rsid w:val="00E617ED"/>
    <w:rsid w:val="00E61890"/>
    <w:rsid w:val="00E6256C"/>
    <w:rsid w:val="00E62745"/>
    <w:rsid w:val="00E63A20"/>
    <w:rsid w:val="00E63F1F"/>
    <w:rsid w:val="00E63FCF"/>
    <w:rsid w:val="00E64285"/>
    <w:rsid w:val="00E646C1"/>
    <w:rsid w:val="00E64839"/>
    <w:rsid w:val="00E648E4"/>
    <w:rsid w:val="00E64FB8"/>
    <w:rsid w:val="00E655D5"/>
    <w:rsid w:val="00E65990"/>
    <w:rsid w:val="00E65E8A"/>
    <w:rsid w:val="00E66401"/>
    <w:rsid w:val="00E66533"/>
    <w:rsid w:val="00E6660C"/>
    <w:rsid w:val="00E667F5"/>
    <w:rsid w:val="00E66846"/>
    <w:rsid w:val="00E668CB"/>
    <w:rsid w:val="00E66B21"/>
    <w:rsid w:val="00E6700A"/>
    <w:rsid w:val="00E670A3"/>
    <w:rsid w:val="00E671EB"/>
    <w:rsid w:val="00E6792B"/>
    <w:rsid w:val="00E67E9B"/>
    <w:rsid w:val="00E706ED"/>
    <w:rsid w:val="00E7090A"/>
    <w:rsid w:val="00E70B41"/>
    <w:rsid w:val="00E70CF4"/>
    <w:rsid w:val="00E71192"/>
    <w:rsid w:val="00E7171B"/>
    <w:rsid w:val="00E71925"/>
    <w:rsid w:val="00E71AAD"/>
    <w:rsid w:val="00E71CD7"/>
    <w:rsid w:val="00E7222C"/>
    <w:rsid w:val="00E7270B"/>
    <w:rsid w:val="00E72820"/>
    <w:rsid w:val="00E72D5A"/>
    <w:rsid w:val="00E7319A"/>
    <w:rsid w:val="00E734A7"/>
    <w:rsid w:val="00E734E9"/>
    <w:rsid w:val="00E73731"/>
    <w:rsid w:val="00E73991"/>
    <w:rsid w:val="00E7407A"/>
    <w:rsid w:val="00E74110"/>
    <w:rsid w:val="00E74ACC"/>
    <w:rsid w:val="00E74B04"/>
    <w:rsid w:val="00E74F14"/>
    <w:rsid w:val="00E7506E"/>
    <w:rsid w:val="00E750C1"/>
    <w:rsid w:val="00E75177"/>
    <w:rsid w:val="00E753C9"/>
    <w:rsid w:val="00E7563F"/>
    <w:rsid w:val="00E75939"/>
    <w:rsid w:val="00E75CB1"/>
    <w:rsid w:val="00E75F5E"/>
    <w:rsid w:val="00E761C6"/>
    <w:rsid w:val="00E761EC"/>
    <w:rsid w:val="00E76390"/>
    <w:rsid w:val="00E76497"/>
    <w:rsid w:val="00E765A9"/>
    <w:rsid w:val="00E76940"/>
    <w:rsid w:val="00E76BA9"/>
    <w:rsid w:val="00E7783B"/>
    <w:rsid w:val="00E80524"/>
    <w:rsid w:val="00E8065B"/>
    <w:rsid w:val="00E80B3F"/>
    <w:rsid w:val="00E8125C"/>
    <w:rsid w:val="00E81414"/>
    <w:rsid w:val="00E8146C"/>
    <w:rsid w:val="00E818F0"/>
    <w:rsid w:val="00E81F70"/>
    <w:rsid w:val="00E823BA"/>
    <w:rsid w:val="00E825CD"/>
    <w:rsid w:val="00E82C59"/>
    <w:rsid w:val="00E82D9B"/>
    <w:rsid w:val="00E83276"/>
    <w:rsid w:val="00E8341C"/>
    <w:rsid w:val="00E83426"/>
    <w:rsid w:val="00E83C00"/>
    <w:rsid w:val="00E83DF8"/>
    <w:rsid w:val="00E841CA"/>
    <w:rsid w:val="00E842AE"/>
    <w:rsid w:val="00E8445C"/>
    <w:rsid w:val="00E84884"/>
    <w:rsid w:val="00E8550F"/>
    <w:rsid w:val="00E8563D"/>
    <w:rsid w:val="00E85883"/>
    <w:rsid w:val="00E85E9F"/>
    <w:rsid w:val="00E8607D"/>
    <w:rsid w:val="00E860B4"/>
    <w:rsid w:val="00E865FD"/>
    <w:rsid w:val="00E868C8"/>
    <w:rsid w:val="00E86F03"/>
    <w:rsid w:val="00E8738C"/>
    <w:rsid w:val="00E8775B"/>
    <w:rsid w:val="00E87F85"/>
    <w:rsid w:val="00E90542"/>
    <w:rsid w:val="00E918AA"/>
    <w:rsid w:val="00E91C5E"/>
    <w:rsid w:val="00E91EB1"/>
    <w:rsid w:val="00E92491"/>
    <w:rsid w:val="00E925F6"/>
    <w:rsid w:val="00E927A5"/>
    <w:rsid w:val="00E92F62"/>
    <w:rsid w:val="00E92FC5"/>
    <w:rsid w:val="00E9338F"/>
    <w:rsid w:val="00E939F1"/>
    <w:rsid w:val="00E93AF5"/>
    <w:rsid w:val="00E94189"/>
    <w:rsid w:val="00E9455B"/>
    <w:rsid w:val="00E9465E"/>
    <w:rsid w:val="00E946DC"/>
    <w:rsid w:val="00E94C71"/>
    <w:rsid w:val="00E94F5C"/>
    <w:rsid w:val="00E953F8"/>
    <w:rsid w:val="00E95C34"/>
    <w:rsid w:val="00E95DE6"/>
    <w:rsid w:val="00E96025"/>
    <w:rsid w:val="00E96688"/>
    <w:rsid w:val="00E9674B"/>
    <w:rsid w:val="00E97AB3"/>
    <w:rsid w:val="00E97F81"/>
    <w:rsid w:val="00EA0256"/>
    <w:rsid w:val="00EA0325"/>
    <w:rsid w:val="00EA0558"/>
    <w:rsid w:val="00EA072B"/>
    <w:rsid w:val="00EA1539"/>
    <w:rsid w:val="00EA155C"/>
    <w:rsid w:val="00EA20F7"/>
    <w:rsid w:val="00EA210C"/>
    <w:rsid w:val="00EA2236"/>
    <w:rsid w:val="00EA3BD8"/>
    <w:rsid w:val="00EA3CE9"/>
    <w:rsid w:val="00EA47DD"/>
    <w:rsid w:val="00EA4B3C"/>
    <w:rsid w:val="00EA52A3"/>
    <w:rsid w:val="00EA5AAC"/>
    <w:rsid w:val="00EA5DC2"/>
    <w:rsid w:val="00EA60E7"/>
    <w:rsid w:val="00EA6257"/>
    <w:rsid w:val="00EA66C0"/>
    <w:rsid w:val="00EA6D0C"/>
    <w:rsid w:val="00EB0058"/>
    <w:rsid w:val="00EB0766"/>
    <w:rsid w:val="00EB0830"/>
    <w:rsid w:val="00EB1439"/>
    <w:rsid w:val="00EB26EA"/>
    <w:rsid w:val="00EB27C6"/>
    <w:rsid w:val="00EB291B"/>
    <w:rsid w:val="00EB2978"/>
    <w:rsid w:val="00EB2A27"/>
    <w:rsid w:val="00EB2EEA"/>
    <w:rsid w:val="00EB3050"/>
    <w:rsid w:val="00EB310B"/>
    <w:rsid w:val="00EB3B51"/>
    <w:rsid w:val="00EB41F9"/>
    <w:rsid w:val="00EB42A1"/>
    <w:rsid w:val="00EB443A"/>
    <w:rsid w:val="00EB4C5D"/>
    <w:rsid w:val="00EB504F"/>
    <w:rsid w:val="00EB57EE"/>
    <w:rsid w:val="00EB59CA"/>
    <w:rsid w:val="00EB6040"/>
    <w:rsid w:val="00EB607E"/>
    <w:rsid w:val="00EB6386"/>
    <w:rsid w:val="00EB65E8"/>
    <w:rsid w:val="00EB66B8"/>
    <w:rsid w:val="00EB6727"/>
    <w:rsid w:val="00EB6A1C"/>
    <w:rsid w:val="00EC058C"/>
    <w:rsid w:val="00EC07A5"/>
    <w:rsid w:val="00EC0C64"/>
    <w:rsid w:val="00EC0E15"/>
    <w:rsid w:val="00EC100B"/>
    <w:rsid w:val="00EC1247"/>
    <w:rsid w:val="00EC12FC"/>
    <w:rsid w:val="00EC1B5E"/>
    <w:rsid w:val="00EC1D35"/>
    <w:rsid w:val="00EC1EAA"/>
    <w:rsid w:val="00EC20EC"/>
    <w:rsid w:val="00EC2234"/>
    <w:rsid w:val="00EC22CF"/>
    <w:rsid w:val="00EC26A7"/>
    <w:rsid w:val="00EC2E3F"/>
    <w:rsid w:val="00EC3047"/>
    <w:rsid w:val="00EC30C1"/>
    <w:rsid w:val="00EC30F4"/>
    <w:rsid w:val="00EC32B1"/>
    <w:rsid w:val="00EC3AFF"/>
    <w:rsid w:val="00EC3BE2"/>
    <w:rsid w:val="00EC4B2F"/>
    <w:rsid w:val="00EC50FD"/>
    <w:rsid w:val="00EC5212"/>
    <w:rsid w:val="00EC521A"/>
    <w:rsid w:val="00EC5494"/>
    <w:rsid w:val="00EC5995"/>
    <w:rsid w:val="00EC5D49"/>
    <w:rsid w:val="00EC5EC4"/>
    <w:rsid w:val="00EC60E1"/>
    <w:rsid w:val="00EC6CD5"/>
    <w:rsid w:val="00EC6E27"/>
    <w:rsid w:val="00EC7B07"/>
    <w:rsid w:val="00ED0074"/>
    <w:rsid w:val="00ED0314"/>
    <w:rsid w:val="00ED0661"/>
    <w:rsid w:val="00ED0729"/>
    <w:rsid w:val="00ED07F1"/>
    <w:rsid w:val="00ED0AE6"/>
    <w:rsid w:val="00ED0FD5"/>
    <w:rsid w:val="00ED122D"/>
    <w:rsid w:val="00ED1257"/>
    <w:rsid w:val="00ED15A9"/>
    <w:rsid w:val="00ED1C84"/>
    <w:rsid w:val="00ED1CF6"/>
    <w:rsid w:val="00ED1D94"/>
    <w:rsid w:val="00ED1EDE"/>
    <w:rsid w:val="00ED256F"/>
    <w:rsid w:val="00ED276B"/>
    <w:rsid w:val="00ED2C50"/>
    <w:rsid w:val="00ED3205"/>
    <w:rsid w:val="00ED366B"/>
    <w:rsid w:val="00ED3B5F"/>
    <w:rsid w:val="00ED3E78"/>
    <w:rsid w:val="00ED412E"/>
    <w:rsid w:val="00ED42DF"/>
    <w:rsid w:val="00ED482A"/>
    <w:rsid w:val="00ED4BA8"/>
    <w:rsid w:val="00ED5951"/>
    <w:rsid w:val="00ED5CE3"/>
    <w:rsid w:val="00ED5CEB"/>
    <w:rsid w:val="00ED5D06"/>
    <w:rsid w:val="00ED5EA0"/>
    <w:rsid w:val="00ED602E"/>
    <w:rsid w:val="00ED68A0"/>
    <w:rsid w:val="00ED6B18"/>
    <w:rsid w:val="00ED6C14"/>
    <w:rsid w:val="00ED6C1E"/>
    <w:rsid w:val="00ED6C3C"/>
    <w:rsid w:val="00ED6C43"/>
    <w:rsid w:val="00ED74B2"/>
    <w:rsid w:val="00ED7592"/>
    <w:rsid w:val="00EE0037"/>
    <w:rsid w:val="00EE01FF"/>
    <w:rsid w:val="00EE0333"/>
    <w:rsid w:val="00EE03A5"/>
    <w:rsid w:val="00EE03C7"/>
    <w:rsid w:val="00EE07F3"/>
    <w:rsid w:val="00EE0CA9"/>
    <w:rsid w:val="00EE0F1A"/>
    <w:rsid w:val="00EE114B"/>
    <w:rsid w:val="00EE13E8"/>
    <w:rsid w:val="00EE16EE"/>
    <w:rsid w:val="00EE1BB0"/>
    <w:rsid w:val="00EE1C21"/>
    <w:rsid w:val="00EE29A6"/>
    <w:rsid w:val="00EE2FFD"/>
    <w:rsid w:val="00EE3733"/>
    <w:rsid w:val="00EE3768"/>
    <w:rsid w:val="00EE3D1B"/>
    <w:rsid w:val="00EE3DA5"/>
    <w:rsid w:val="00EE41AF"/>
    <w:rsid w:val="00EE421C"/>
    <w:rsid w:val="00EE475C"/>
    <w:rsid w:val="00EE4AD0"/>
    <w:rsid w:val="00EE4B9E"/>
    <w:rsid w:val="00EE4EEE"/>
    <w:rsid w:val="00EE5404"/>
    <w:rsid w:val="00EE5506"/>
    <w:rsid w:val="00EE597B"/>
    <w:rsid w:val="00EE5CDE"/>
    <w:rsid w:val="00EE5DC5"/>
    <w:rsid w:val="00EE5EA5"/>
    <w:rsid w:val="00EE5F95"/>
    <w:rsid w:val="00EE682A"/>
    <w:rsid w:val="00EE6927"/>
    <w:rsid w:val="00EE6E9A"/>
    <w:rsid w:val="00EE7116"/>
    <w:rsid w:val="00EE75C9"/>
    <w:rsid w:val="00EE75CC"/>
    <w:rsid w:val="00EE7DB6"/>
    <w:rsid w:val="00EF02FF"/>
    <w:rsid w:val="00EF04FF"/>
    <w:rsid w:val="00EF0D7E"/>
    <w:rsid w:val="00EF0EFB"/>
    <w:rsid w:val="00EF0F56"/>
    <w:rsid w:val="00EF11CE"/>
    <w:rsid w:val="00EF1290"/>
    <w:rsid w:val="00EF158D"/>
    <w:rsid w:val="00EF1694"/>
    <w:rsid w:val="00EF388E"/>
    <w:rsid w:val="00EF3CBD"/>
    <w:rsid w:val="00EF3CD1"/>
    <w:rsid w:val="00EF3E59"/>
    <w:rsid w:val="00EF3E72"/>
    <w:rsid w:val="00EF4549"/>
    <w:rsid w:val="00EF457A"/>
    <w:rsid w:val="00EF4891"/>
    <w:rsid w:val="00EF5015"/>
    <w:rsid w:val="00EF65A8"/>
    <w:rsid w:val="00EF6D2B"/>
    <w:rsid w:val="00EF7076"/>
    <w:rsid w:val="00EF722E"/>
    <w:rsid w:val="00EF7C90"/>
    <w:rsid w:val="00EF7E73"/>
    <w:rsid w:val="00F000D5"/>
    <w:rsid w:val="00F006EA"/>
    <w:rsid w:val="00F00B11"/>
    <w:rsid w:val="00F00C89"/>
    <w:rsid w:val="00F00D08"/>
    <w:rsid w:val="00F00D79"/>
    <w:rsid w:val="00F00E87"/>
    <w:rsid w:val="00F01259"/>
    <w:rsid w:val="00F0153A"/>
    <w:rsid w:val="00F015F4"/>
    <w:rsid w:val="00F02093"/>
    <w:rsid w:val="00F028AF"/>
    <w:rsid w:val="00F02A5E"/>
    <w:rsid w:val="00F02B7B"/>
    <w:rsid w:val="00F02C86"/>
    <w:rsid w:val="00F02E8D"/>
    <w:rsid w:val="00F03021"/>
    <w:rsid w:val="00F040CB"/>
    <w:rsid w:val="00F049A4"/>
    <w:rsid w:val="00F05016"/>
    <w:rsid w:val="00F05366"/>
    <w:rsid w:val="00F0563F"/>
    <w:rsid w:val="00F05A09"/>
    <w:rsid w:val="00F05F26"/>
    <w:rsid w:val="00F06632"/>
    <w:rsid w:val="00F06AB5"/>
    <w:rsid w:val="00F06BFB"/>
    <w:rsid w:val="00F075EB"/>
    <w:rsid w:val="00F07784"/>
    <w:rsid w:val="00F078A4"/>
    <w:rsid w:val="00F07C80"/>
    <w:rsid w:val="00F10346"/>
    <w:rsid w:val="00F10A11"/>
    <w:rsid w:val="00F11836"/>
    <w:rsid w:val="00F11D3F"/>
    <w:rsid w:val="00F12284"/>
    <w:rsid w:val="00F12623"/>
    <w:rsid w:val="00F127C2"/>
    <w:rsid w:val="00F12D25"/>
    <w:rsid w:val="00F13D9A"/>
    <w:rsid w:val="00F1409C"/>
    <w:rsid w:val="00F14115"/>
    <w:rsid w:val="00F14497"/>
    <w:rsid w:val="00F15360"/>
    <w:rsid w:val="00F1537B"/>
    <w:rsid w:val="00F1568C"/>
    <w:rsid w:val="00F156E7"/>
    <w:rsid w:val="00F158C9"/>
    <w:rsid w:val="00F15939"/>
    <w:rsid w:val="00F15BA4"/>
    <w:rsid w:val="00F162E3"/>
    <w:rsid w:val="00F16685"/>
    <w:rsid w:val="00F16A4C"/>
    <w:rsid w:val="00F1717D"/>
    <w:rsid w:val="00F171EA"/>
    <w:rsid w:val="00F17C06"/>
    <w:rsid w:val="00F17CE9"/>
    <w:rsid w:val="00F208B9"/>
    <w:rsid w:val="00F209AB"/>
    <w:rsid w:val="00F20DEA"/>
    <w:rsid w:val="00F21001"/>
    <w:rsid w:val="00F217B4"/>
    <w:rsid w:val="00F21830"/>
    <w:rsid w:val="00F218D6"/>
    <w:rsid w:val="00F21A60"/>
    <w:rsid w:val="00F21E86"/>
    <w:rsid w:val="00F23584"/>
    <w:rsid w:val="00F23773"/>
    <w:rsid w:val="00F2381D"/>
    <w:rsid w:val="00F24191"/>
    <w:rsid w:val="00F241FF"/>
    <w:rsid w:val="00F24679"/>
    <w:rsid w:val="00F24825"/>
    <w:rsid w:val="00F24D61"/>
    <w:rsid w:val="00F25496"/>
    <w:rsid w:val="00F257F1"/>
    <w:rsid w:val="00F25972"/>
    <w:rsid w:val="00F25C2C"/>
    <w:rsid w:val="00F25F5C"/>
    <w:rsid w:val="00F26053"/>
    <w:rsid w:val="00F2652F"/>
    <w:rsid w:val="00F3010D"/>
    <w:rsid w:val="00F305E0"/>
    <w:rsid w:val="00F3086C"/>
    <w:rsid w:val="00F30E06"/>
    <w:rsid w:val="00F3118C"/>
    <w:rsid w:val="00F31A98"/>
    <w:rsid w:val="00F32550"/>
    <w:rsid w:val="00F3256C"/>
    <w:rsid w:val="00F325F8"/>
    <w:rsid w:val="00F325F9"/>
    <w:rsid w:val="00F32851"/>
    <w:rsid w:val="00F33116"/>
    <w:rsid w:val="00F33249"/>
    <w:rsid w:val="00F333A2"/>
    <w:rsid w:val="00F335F1"/>
    <w:rsid w:val="00F33A6C"/>
    <w:rsid w:val="00F33C4E"/>
    <w:rsid w:val="00F3426F"/>
    <w:rsid w:val="00F344DB"/>
    <w:rsid w:val="00F3486D"/>
    <w:rsid w:val="00F34D4B"/>
    <w:rsid w:val="00F34F96"/>
    <w:rsid w:val="00F35360"/>
    <w:rsid w:val="00F3540C"/>
    <w:rsid w:val="00F35BF0"/>
    <w:rsid w:val="00F36212"/>
    <w:rsid w:val="00F372F1"/>
    <w:rsid w:val="00F374B0"/>
    <w:rsid w:val="00F376FF"/>
    <w:rsid w:val="00F37E55"/>
    <w:rsid w:val="00F40939"/>
    <w:rsid w:val="00F41299"/>
    <w:rsid w:val="00F41415"/>
    <w:rsid w:val="00F41847"/>
    <w:rsid w:val="00F419C1"/>
    <w:rsid w:val="00F41CCF"/>
    <w:rsid w:val="00F41D5E"/>
    <w:rsid w:val="00F41DCA"/>
    <w:rsid w:val="00F420D6"/>
    <w:rsid w:val="00F422C3"/>
    <w:rsid w:val="00F42B24"/>
    <w:rsid w:val="00F42D23"/>
    <w:rsid w:val="00F42F17"/>
    <w:rsid w:val="00F434F9"/>
    <w:rsid w:val="00F43870"/>
    <w:rsid w:val="00F43DDE"/>
    <w:rsid w:val="00F43EC2"/>
    <w:rsid w:val="00F441A0"/>
    <w:rsid w:val="00F441D5"/>
    <w:rsid w:val="00F44B2D"/>
    <w:rsid w:val="00F4558B"/>
    <w:rsid w:val="00F45611"/>
    <w:rsid w:val="00F45C2E"/>
    <w:rsid w:val="00F4685D"/>
    <w:rsid w:val="00F4698A"/>
    <w:rsid w:val="00F474D3"/>
    <w:rsid w:val="00F47505"/>
    <w:rsid w:val="00F47B6A"/>
    <w:rsid w:val="00F510DC"/>
    <w:rsid w:val="00F51962"/>
    <w:rsid w:val="00F51C38"/>
    <w:rsid w:val="00F51F74"/>
    <w:rsid w:val="00F520EE"/>
    <w:rsid w:val="00F530B7"/>
    <w:rsid w:val="00F53541"/>
    <w:rsid w:val="00F5382D"/>
    <w:rsid w:val="00F5390D"/>
    <w:rsid w:val="00F53C64"/>
    <w:rsid w:val="00F53D45"/>
    <w:rsid w:val="00F54062"/>
    <w:rsid w:val="00F546E5"/>
    <w:rsid w:val="00F54EA2"/>
    <w:rsid w:val="00F550B0"/>
    <w:rsid w:val="00F551B7"/>
    <w:rsid w:val="00F55737"/>
    <w:rsid w:val="00F55A23"/>
    <w:rsid w:val="00F55B5E"/>
    <w:rsid w:val="00F56C4A"/>
    <w:rsid w:val="00F56EA3"/>
    <w:rsid w:val="00F56EEC"/>
    <w:rsid w:val="00F56F02"/>
    <w:rsid w:val="00F57638"/>
    <w:rsid w:val="00F57E42"/>
    <w:rsid w:val="00F6003F"/>
    <w:rsid w:val="00F60453"/>
    <w:rsid w:val="00F607D0"/>
    <w:rsid w:val="00F60C4E"/>
    <w:rsid w:val="00F60F51"/>
    <w:rsid w:val="00F60FC7"/>
    <w:rsid w:val="00F612B0"/>
    <w:rsid w:val="00F614ED"/>
    <w:rsid w:val="00F616AC"/>
    <w:rsid w:val="00F61977"/>
    <w:rsid w:val="00F62276"/>
    <w:rsid w:val="00F62324"/>
    <w:rsid w:val="00F62F63"/>
    <w:rsid w:val="00F632B9"/>
    <w:rsid w:val="00F634D7"/>
    <w:rsid w:val="00F63AC3"/>
    <w:rsid w:val="00F63F89"/>
    <w:rsid w:val="00F65911"/>
    <w:rsid w:val="00F65A1C"/>
    <w:rsid w:val="00F65E75"/>
    <w:rsid w:val="00F66325"/>
    <w:rsid w:val="00F66435"/>
    <w:rsid w:val="00F66712"/>
    <w:rsid w:val="00F66BF9"/>
    <w:rsid w:val="00F670B5"/>
    <w:rsid w:val="00F670CD"/>
    <w:rsid w:val="00F675EC"/>
    <w:rsid w:val="00F676E5"/>
    <w:rsid w:val="00F679F1"/>
    <w:rsid w:val="00F7031A"/>
    <w:rsid w:val="00F70938"/>
    <w:rsid w:val="00F70A82"/>
    <w:rsid w:val="00F70BCD"/>
    <w:rsid w:val="00F714A4"/>
    <w:rsid w:val="00F71BEE"/>
    <w:rsid w:val="00F71D5F"/>
    <w:rsid w:val="00F72269"/>
    <w:rsid w:val="00F72427"/>
    <w:rsid w:val="00F7266B"/>
    <w:rsid w:val="00F72F96"/>
    <w:rsid w:val="00F733BF"/>
    <w:rsid w:val="00F74AC6"/>
    <w:rsid w:val="00F74C95"/>
    <w:rsid w:val="00F74C9E"/>
    <w:rsid w:val="00F74F17"/>
    <w:rsid w:val="00F75DB4"/>
    <w:rsid w:val="00F75F0F"/>
    <w:rsid w:val="00F75F87"/>
    <w:rsid w:val="00F76175"/>
    <w:rsid w:val="00F765A6"/>
    <w:rsid w:val="00F76630"/>
    <w:rsid w:val="00F76BFF"/>
    <w:rsid w:val="00F76E2C"/>
    <w:rsid w:val="00F7753E"/>
    <w:rsid w:val="00F77AED"/>
    <w:rsid w:val="00F801E4"/>
    <w:rsid w:val="00F80484"/>
    <w:rsid w:val="00F8124D"/>
    <w:rsid w:val="00F81589"/>
    <w:rsid w:val="00F8227F"/>
    <w:rsid w:val="00F823DD"/>
    <w:rsid w:val="00F82D2B"/>
    <w:rsid w:val="00F82E2A"/>
    <w:rsid w:val="00F82F00"/>
    <w:rsid w:val="00F830C0"/>
    <w:rsid w:val="00F8352C"/>
    <w:rsid w:val="00F8381A"/>
    <w:rsid w:val="00F8441A"/>
    <w:rsid w:val="00F84625"/>
    <w:rsid w:val="00F8473F"/>
    <w:rsid w:val="00F84B33"/>
    <w:rsid w:val="00F84BE8"/>
    <w:rsid w:val="00F85599"/>
    <w:rsid w:val="00F855CF"/>
    <w:rsid w:val="00F8566D"/>
    <w:rsid w:val="00F857B9"/>
    <w:rsid w:val="00F85A1B"/>
    <w:rsid w:val="00F85DC3"/>
    <w:rsid w:val="00F863C3"/>
    <w:rsid w:val="00F8717D"/>
    <w:rsid w:val="00F8784B"/>
    <w:rsid w:val="00F87E70"/>
    <w:rsid w:val="00F9029D"/>
    <w:rsid w:val="00F9062A"/>
    <w:rsid w:val="00F9069E"/>
    <w:rsid w:val="00F90958"/>
    <w:rsid w:val="00F90B69"/>
    <w:rsid w:val="00F90EEA"/>
    <w:rsid w:val="00F91616"/>
    <w:rsid w:val="00F91E42"/>
    <w:rsid w:val="00F91EAB"/>
    <w:rsid w:val="00F92271"/>
    <w:rsid w:val="00F9244A"/>
    <w:rsid w:val="00F927C7"/>
    <w:rsid w:val="00F92D85"/>
    <w:rsid w:val="00F93669"/>
    <w:rsid w:val="00F940B3"/>
    <w:rsid w:val="00F949E5"/>
    <w:rsid w:val="00F94AA0"/>
    <w:rsid w:val="00F9539E"/>
    <w:rsid w:val="00F95727"/>
    <w:rsid w:val="00F96210"/>
    <w:rsid w:val="00F9645B"/>
    <w:rsid w:val="00F964B8"/>
    <w:rsid w:val="00F966E5"/>
    <w:rsid w:val="00F97532"/>
    <w:rsid w:val="00F97577"/>
    <w:rsid w:val="00F97DE3"/>
    <w:rsid w:val="00F97E46"/>
    <w:rsid w:val="00FA0165"/>
    <w:rsid w:val="00FA0995"/>
    <w:rsid w:val="00FA0EB5"/>
    <w:rsid w:val="00FA1044"/>
    <w:rsid w:val="00FA19E3"/>
    <w:rsid w:val="00FA211E"/>
    <w:rsid w:val="00FA22C8"/>
    <w:rsid w:val="00FA25D0"/>
    <w:rsid w:val="00FA25DE"/>
    <w:rsid w:val="00FA2BDF"/>
    <w:rsid w:val="00FA35D0"/>
    <w:rsid w:val="00FA369F"/>
    <w:rsid w:val="00FA3AE9"/>
    <w:rsid w:val="00FA4093"/>
    <w:rsid w:val="00FA4698"/>
    <w:rsid w:val="00FA46FB"/>
    <w:rsid w:val="00FA4928"/>
    <w:rsid w:val="00FA4F52"/>
    <w:rsid w:val="00FA5C1C"/>
    <w:rsid w:val="00FA606E"/>
    <w:rsid w:val="00FA6950"/>
    <w:rsid w:val="00FA6CA4"/>
    <w:rsid w:val="00FA6FB2"/>
    <w:rsid w:val="00FA70DD"/>
    <w:rsid w:val="00FA74B3"/>
    <w:rsid w:val="00FA7571"/>
    <w:rsid w:val="00FA7BF4"/>
    <w:rsid w:val="00FA7C8C"/>
    <w:rsid w:val="00FB014B"/>
    <w:rsid w:val="00FB0312"/>
    <w:rsid w:val="00FB033F"/>
    <w:rsid w:val="00FB0605"/>
    <w:rsid w:val="00FB09DD"/>
    <w:rsid w:val="00FB1342"/>
    <w:rsid w:val="00FB148C"/>
    <w:rsid w:val="00FB1613"/>
    <w:rsid w:val="00FB1A09"/>
    <w:rsid w:val="00FB1AF8"/>
    <w:rsid w:val="00FB1B90"/>
    <w:rsid w:val="00FB1BA5"/>
    <w:rsid w:val="00FB22B9"/>
    <w:rsid w:val="00FB29E6"/>
    <w:rsid w:val="00FB2AA0"/>
    <w:rsid w:val="00FB3611"/>
    <w:rsid w:val="00FB3795"/>
    <w:rsid w:val="00FB3A78"/>
    <w:rsid w:val="00FB3E74"/>
    <w:rsid w:val="00FB42AD"/>
    <w:rsid w:val="00FB4998"/>
    <w:rsid w:val="00FB4A83"/>
    <w:rsid w:val="00FB4ABB"/>
    <w:rsid w:val="00FB4E75"/>
    <w:rsid w:val="00FB4F4C"/>
    <w:rsid w:val="00FB54E0"/>
    <w:rsid w:val="00FB55DD"/>
    <w:rsid w:val="00FB5719"/>
    <w:rsid w:val="00FB612B"/>
    <w:rsid w:val="00FB7484"/>
    <w:rsid w:val="00FB781A"/>
    <w:rsid w:val="00FB7C2F"/>
    <w:rsid w:val="00FC0766"/>
    <w:rsid w:val="00FC0EA0"/>
    <w:rsid w:val="00FC0F95"/>
    <w:rsid w:val="00FC14DF"/>
    <w:rsid w:val="00FC18CA"/>
    <w:rsid w:val="00FC1AE5"/>
    <w:rsid w:val="00FC1B46"/>
    <w:rsid w:val="00FC1CDD"/>
    <w:rsid w:val="00FC2640"/>
    <w:rsid w:val="00FC2694"/>
    <w:rsid w:val="00FC2CA6"/>
    <w:rsid w:val="00FC2E8C"/>
    <w:rsid w:val="00FC2F9B"/>
    <w:rsid w:val="00FC332C"/>
    <w:rsid w:val="00FC33FE"/>
    <w:rsid w:val="00FC4838"/>
    <w:rsid w:val="00FC4BD4"/>
    <w:rsid w:val="00FC5567"/>
    <w:rsid w:val="00FC60D6"/>
    <w:rsid w:val="00FC615C"/>
    <w:rsid w:val="00FC692E"/>
    <w:rsid w:val="00FC6B41"/>
    <w:rsid w:val="00FC6B98"/>
    <w:rsid w:val="00FC6CE8"/>
    <w:rsid w:val="00FC6E12"/>
    <w:rsid w:val="00FC6FBD"/>
    <w:rsid w:val="00FC70BD"/>
    <w:rsid w:val="00FC725B"/>
    <w:rsid w:val="00FC7B80"/>
    <w:rsid w:val="00FC7C90"/>
    <w:rsid w:val="00FC7DDF"/>
    <w:rsid w:val="00FD01CF"/>
    <w:rsid w:val="00FD0CAA"/>
    <w:rsid w:val="00FD0FF2"/>
    <w:rsid w:val="00FD125C"/>
    <w:rsid w:val="00FD1776"/>
    <w:rsid w:val="00FD259B"/>
    <w:rsid w:val="00FD2758"/>
    <w:rsid w:val="00FD32B0"/>
    <w:rsid w:val="00FD3AE8"/>
    <w:rsid w:val="00FD4108"/>
    <w:rsid w:val="00FD45B5"/>
    <w:rsid w:val="00FD46A5"/>
    <w:rsid w:val="00FD48FE"/>
    <w:rsid w:val="00FD4CEB"/>
    <w:rsid w:val="00FD4F92"/>
    <w:rsid w:val="00FD5476"/>
    <w:rsid w:val="00FD5542"/>
    <w:rsid w:val="00FD55BD"/>
    <w:rsid w:val="00FD622A"/>
    <w:rsid w:val="00FD65E1"/>
    <w:rsid w:val="00FD6E6E"/>
    <w:rsid w:val="00FD777A"/>
    <w:rsid w:val="00FD787F"/>
    <w:rsid w:val="00FD7B11"/>
    <w:rsid w:val="00FD7CBC"/>
    <w:rsid w:val="00FD7EB4"/>
    <w:rsid w:val="00FE001B"/>
    <w:rsid w:val="00FE0255"/>
    <w:rsid w:val="00FE05C3"/>
    <w:rsid w:val="00FE0BD0"/>
    <w:rsid w:val="00FE114A"/>
    <w:rsid w:val="00FE17E8"/>
    <w:rsid w:val="00FE2084"/>
    <w:rsid w:val="00FE26D2"/>
    <w:rsid w:val="00FE274C"/>
    <w:rsid w:val="00FE3595"/>
    <w:rsid w:val="00FE3CD7"/>
    <w:rsid w:val="00FE4061"/>
    <w:rsid w:val="00FE4441"/>
    <w:rsid w:val="00FE49BA"/>
    <w:rsid w:val="00FE4F7B"/>
    <w:rsid w:val="00FE503E"/>
    <w:rsid w:val="00FE5288"/>
    <w:rsid w:val="00FE5321"/>
    <w:rsid w:val="00FE5566"/>
    <w:rsid w:val="00FE558E"/>
    <w:rsid w:val="00FE5F4A"/>
    <w:rsid w:val="00FE6472"/>
    <w:rsid w:val="00FE654A"/>
    <w:rsid w:val="00FE6E47"/>
    <w:rsid w:val="00FE73F3"/>
    <w:rsid w:val="00FE73FE"/>
    <w:rsid w:val="00FE7620"/>
    <w:rsid w:val="00FE78FB"/>
    <w:rsid w:val="00FE7B0E"/>
    <w:rsid w:val="00FE7D59"/>
    <w:rsid w:val="00FF001A"/>
    <w:rsid w:val="00FF011D"/>
    <w:rsid w:val="00FF0638"/>
    <w:rsid w:val="00FF0715"/>
    <w:rsid w:val="00FF0A57"/>
    <w:rsid w:val="00FF0D22"/>
    <w:rsid w:val="00FF0D61"/>
    <w:rsid w:val="00FF10C1"/>
    <w:rsid w:val="00FF1783"/>
    <w:rsid w:val="00FF1E71"/>
    <w:rsid w:val="00FF23EA"/>
    <w:rsid w:val="00FF2C73"/>
    <w:rsid w:val="00FF2DBC"/>
    <w:rsid w:val="00FF33B5"/>
    <w:rsid w:val="00FF3960"/>
    <w:rsid w:val="00FF3E5C"/>
    <w:rsid w:val="00FF40DB"/>
    <w:rsid w:val="00FF46C1"/>
    <w:rsid w:val="00FF4AB1"/>
    <w:rsid w:val="00FF4F23"/>
    <w:rsid w:val="00FF562C"/>
    <w:rsid w:val="00FF5BED"/>
    <w:rsid w:val="00FF5CB7"/>
    <w:rsid w:val="00FF6572"/>
    <w:rsid w:val="00FF6676"/>
    <w:rsid w:val="00FF6776"/>
    <w:rsid w:val="00FF6B79"/>
    <w:rsid w:val="00FF7211"/>
    <w:rsid w:val="00FF72C0"/>
    <w:rsid w:val="00FF779F"/>
    <w:rsid w:val="00FF7AB5"/>
    <w:rsid w:val="00FF7CE7"/>
    <w:rsid w:val="11355415"/>
    <w:rsid w:val="15950FDA"/>
    <w:rsid w:val="161CC2D9"/>
    <w:rsid w:val="1E2E52DE"/>
    <w:rsid w:val="219F3C88"/>
    <w:rsid w:val="245C19BD"/>
    <w:rsid w:val="2DEDED36"/>
    <w:rsid w:val="32EB7E5D"/>
    <w:rsid w:val="3D2CD17A"/>
    <w:rsid w:val="456D8F96"/>
    <w:rsid w:val="481A56CD"/>
    <w:rsid w:val="4E345203"/>
    <w:rsid w:val="5AD413B1"/>
    <w:rsid w:val="60C01A50"/>
    <w:rsid w:val="64BA9D54"/>
    <w:rsid w:val="65E03E8B"/>
    <w:rsid w:val="6903CF1B"/>
    <w:rsid w:val="6D7721B8"/>
    <w:rsid w:val="7DFA82B7"/>
    <w:rsid w:val="7F8365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BFEFA"/>
  <w15:chartTrackingRefBased/>
  <w15:docId w15:val="{91934F54-CE57-423C-8E04-CDEE458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E01"/>
    <w:pPr>
      <w:spacing w:before="120" w:after="240" w:line="276" w:lineRule="auto"/>
      <w:ind w:right="380"/>
    </w:pPr>
    <w:rPr>
      <w:rFonts w:ascii="Arial Nova Light" w:hAnsi="Arial Nova Light"/>
    </w:rPr>
  </w:style>
  <w:style w:type="paragraph" w:styleId="Heading1">
    <w:name w:val="heading 1"/>
    <w:basedOn w:val="Normal"/>
    <w:next w:val="Normal"/>
    <w:link w:val="Heading1Char"/>
    <w:uiPriority w:val="9"/>
    <w:qFormat/>
    <w:rsid w:val="00154DF6"/>
    <w:pPr>
      <w:keepNext/>
      <w:keepLines/>
      <w:pageBreakBefore/>
      <w:suppressAutoHyphens/>
      <w:spacing w:before="360" w:after="360"/>
      <w:outlineLvl w:val="0"/>
    </w:pPr>
    <w:rPr>
      <w:rFonts w:eastAsiaTheme="majorEastAsia" w:cstheme="majorBidi"/>
      <w:color w:val="000000" w:themeColor="text1"/>
      <w:sz w:val="48"/>
      <w:szCs w:val="48"/>
    </w:rPr>
  </w:style>
  <w:style w:type="paragraph" w:styleId="Heading2">
    <w:name w:val="heading 2"/>
    <w:basedOn w:val="Normal"/>
    <w:next w:val="Normal"/>
    <w:link w:val="Heading2Char"/>
    <w:uiPriority w:val="9"/>
    <w:unhideWhenUsed/>
    <w:qFormat/>
    <w:rsid w:val="00154DF6"/>
    <w:pPr>
      <w:keepNext/>
      <w:keepLines/>
      <w:spacing w:before="160" w:after="80"/>
      <w:outlineLvl w:val="1"/>
    </w:pPr>
    <w:rPr>
      <w:rFonts w:ascii="Arial Nova" w:eastAsiaTheme="majorEastAsia" w:hAnsi="Arial Nova" w:cstheme="majorBidi"/>
      <w:b/>
      <w:bCs/>
      <w:color w:val="414042"/>
      <w:sz w:val="32"/>
      <w:szCs w:val="32"/>
    </w:rPr>
  </w:style>
  <w:style w:type="paragraph" w:styleId="Heading3">
    <w:name w:val="heading 3"/>
    <w:basedOn w:val="Normal"/>
    <w:next w:val="Normal"/>
    <w:link w:val="Heading3Char"/>
    <w:uiPriority w:val="9"/>
    <w:unhideWhenUsed/>
    <w:qFormat/>
    <w:rsid w:val="00154DF6"/>
    <w:pPr>
      <w:keepNext/>
      <w:keepLines/>
      <w:spacing w:before="160" w:after="80"/>
      <w:outlineLvl w:val="2"/>
    </w:pPr>
    <w:rPr>
      <w:rFonts w:eastAsiaTheme="majorEastAsia" w:cstheme="majorBidi"/>
      <w:b/>
      <w:bCs/>
      <w:color w:val="414042"/>
    </w:rPr>
  </w:style>
  <w:style w:type="paragraph" w:styleId="Heading4">
    <w:name w:val="heading 4"/>
    <w:basedOn w:val="Normal"/>
    <w:next w:val="Normal"/>
    <w:link w:val="Heading4Char"/>
    <w:uiPriority w:val="9"/>
    <w:semiHidden/>
    <w:unhideWhenUsed/>
    <w:qFormat/>
    <w:rsid w:val="00CD79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79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79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DF6"/>
    <w:rPr>
      <w:rFonts w:ascii="Arial Nova Light" w:eastAsiaTheme="majorEastAsia" w:hAnsi="Arial Nova Light" w:cstheme="majorBidi"/>
      <w:color w:val="000000" w:themeColor="text1"/>
      <w:sz w:val="48"/>
      <w:szCs w:val="48"/>
    </w:rPr>
  </w:style>
  <w:style w:type="character" w:customStyle="1" w:styleId="Heading2Char">
    <w:name w:val="Heading 2 Char"/>
    <w:basedOn w:val="DefaultParagraphFont"/>
    <w:link w:val="Heading2"/>
    <w:uiPriority w:val="9"/>
    <w:rsid w:val="00154DF6"/>
    <w:rPr>
      <w:rFonts w:ascii="Arial Nova" w:eastAsiaTheme="majorEastAsia" w:hAnsi="Arial Nova" w:cstheme="majorBidi"/>
      <w:b/>
      <w:bCs/>
      <w:color w:val="414042"/>
      <w:sz w:val="32"/>
      <w:szCs w:val="32"/>
    </w:rPr>
  </w:style>
  <w:style w:type="character" w:customStyle="1" w:styleId="Heading3Char">
    <w:name w:val="Heading 3 Char"/>
    <w:basedOn w:val="DefaultParagraphFont"/>
    <w:link w:val="Heading3"/>
    <w:uiPriority w:val="9"/>
    <w:rsid w:val="00154DF6"/>
    <w:rPr>
      <w:rFonts w:ascii="Arial Nova Light" w:eastAsiaTheme="majorEastAsia" w:hAnsi="Arial Nova Light" w:cstheme="majorBidi"/>
      <w:b/>
      <w:bCs/>
      <w:color w:val="414042"/>
    </w:rPr>
  </w:style>
  <w:style w:type="character" w:customStyle="1" w:styleId="Heading4Char">
    <w:name w:val="Heading 4 Char"/>
    <w:basedOn w:val="DefaultParagraphFont"/>
    <w:link w:val="Heading4"/>
    <w:uiPriority w:val="9"/>
    <w:semiHidden/>
    <w:rsid w:val="00CD79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79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79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2D"/>
    <w:rPr>
      <w:rFonts w:eastAsiaTheme="majorEastAsia" w:cstheme="majorBidi"/>
      <w:color w:val="272727" w:themeColor="text1" w:themeTint="D8"/>
    </w:rPr>
  </w:style>
  <w:style w:type="paragraph" w:styleId="Title">
    <w:name w:val="Title"/>
    <w:basedOn w:val="Normal"/>
    <w:next w:val="Normal"/>
    <w:link w:val="TitleChar"/>
    <w:uiPriority w:val="10"/>
    <w:qFormat/>
    <w:rsid w:val="00CD792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9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92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9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9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792D"/>
    <w:rPr>
      <w:i/>
      <w:iCs/>
      <w:color w:val="404040" w:themeColor="text1" w:themeTint="BF"/>
    </w:rPr>
  </w:style>
  <w:style w:type="paragraph" w:styleId="ListParagraph">
    <w:name w:val="List Paragraph"/>
    <w:basedOn w:val="Normal"/>
    <w:uiPriority w:val="34"/>
    <w:qFormat/>
    <w:rsid w:val="00CD792D"/>
    <w:pPr>
      <w:ind w:left="720"/>
      <w:contextualSpacing/>
    </w:pPr>
  </w:style>
  <w:style w:type="character" w:styleId="IntenseEmphasis">
    <w:name w:val="Intense Emphasis"/>
    <w:basedOn w:val="DefaultParagraphFont"/>
    <w:uiPriority w:val="21"/>
    <w:qFormat/>
    <w:rsid w:val="00CD792D"/>
    <w:rPr>
      <w:i/>
      <w:iCs/>
      <w:color w:val="2F5496" w:themeColor="accent1" w:themeShade="BF"/>
    </w:rPr>
  </w:style>
  <w:style w:type="paragraph" w:styleId="IntenseQuote">
    <w:name w:val="Intense Quote"/>
    <w:basedOn w:val="Normal"/>
    <w:next w:val="Normal"/>
    <w:link w:val="IntenseQuoteChar"/>
    <w:uiPriority w:val="30"/>
    <w:qFormat/>
    <w:rsid w:val="00CD79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792D"/>
    <w:rPr>
      <w:i/>
      <w:iCs/>
      <w:color w:val="2F5496" w:themeColor="accent1" w:themeShade="BF"/>
    </w:rPr>
  </w:style>
  <w:style w:type="character" w:styleId="IntenseReference">
    <w:name w:val="Intense Reference"/>
    <w:basedOn w:val="DefaultParagraphFont"/>
    <w:uiPriority w:val="32"/>
    <w:qFormat/>
    <w:rsid w:val="00CD792D"/>
    <w:rPr>
      <w:b/>
      <w:bCs/>
      <w:smallCaps/>
      <w:color w:val="2F5496" w:themeColor="accent1" w:themeShade="BF"/>
      <w:spacing w:val="5"/>
    </w:rPr>
  </w:style>
  <w:style w:type="paragraph" w:styleId="Header">
    <w:name w:val="header"/>
    <w:basedOn w:val="Normal"/>
    <w:link w:val="HeaderChar"/>
    <w:uiPriority w:val="99"/>
    <w:unhideWhenUsed/>
    <w:rsid w:val="00CD792D"/>
    <w:pPr>
      <w:tabs>
        <w:tab w:val="center" w:pos="4513"/>
        <w:tab w:val="right" w:pos="9026"/>
      </w:tabs>
    </w:pPr>
  </w:style>
  <w:style w:type="character" w:customStyle="1" w:styleId="HeaderChar">
    <w:name w:val="Header Char"/>
    <w:basedOn w:val="DefaultParagraphFont"/>
    <w:link w:val="Header"/>
    <w:uiPriority w:val="99"/>
    <w:rsid w:val="00CD792D"/>
  </w:style>
  <w:style w:type="paragraph" w:styleId="Footer">
    <w:name w:val="footer"/>
    <w:basedOn w:val="Normal"/>
    <w:link w:val="FooterChar"/>
    <w:uiPriority w:val="99"/>
    <w:unhideWhenUsed/>
    <w:rsid w:val="00CD792D"/>
    <w:pPr>
      <w:tabs>
        <w:tab w:val="center" w:pos="4513"/>
        <w:tab w:val="right" w:pos="9026"/>
      </w:tabs>
    </w:pPr>
  </w:style>
  <w:style w:type="character" w:customStyle="1" w:styleId="FooterChar">
    <w:name w:val="Footer Char"/>
    <w:basedOn w:val="DefaultParagraphFont"/>
    <w:link w:val="Footer"/>
    <w:uiPriority w:val="99"/>
    <w:rsid w:val="00CD792D"/>
  </w:style>
  <w:style w:type="character" w:styleId="Hyperlink">
    <w:name w:val="Hyperlink"/>
    <w:basedOn w:val="DefaultParagraphFont"/>
    <w:uiPriority w:val="99"/>
    <w:unhideWhenUsed/>
    <w:rsid w:val="00CD792D"/>
    <w:rPr>
      <w:color w:val="0563C1" w:themeColor="hyperlink"/>
      <w:u w:val="single"/>
    </w:rPr>
  </w:style>
  <w:style w:type="paragraph" w:styleId="TOCHeading">
    <w:name w:val="TOC Heading"/>
    <w:basedOn w:val="Heading1"/>
    <w:next w:val="Normal"/>
    <w:uiPriority w:val="39"/>
    <w:unhideWhenUsed/>
    <w:qFormat/>
    <w:rsid w:val="00CD792D"/>
    <w:pPr>
      <w:spacing w:before="480" w:after="0"/>
      <w:outlineLvl w:val="9"/>
    </w:pPr>
    <w:rPr>
      <w:bCs/>
      <w:color w:val="7F7F7F" w:themeColor="text1" w:themeTint="80"/>
      <w:kern w:val="0"/>
      <w:sz w:val="32"/>
      <w:szCs w:val="28"/>
      <w:lang w:val="en-US"/>
      <w14:ligatures w14:val="none"/>
    </w:rPr>
  </w:style>
  <w:style w:type="paragraph" w:styleId="TOC1">
    <w:name w:val="toc 1"/>
    <w:basedOn w:val="Normal"/>
    <w:next w:val="Normal"/>
    <w:autoRedefine/>
    <w:uiPriority w:val="39"/>
    <w:unhideWhenUsed/>
    <w:rsid w:val="00CD792D"/>
    <w:pPr>
      <w:tabs>
        <w:tab w:val="right" w:leader="dot" w:pos="9026"/>
      </w:tabs>
      <w:spacing w:before="240" w:after="120" w:line="360" w:lineRule="auto"/>
      <w:ind w:right="947"/>
    </w:pPr>
    <w:rPr>
      <w:rFonts w:cs="Calibri (Body)"/>
      <w:b/>
      <w:bCs/>
      <w:spacing w:val="10"/>
      <w:kern w:val="0"/>
      <w:szCs w:val="20"/>
      <w14:ligatures w14:val="none"/>
    </w:rPr>
  </w:style>
  <w:style w:type="paragraph" w:styleId="TOC2">
    <w:name w:val="toc 2"/>
    <w:basedOn w:val="Normal"/>
    <w:next w:val="Normal"/>
    <w:autoRedefine/>
    <w:uiPriority w:val="39"/>
    <w:unhideWhenUsed/>
    <w:rsid w:val="00284FD2"/>
    <w:pPr>
      <w:tabs>
        <w:tab w:val="right" w:leader="dot" w:pos="9016"/>
      </w:tabs>
      <w:spacing w:after="120" w:line="240" w:lineRule="auto"/>
      <w:ind w:left="720"/>
      <w:contextualSpacing/>
    </w:pPr>
    <w:rPr>
      <w:rFonts w:cstheme="minorHAnsi"/>
      <w:iCs/>
      <w:kern w:val="0"/>
      <w:szCs w:val="20"/>
      <w14:ligatures w14:val="none"/>
    </w:rPr>
  </w:style>
  <w:style w:type="character" w:styleId="Emphasis">
    <w:name w:val="Emphasis"/>
    <w:basedOn w:val="DefaultParagraphFont"/>
    <w:uiPriority w:val="20"/>
    <w:qFormat/>
    <w:rsid w:val="00CD792D"/>
    <w:rPr>
      <w:i/>
      <w:iCs/>
      <w:sz w:val="20"/>
      <w:szCs w:val="20"/>
    </w:rPr>
  </w:style>
  <w:style w:type="paragraph" w:styleId="BodyText2">
    <w:name w:val="Body Text 2"/>
    <w:aliases w:val="Intro Text"/>
    <w:basedOn w:val="Normal"/>
    <w:link w:val="BodyText2Char"/>
    <w:uiPriority w:val="99"/>
    <w:unhideWhenUsed/>
    <w:rsid w:val="00CD792D"/>
    <w:pPr>
      <w:spacing w:line="480" w:lineRule="auto"/>
    </w:pPr>
    <w:rPr>
      <w:sz w:val="32"/>
      <w:szCs w:val="32"/>
    </w:rPr>
  </w:style>
  <w:style w:type="character" w:customStyle="1" w:styleId="BodyText2Char">
    <w:name w:val="Body Text 2 Char"/>
    <w:aliases w:val="Intro Text Char"/>
    <w:basedOn w:val="DefaultParagraphFont"/>
    <w:link w:val="BodyText2"/>
    <w:uiPriority w:val="99"/>
    <w:rsid w:val="00CD792D"/>
    <w:rPr>
      <w:rFonts w:ascii="Arial Nova Light" w:hAnsi="Arial Nova Light"/>
      <w:sz w:val="32"/>
      <w:szCs w:val="32"/>
    </w:rPr>
  </w:style>
  <w:style w:type="paragraph" w:customStyle="1" w:styleId="IntroParagraphy">
    <w:name w:val="Intro Paragraphy"/>
    <w:basedOn w:val="Normal"/>
    <w:uiPriority w:val="99"/>
    <w:rsid w:val="00154DF6"/>
    <w:pPr>
      <w:suppressAutoHyphens/>
      <w:autoSpaceDE w:val="0"/>
      <w:autoSpaceDN w:val="0"/>
      <w:adjustRightInd w:val="0"/>
      <w:spacing w:after="120"/>
      <w:ind w:right="0"/>
      <w:textAlignment w:val="center"/>
    </w:pPr>
    <w:rPr>
      <w:rFonts w:cs="MetaPro-LightIta"/>
      <w:color w:val="414042"/>
      <w:kern w:val="0"/>
      <w:sz w:val="32"/>
      <w:szCs w:val="32"/>
      <w:lang w:val="en-US"/>
    </w:rPr>
  </w:style>
  <w:style w:type="paragraph" w:customStyle="1" w:styleId="PBodyCopy">
    <w:name w:val="(P) Body Copy"/>
    <w:basedOn w:val="Normal"/>
    <w:uiPriority w:val="99"/>
    <w:rsid w:val="00512BFA"/>
    <w:pPr>
      <w:suppressAutoHyphens/>
      <w:autoSpaceDE w:val="0"/>
      <w:autoSpaceDN w:val="0"/>
      <w:adjustRightInd w:val="0"/>
      <w:spacing w:before="0" w:after="170" w:line="260" w:lineRule="atLeast"/>
      <w:ind w:right="0"/>
      <w:textAlignment w:val="center"/>
    </w:pPr>
    <w:rPr>
      <w:rFonts w:ascii="MetaPro-Norm" w:hAnsi="MetaPro-Norm" w:cs="MetaPro-Norm"/>
      <w:color w:val="000000"/>
      <w:kern w:val="0"/>
      <w:sz w:val="20"/>
      <w:szCs w:val="20"/>
      <w:lang w:val="en-US"/>
    </w:rPr>
  </w:style>
  <w:style w:type="paragraph" w:styleId="NoSpacing">
    <w:name w:val="No Spacing"/>
    <w:link w:val="NoSpacingChar"/>
    <w:uiPriority w:val="1"/>
    <w:qFormat/>
    <w:rsid w:val="0090313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903133"/>
    <w:rPr>
      <w:rFonts w:eastAsiaTheme="minorEastAsia"/>
      <w:kern w:val="0"/>
      <w:sz w:val="22"/>
      <w:szCs w:val="22"/>
      <w:lang w:val="en-US" w:eastAsia="zh-CN"/>
      <w14:ligatures w14:val="none"/>
    </w:rPr>
  </w:style>
  <w:style w:type="paragraph" w:styleId="FootnoteText">
    <w:name w:val="footnote text"/>
    <w:basedOn w:val="Normal"/>
    <w:link w:val="FootnoteTextChar"/>
    <w:uiPriority w:val="99"/>
    <w:semiHidden/>
    <w:unhideWhenUsed/>
    <w:rsid w:val="00D30B7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30B7F"/>
    <w:rPr>
      <w:rFonts w:ascii="Arial Nova Light" w:hAnsi="Arial Nova Light"/>
      <w:sz w:val="20"/>
      <w:szCs w:val="20"/>
    </w:rPr>
  </w:style>
  <w:style w:type="character" w:styleId="FootnoteReference">
    <w:name w:val="footnote reference"/>
    <w:basedOn w:val="DefaultParagraphFont"/>
    <w:uiPriority w:val="99"/>
    <w:semiHidden/>
    <w:unhideWhenUsed/>
    <w:rsid w:val="00D30B7F"/>
    <w:rPr>
      <w:vertAlign w:val="superscript"/>
    </w:rPr>
  </w:style>
  <w:style w:type="paragraph" w:styleId="NormalWeb">
    <w:name w:val="Normal (Web)"/>
    <w:basedOn w:val="Normal"/>
    <w:uiPriority w:val="99"/>
    <w:semiHidden/>
    <w:unhideWhenUsed/>
    <w:rsid w:val="00D954F8"/>
    <w:pPr>
      <w:spacing w:before="100" w:beforeAutospacing="1" w:after="100" w:afterAutospacing="1" w:line="240" w:lineRule="auto"/>
      <w:ind w:right="0"/>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B83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0962"/>
  </w:style>
  <w:style w:type="character" w:styleId="CommentReference">
    <w:name w:val="annotation reference"/>
    <w:basedOn w:val="DefaultParagraphFont"/>
    <w:uiPriority w:val="99"/>
    <w:semiHidden/>
    <w:unhideWhenUsed/>
    <w:rsid w:val="00D96EE9"/>
    <w:rPr>
      <w:sz w:val="16"/>
      <w:szCs w:val="16"/>
    </w:rPr>
  </w:style>
  <w:style w:type="paragraph" w:styleId="CommentText">
    <w:name w:val="annotation text"/>
    <w:basedOn w:val="Normal"/>
    <w:link w:val="CommentTextChar"/>
    <w:uiPriority w:val="99"/>
    <w:unhideWhenUsed/>
    <w:rsid w:val="00D96EE9"/>
    <w:pPr>
      <w:spacing w:line="240" w:lineRule="auto"/>
    </w:pPr>
    <w:rPr>
      <w:sz w:val="20"/>
      <w:szCs w:val="20"/>
    </w:rPr>
  </w:style>
  <w:style w:type="character" w:customStyle="1" w:styleId="CommentTextChar">
    <w:name w:val="Comment Text Char"/>
    <w:basedOn w:val="DefaultParagraphFont"/>
    <w:link w:val="CommentText"/>
    <w:uiPriority w:val="99"/>
    <w:rsid w:val="00D96EE9"/>
    <w:rPr>
      <w:rFonts w:ascii="Arial Nova Light" w:hAnsi="Arial Nova Light"/>
      <w:sz w:val="20"/>
      <w:szCs w:val="20"/>
    </w:rPr>
  </w:style>
  <w:style w:type="paragraph" w:styleId="CommentSubject">
    <w:name w:val="annotation subject"/>
    <w:basedOn w:val="CommentText"/>
    <w:next w:val="CommentText"/>
    <w:link w:val="CommentSubjectChar"/>
    <w:uiPriority w:val="99"/>
    <w:semiHidden/>
    <w:unhideWhenUsed/>
    <w:rsid w:val="00D96EE9"/>
    <w:rPr>
      <w:b/>
      <w:bCs/>
    </w:rPr>
  </w:style>
  <w:style w:type="character" w:customStyle="1" w:styleId="CommentSubjectChar">
    <w:name w:val="Comment Subject Char"/>
    <w:basedOn w:val="CommentTextChar"/>
    <w:link w:val="CommentSubject"/>
    <w:uiPriority w:val="99"/>
    <w:semiHidden/>
    <w:rsid w:val="00D96EE9"/>
    <w:rPr>
      <w:rFonts w:ascii="Arial Nova Light" w:hAnsi="Arial Nova Light"/>
      <w:b/>
      <w:bCs/>
      <w:sz w:val="20"/>
      <w:szCs w:val="20"/>
    </w:rPr>
  </w:style>
  <w:style w:type="character" w:customStyle="1" w:styleId="eop">
    <w:name w:val="eop"/>
    <w:basedOn w:val="DefaultParagraphFont"/>
    <w:rsid w:val="006225A4"/>
  </w:style>
  <w:style w:type="paragraph" w:styleId="Revision">
    <w:name w:val="Revision"/>
    <w:hidden/>
    <w:uiPriority w:val="99"/>
    <w:semiHidden/>
    <w:rsid w:val="00010C83"/>
    <w:rPr>
      <w:rFonts w:ascii="Arial Nova Light" w:hAnsi="Arial Nova Light"/>
    </w:rPr>
  </w:style>
  <w:style w:type="character" w:styleId="UnresolvedMention">
    <w:name w:val="Unresolved Mention"/>
    <w:basedOn w:val="DefaultParagraphFont"/>
    <w:uiPriority w:val="99"/>
    <w:semiHidden/>
    <w:unhideWhenUsed/>
    <w:rsid w:val="000D0F5F"/>
    <w:rPr>
      <w:color w:val="605E5C"/>
      <w:shd w:val="clear" w:color="auto" w:fill="E1DFDD"/>
    </w:rPr>
  </w:style>
  <w:style w:type="character" w:styleId="PageNumber">
    <w:name w:val="page number"/>
    <w:basedOn w:val="DefaultParagraphFont"/>
    <w:uiPriority w:val="99"/>
    <w:semiHidden/>
    <w:unhideWhenUsed/>
    <w:rsid w:val="00DF6DC1"/>
  </w:style>
  <w:style w:type="paragraph" w:customStyle="1" w:styleId="paragraph">
    <w:name w:val="paragraph"/>
    <w:basedOn w:val="Normal"/>
    <w:rsid w:val="00EA5DC2"/>
    <w:pPr>
      <w:spacing w:before="100" w:beforeAutospacing="1" w:after="100" w:afterAutospacing="1" w:line="240" w:lineRule="auto"/>
      <w:ind w:right="0"/>
    </w:pPr>
    <w:rPr>
      <w:rFonts w:ascii="Times New Roman" w:eastAsia="Times New Roman" w:hAnsi="Times New Roman" w:cs="Times New Roman"/>
      <w:kern w:val="0"/>
      <w:lang w:eastAsia="en-GB"/>
      <w14:ligatures w14:val="none"/>
    </w:rPr>
  </w:style>
  <w:style w:type="character" w:styleId="Mention">
    <w:name w:val="Mention"/>
    <w:basedOn w:val="DefaultParagraphFont"/>
    <w:uiPriority w:val="99"/>
    <w:unhideWhenUsed/>
    <w:rsid w:val="007B3058"/>
    <w:rPr>
      <w:color w:val="2B579A"/>
      <w:shd w:val="clear" w:color="auto" w:fill="E1DFDD"/>
    </w:rPr>
  </w:style>
  <w:style w:type="paragraph" w:customStyle="1" w:styleId="PBodyCopyCommunities">
    <w:name w:val="(P) Body Copy (Communities)"/>
    <w:basedOn w:val="Normal"/>
    <w:uiPriority w:val="99"/>
    <w:rsid w:val="00853B2E"/>
    <w:pPr>
      <w:suppressAutoHyphens/>
      <w:autoSpaceDE w:val="0"/>
      <w:autoSpaceDN w:val="0"/>
      <w:adjustRightInd w:val="0"/>
      <w:spacing w:before="0" w:after="170" w:line="240" w:lineRule="atLeast"/>
      <w:ind w:right="0"/>
    </w:pPr>
    <w:rPr>
      <w:rFonts w:ascii="MetaPro-Norm" w:hAnsi="MetaPro-Norm" w:cs="MetaPro-Norm"/>
      <w:color w:val="404041"/>
      <w:kern w:val="0"/>
      <w:sz w:val="18"/>
      <w:szCs w:val="18"/>
      <w:lang w:val="en-US"/>
      <w14:ligatures w14:val="none"/>
    </w:rPr>
  </w:style>
  <w:style w:type="paragraph" w:styleId="EndnoteText">
    <w:name w:val="endnote text"/>
    <w:basedOn w:val="Normal"/>
    <w:link w:val="EndnoteTextChar"/>
    <w:uiPriority w:val="99"/>
    <w:semiHidden/>
    <w:unhideWhenUsed/>
    <w:rsid w:val="009F137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F1370"/>
    <w:rPr>
      <w:rFonts w:ascii="Arial Nova Light" w:hAnsi="Arial Nova Light"/>
      <w:sz w:val="20"/>
      <w:szCs w:val="20"/>
    </w:rPr>
  </w:style>
  <w:style w:type="character" w:styleId="EndnoteReference">
    <w:name w:val="endnote reference"/>
    <w:basedOn w:val="DefaultParagraphFont"/>
    <w:uiPriority w:val="99"/>
    <w:semiHidden/>
    <w:unhideWhenUsed/>
    <w:rsid w:val="009F1370"/>
    <w:rPr>
      <w:vertAlign w:val="superscript"/>
    </w:rPr>
  </w:style>
  <w:style w:type="character" w:styleId="FollowedHyperlink">
    <w:name w:val="FollowedHyperlink"/>
    <w:basedOn w:val="DefaultParagraphFont"/>
    <w:uiPriority w:val="99"/>
    <w:semiHidden/>
    <w:unhideWhenUsed/>
    <w:rsid w:val="00B512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8383">
      <w:bodyDiv w:val="1"/>
      <w:marLeft w:val="0"/>
      <w:marRight w:val="0"/>
      <w:marTop w:val="0"/>
      <w:marBottom w:val="0"/>
      <w:divBdr>
        <w:top w:val="none" w:sz="0" w:space="0" w:color="auto"/>
        <w:left w:val="none" w:sz="0" w:space="0" w:color="auto"/>
        <w:bottom w:val="none" w:sz="0" w:space="0" w:color="auto"/>
        <w:right w:val="none" w:sz="0" w:space="0" w:color="auto"/>
      </w:divBdr>
    </w:div>
    <w:div w:id="51467824">
      <w:bodyDiv w:val="1"/>
      <w:marLeft w:val="0"/>
      <w:marRight w:val="0"/>
      <w:marTop w:val="0"/>
      <w:marBottom w:val="0"/>
      <w:divBdr>
        <w:top w:val="none" w:sz="0" w:space="0" w:color="auto"/>
        <w:left w:val="none" w:sz="0" w:space="0" w:color="auto"/>
        <w:bottom w:val="none" w:sz="0" w:space="0" w:color="auto"/>
        <w:right w:val="none" w:sz="0" w:space="0" w:color="auto"/>
      </w:divBdr>
      <w:divsChild>
        <w:div w:id="923880091">
          <w:marLeft w:val="274"/>
          <w:marRight w:val="0"/>
          <w:marTop w:val="0"/>
          <w:marBottom w:val="120"/>
          <w:divBdr>
            <w:top w:val="none" w:sz="0" w:space="0" w:color="auto"/>
            <w:left w:val="none" w:sz="0" w:space="0" w:color="auto"/>
            <w:bottom w:val="none" w:sz="0" w:space="0" w:color="auto"/>
            <w:right w:val="none" w:sz="0" w:space="0" w:color="auto"/>
          </w:divBdr>
        </w:div>
        <w:div w:id="1194155518">
          <w:marLeft w:val="274"/>
          <w:marRight w:val="0"/>
          <w:marTop w:val="0"/>
          <w:marBottom w:val="120"/>
          <w:divBdr>
            <w:top w:val="none" w:sz="0" w:space="0" w:color="auto"/>
            <w:left w:val="none" w:sz="0" w:space="0" w:color="auto"/>
            <w:bottom w:val="none" w:sz="0" w:space="0" w:color="auto"/>
            <w:right w:val="none" w:sz="0" w:space="0" w:color="auto"/>
          </w:divBdr>
        </w:div>
      </w:divsChild>
    </w:div>
    <w:div w:id="113790715">
      <w:bodyDiv w:val="1"/>
      <w:marLeft w:val="0"/>
      <w:marRight w:val="0"/>
      <w:marTop w:val="0"/>
      <w:marBottom w:val="0"/>
      <w:divBdr>
        <w:top w:val="none" w:sz="0" w:space="0" w:color="auto"/>
        <w:left w:val="none" w:sz="0" w:space="0" w:color="auto"/>
        <w:bottom w:val="none" w:sz="0" w:space="0" w:color="auto"/>
        <w:right w:val="none" w:sz="0" w:space="0" w:color="auto"/>
      </w:divBdr>
    </w:div>
    <w:div w:id="146485458">
      <w:bodyDiv w:val="1"/>
      <w:marLeft w:val="0"/>
      <w:marRight w:val="0"/>
      <w:marTop w:val="0"/>
      <w:marBottom w:val="0"/>
      <w:divBdr>
        <w:top w:val="none" w:sz="0" w:space="0" w:color="auto"/>
        <w:left w:val="none" w:sz="0" w:space="0" w:color="auto"/>
        <w:bottom w:val="none" w:sz="0" w:space="0" w:color="auto"/>
        <w:right w:val="none" w:sz="0" w:space="0" w:color="auto"/>
      </w:divBdr>
      <w:divsChild>
        <w:div w:id="1341858221">
          <w:marLeft w:val="0"/>
          <w:marRight w:val="0"/>
          <w:marTop w:val="0"/>
          <w:marBottom w:val="0"/>
          <w:divBdr>
            <w:top w:val="none" w:sz="0" w:space="0" w:color="auto"/>
            <w:left w:val="none" w:sz="0" w:space="0" w:color="auto"/>
            <w:bottom w:val="none" w:sz="0" w:space="0" w:color="auto"/>
            <w:right w:val="none" w:sz="0" w:space="0" w:color="auto"/>
          </w:divBdr>
          <w:divsChild>
            <w:div w:id="777650512">
              <w:marLeft w:val="0"/>
              <w:marRight w:val="0"/>
              <w:marTop w:val="0"/>
              <w:marBottom w:val="0"/>
              <w:divBdr>
                <w:top w:val="none" w:sz="0" w:space="0" w:color="auto"/>
                <w:left w:val="none" w:sz="0" w:space="0" w:color="auto"/>
                <w:bottom w:val="none" w:sz="0" w:space="0" w:color="auto"/>
                <w:right w:val="none" w:sz="0" w:space="0" w:color="auto"/>
              </w:divBdr>
              <w:divsChild>
                <w:div w:id="214894887">
                  <w:marLeft w:val="0"/>
                  <w:marRight w:val="0"/>
                  <w:marTop w:val="0"/>
                  <w:marBottom w:val="0"/>
                  <w:divBdr>
                    <w:top w:val="none" w:sz="0" w:space="0" w:color="auto"/>
                    <w:left w:val="none" w:sz="0" w:space="0" w:color="auto"/>
                    <w:bottom w:val="none" w:sz="0" w:space="0" w:color="auto"/>
                    <w:right w:val="none" w:sz="0" w:space="0" w:color="auto"/>
                  </w:divBdr>
                  <w:divsChild>
                    <w:div w:id="563948659">
                      <w:marLeft w:val="0"/>
                      <w:marRight w:val="0"/>
                      <w:marTop w:val="0"/>
                      <w:marBottom w:val="0"/>
                      <w:divBdr>
                        <w:top w:val="none" w:sz="0" w:space="0" w:color="auto"/>
                        <w:left w:val="none" w:sz="0" w:space="0" w:color="auto"/>
                        <w:bottom w:val="none" w:sz="0" w:space="0" w:color="auto"/>
                        <w:right w:val="none" w:sz="0" w:space="0" w:color="auto"/>
                      </w:divBdr>
                    </w:div>
                    <w:div w:id="13816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8903">
      <w:bodyDiv w:val="1"/>
      <w:marLeft w:val="0"/>
      <w:marRight w:val="0"/>
      <w:marTop w:val="0"/>
      <w:marBottom w:val="0"/>
      <w:divBdr>
        <w:top w:val="none" w:sz="0" w:space="0" w:color="auto"/>
        <w:left w:val="none" w:sz="0" w:space="0" w:color="auto"/>
        <w:bottom w:val="none" w:sz="0" w:space="0" w:color="auto"/>
        <w:right w:val="none" w:sz="0" w:space="0" w:color="auto"/>
      </w:divBdr>
      <w:divsChild>
        <w:div w:id="412707367">
          <w:marLeft w:val="0"/>
          <w:marRight w:val="0"/>
          <w:marTop w:val="0"/>
          <w:marBottom w:val="0"/>
          <w:divBdr>
            <w:top w:val="none" w:sz="0" w:space="0" w:color="auto"/>
            <w:left w:val="none" w:sz="0" w:space="0" w:color="auto"/>
            <w:bottom w:val="none" w:sz="0" w:space="0" w:color="auto"/>
            <w:right w:val="none" w:sz="0" w:space="0" w:color="auto"/>
          </w:divBdr>
        </w:div>
        <w:div w:id="604659147">
          <w:marLeft w:val="0"/>
          <w:marRight w:val="0"/>
          <w:marTop w:val="0"/>
          <w:marBottom w:val="0"/>
          <w:divBdr>
            <w:top w:val="none" w:sz="0" w:space="0" w:color="auto"/>
            <w:left w:val="none" w:sz="0" w:space="0" w:color="auto"/>
            <w:bottom w:val="none" w:sz="0" w:space="0" w:color="auto"/>
            <w:right w:val="none" w:sz="0" w:space="0" w:color="auto"/>
          </w:divBdr>
        </w:div>
        <w:div w:id="685711685">
          <w:marLeft w:val="0"/>
          <w:marRight w:val="0"/>
          <w:marTop w:val="0"/>
          <w:marBottom w:val="0"/>
          <w:divBdr>
            <w:top w:val="none" w:sz="0" w:space="0" w:color="auto"/>
            <w:left w:val="none" w:sz="0" w:space="0" w:color="auto"/>
            <w:bottom w:val="none" w:sz="0" w:space="0" w:color="auto"/>
            <w:right w:val="none" w:sz="0" w:space="0" w:color="auto"/>
          </w:divBdr>
        </w:div>
        <w:div w:id="833570063">
          <w:marLeft w:val="0"/>
          <w:marRight w:val="0"/>
          <w:marTop w:val="0"/>
          <w:marBottom w:val="0"/>
          <w:divBdr>
            <w:top w:val="none" w:sz="0" w:space="0" w:color="auto"/>
            <w:left w:val="none" w:sz="0" w:space="0" w:color="auto"/>
            <w:bottom w:val="none" w:sz="0" w:space="0" w:color="auto"/>
            <w:right w:val="none" w:sz="0" w:space="0" w:color="auto"/>
          </w:divBdr>
        </w:div>
        <w:div w:id="854421770">
          <w:marLeft w:val="0"/>
          <w:marRight w:val="0"/>
          <w:marTop w:val="0"/>
          <w:marBottom w:val="0"/>
          <w:divBdr>
            <w:top w:val="none" w:sz="0" w:space="0" w:color="auto"/>
            <w:left w:val="none" w:sz="0" w:space="0" w:color="auto"/>
            <w:bottom w:val="none" w:sz="0" w:space="0" w:color="auto"/>
            <w:right w:val="none" w:sz="0" w:space="0" w:color="auto"/>
          </w:divBdr>
        </w:div>
        <w:div w:id="1216897111">
          <w:marLeft w:val="0"/>
          <w:marRight w:val="0"/>
          <w:marTop w:val="0"/>
          <w:marBottom w:val="0"/>
          <w:divBdr>
            <w:top w:val="none" w:sz="0" w:space="0" w:color="auto"/>
            <w:left w:val="none" w:sz="0" w:space="0" w:color="auto"/>
            <w:bottom w:val="none" w:sz="0" w:space="0" w:color="auto"/>
            <w:right w:val="none" w:sz="0" w:space="0" w:color="auto"/>
          </w:divBdr>
        </w:div>
        <w:div w:id="1571383673">
          <w:marLeft w:val="0"/>
          <w:marRight w:val="0"/>
          <w:marTop w:val="0"/>
          <w:marBottom w:val="0"/>
          <w:divBdr>
            <w:top w:val="none" w:sz="0" w:space="0" w:color="auto"/>
            <w:left w:val="none" w:sz="0" w:space="0" w:color="auto"/>
            <w:bottom w:val="none" w:sz="0" w:space="0" w:color="auto"/>
            <w:right w:val="none" w:sz="0" w:space="0" w:color="auto"/>
          </w:divBdr>
        </w:div>
        <w:div w:id="1945720839">
          <w:marLeft w:val="0"/>
          <w:marRight w:val="0"/>
          <w:marTop w:val="0"/>
          <w:marBottom w:val="0"/>
          <w:divBdr>
            <w:top w:val="none" w:sz="0" w:space="0" w:color="auto"/>
            <w:left w:val="none" w:sz="0" w:space="0" w:color="auto"/>
            <w:bottom w:val="none" w:sz="0" w:space="0" w:color="auto"/>
            <w:right w:val="none" w:sz="0" w:space="0" w:color="auto"/>
          </w:divBdr>
        </w:div>
        <w:div w:id="2020809518">
          <w:marLeft w:val="0"/>
          <w:marRight w:val="0"/>
          <w:marTop w:val="0"/>
          <w:marBottom w:val="0"/>
          <w:divBdr>
            <w:top w:val="none" w:sz="0" w:space="0" w:color="auto"/>
            <w:left w:val="none" w:sz="0" w:space="0" w:color="auto"/>
            <w:bottom w:val="none" w:sz="0" w:space="0" w:color="auto"/>
            <w:right w:val="none" w:sz="0" w:space="0" w:color="auto"/>
          </w:divBdr>
        </w:div>
      </w:divsChild>
    </w:div>
    <w:div w:id="169104997">
      <w:bodyDiv w:val="1"/>
      <w:marLeft w:val="0"/>
      <w:marRight w:val="0"/>
      <w:marTop w:val="0"/>
      <w:marBottom w:val="0"/>
      <w:divBdr>
        <w:top w:val="none" w:sz="0" w:space="0" w:color="auto"/>
        <w:left w:val="none" w:sz="0" w:space="0" w:color="auto"/>
        <w:bottom w:val="none" w:sz="0" w:space="0" w:color="auto"/>
        <w:right w:val="none" w:sz="0" w:space="0" w:color="auto"/>
      </w:divBdr>
      <w:divsChild>
        <w:div w:id="25758597">
          <w:marLeft w:val="0"/>
          <w:marRight w:val="0"/>
          <w:marTop w:val="0"/>
          <w:marBottom w:val="0"/>
          <w:divBdr>
            <w:top w:val="none" w:sz="0" w:space="0" w:color="auto"/>
            <w:left w:val="none" w:sz="0" w:space="0" w:color="auto"/>
            <w:bottom w:val="none" w:sz="0" w:space="0" w:color="auto"/>
            <w:right w:val="none" w:sz="0" w:space="0" w:color="auto"/>
          </w:divBdr>
          <w:divsChild>
            <w:div w:id="1090391281">
              <w:marLeft w:val="0"/>
              <w:marRight w:val="0"/>
              <w:marTop w:val="0"/>
              <w:marBottom w:val="0"/>
              <w:divBdr>
                <w:top w:val="none" w:sz="0" w:space="0" w:color="auto"/>
                <w:left w:val="none" w:sz="0" w:space="0" w:color="auto"/>
                <w:bottom w:val="none" w:sz="0" w:space="0" w:color="auto"/>
                <w:right w:val="none" w:sz="0" w:space="0" w:color="auto"/>
              </w:divBdr>
              <w:divsChild>
                <w:div w:id="1352560843">
                  <w:marLeft w:val="0"/>
                  <w:marRight w:val="0"/>
                  <w:marTop w:val="0"/>
                  <w:marBottom w:val="0"/>
                  <w:divBdr>
                    <w:top w:val="none" w:sz="0" w:space="0" w:color="auto"/>
                    <w:left w:val="none" w:sz="0" w:space="0" w:color="auto"/>
                    <w:bottom w:val="none" w:sz="0" w:space="0" w:color="auto"/>
                    <w:right w:val="none" w:sz="0" w:space="0" w:color="auto"/>
                  </w:divBdr>
                  <w:divsChild>
                    <w:div w:id="18433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04746">
      <w:bodyDiv w:val="1"/>
      <w:marLeft w:val="0"/>
      <w:marRight w:val="0"/>
      <w:marTop w:val="0"/>
      <w:marBottom w:val="0"/>
      <w:divBdr>
        <w:top w:val="none" w:sz="0" w:space="0" w:color="auto"/>
        <w:left w:val="none" w:sz="0" w:space="0" w:color="auto"/>
        <w:bottom w:val="none" w:sz="0" w:space="0" w:color="auto"/>
        <w:right w:val="none" w:sz="0" w:space="0" w:color="auto"/>
      </w:divBdr>
      <w:divsChild>
        <w:div w:id="56637707">
          <w:marLeft w:val="0"/>
          <w:marRight w:val="0"/>
          <w:marTop w:val="0"/>
          <w:marBottom w:val="0"/>
          <w:divBdr>
            <w:top w:val="none" w:sz="0" w:space="0" w:color="auto"/>
            <w:left w:val="none" w:sz="0" w:space="0" w:color="auto"/>
            <w:bottom w:val="none" w:sz="0" w:space="0" w:color="auto"/>
            <w:right w:val="none" w:sz="0" w:space="0" w:color="auto"/>
          </w:divBdr>
        </w:div>
        <w:div w:id="90010342">
          <w:marLeft w:val="0"/>
          <w:marRight w:val="0"/>
          <w:marTop w:val="0"/>
          <w:marBottom w:val="0"/>
          <w:divBdr>
            <w:top w:val="none" w:sz="0" w:space="0" w:color="auto"/>
            <w:left w:val="none" w:sz="0" w:space="0" w:color="auto"/>
            <w:bottom w:val="none" w:sz="0" w:space="0" w:color="auto"/>
            <w:right w:val="none" w:sz="0" w:space="0" w:color="auto"/>
          </w:divBdr>
        </w:div>
        <w:div w:id="179123326">
          <w:marLeft w:val="0"/>
          <w:marRight w:val="0"/>
          <w:marTop w:val="0"/>
          <w:marBottom w:val="0"/>
          <w:divBdr>
            <w:top w:val="none" w:sz="0" w:space="0" w:color="auto"/>
            <w:left w:val="none" w:sz="0" w:space="0" w:color="auto"/>
            <w:bottom w:val="none" w:sz="0" w:space="0" w:color="auto"/>
            <w:right w:val="none" w:sz="0" w:space="0" w:color="auto"/>
          </w:divBdr>
        </w:div>
        <w:div w:id="234899333">
          <w:marLeft w:val="0"/>
          <w:marRight w:val="0"/>
          <w:marTop w:val="0"/>
          <w:marBottom w:val="0"/>
          <w:divBdr>
            <w:top w:val="none" w:sz="0" w:space="0" w:color="auto"/>
            <w:left w:val="none" w:sz="0" w:space="0" w:color="auto"/>
            <w:bottom w:val="none" w:sz="0" w:space="0" w:color="auto"/>
            <w:right w:val="none" w:sz="0" w:space="0" w:color="auto"/>
          </w:divBdr>
        </w:div>
        <w:div w:id="258147502">
          <w:marLeft w:val="0"/>
          <w:marRight w:val="0"/>
          <w:marTop w:val="0"/>
          <w:marBottom w:val="0"/>
          <w:divBdr>
            <w:top w:val="none" w:sz="0" w:space="0" w:color="auto"/>
            <w:left w:val="none" w:sz="0" w:space="0" w:color="auto"/>
            <w:bottom w:val="none" w:sz="0" w:space="0" w:color="auto"/>
            <w:right w:val="none" w:sz="0" w:space="0" w:color="auto"/>
          </w:divBdr>
        </w:div>
        <w:div w:id="304509667">
          <w:marLeft w:val="0"/>
          <w:marRight w:val="0"/>
          <w:marTop w:val="0"/>
          <w:marBottom w:val="0"/>
          <w:divBdr>
            <w:top w:val="none" w:sz="0" w:space="0" w:color="auto"/>
            <w:left w:val="none" w:sz="0" w:space="0" w:color="auto"/>
            <w:bottom w:val="none" w:sz="0" w:space="0" w:color="auto"/>
            <w:right w:val="none" w:sz="0" w:space="0" w:color="auto"/>
          </w:divBdr>
        </w:div>
        <w:div w:id="370694712">
          <w:marLeft w:val="0"/>
          <w:marRight w:val="0"/>
          <w:marTop w:val="0"/>
          <w:marBottom w:val="0"/>
          <w:divBdr>
            <w:top w:val="none" w:sz="0" w:space="0" w:color="auto"/>
            <w:left w:val="none" w:sz="0" w:space="0" w:color="auto"/>
            <w:bottom w:val="none" w:sz="0" w:space="0" w:color="auto"/>
            <w:right w:val="none" w:sz="0" w:space="0" w:color="auto"/>
          </w:divBdr>
        </w:div>
        <w:div w:id="375738364">
          <w:marLeft w:val="0"/>
          <w:marRight w:val="0"/>
          <w:marTop w:val="0"/>
          <w:marBottom w:val="0"/>
          <w:divBdr>
            <w:top w:val="none" w:sz="0" w:space="0" w:color="auto"/>
            <w:left w:val="none" w:sz="0" w:space="0" w:color="auto"/>
            <w:bottom w:val="none" w:sz="0" w:space="0" w:color="auto"/>
            <w:right w:val="none" w:sz="0" w:space="0" w:color="auto"/>
          </w:divBdr>
        </w:div>
        <w:div w:id="431978280">
          <w:marLeft w:val="0"/>
          <w:marRight w:val="0"/>
          <w:marTop w:val="0"/>
          <w:marBottom w:val="0"/>
          <w:divBdr>
            <w:top w:val="none" w:sz="0" w:space="0" w:color="auto"/>
            <w:left w:val="none" w:sz="0" w:space="0" w:color="auto"/>
            <w:bottom w:val="none" w:sz="0" w:space="0" w:color="auto"/>
            <w:right w:val="none" w:sz="0" w:space="0" w:color="auto"/>
          </w:divBdr>
        </w:div>
        <w:div w:id="653726669">
          <w:marLeft w:val="0"/>
          <w:marRight w:val="0"/>
          <w:marTop w:val="0"/>
          <w:marBottom w:val="0"/>
          <w:divBdr>
            <w:top w:val="none" w:sz="0" w:space="0" w:color="auto"/>
            <w:left w:val="none" w:sz="0" w:space="0" w:color="auto"/>
            <w:bottom w:val="none" w:sz="0" w:space="0" w:color="auto"/>
            <w:right w:val="none" w:sz="0" w:space="0" w:color="auto"/>
          </w:divBdr>
        </w:div>
        <w:div w:id="733894875">
          <w:marLeft w:val="0"/>
          <w:marRight w:val="0"/>
          <w:marTop w:val="0"/>
          <w:marBottom w:val="0"/>
          <w:divBdr>
            <w:top w:val="none" w:sz="0" w:space="0" w:color="auto"/>
            <w:left w:val="none" w:sz="0" w:space="0" w:color="auto"/>
            <w:bottom w:val="none" w:sz="0" w:space="0" w:color="auto"/>
            <w:right w:val="none" w:sz="0" w:space="0" w:color="auto"/>
          </w:divBdr>
        </w:div>
        <w:div w:id="825242619">
          <w:marLeft w:val="0"/>
          <w:marRight w:val="0"/>
          <w:marTop w:val="0"/>
          <w:marBottom w:val="0"/>
          <w:divBdr>
            <w:top w:val="none" w:sz="0" w:space="0" w:color="auto"/>
            <w:left w:val="none" w:sz="0" w:space="0" w:color="auto"/>
            <w:bottom w:val="none" w:sz="0" w:space="0" w:color="auto"/>
            <w:right w:val="none" w:sz="0" w:space="0" w:color="auto"/>
          </w:divBdr>
        </w:div>
        <w:div w:id="864832469">
          <w:marLeft w:val="0"/>
          <w:marRight w:val="0"/>
          <w:marTop w:val="0"/>
          <w:marBottom w:val="0"/>
          <w:divBdr>
            <w:top w:val="none" w:sz="0" w:space="0" w:color="auto"/>
            <w:left w:val="none" w:sz="0" w:space="0" w:color="auto"/>
            <w:bottom w:val="none" w:sz="0" w:space="0" w:color="auto"/>
            <w:right w:val="none" w:sz="0" w:space="0" w:color="auto"/>
          </w:divBdr>
        </w:div>
        <w:div w:id="1126697174">
          <w:marLeft w:val="0"/>
          <w:marRight w:val="0"/>
          <w:marTop w:val="0"/>
          <w:marBottom w:val="0"/>
          <w:divBdr>
            <w:top w:val="none" w:sz="0" w:space="0" w:color="auto"/>
            <w:left w:val="none" w:sz="0" w:space="0" w:color="auto"/>
            <w:bottom w:val="none" w:sz="0" w:space="0" w:color="auto"/>
            <w:right w:val="none" w:sz="0" w:space="0" w:color="auto"/>
          </w:divBdr>
        </w:div>
        <w:div w:id="1157529254">
          <w:marLeft w:val="0"/>
          <w:marRight w:val="0"/>
          <w:marTop w:val="0"/>
          <w:marBottom w:val="0"/>
          <w:divBdr>
            <w:top w:val="none" w:sz="0" w:space="0" w:color="auto"/>
            <w:left w:val="none" w:sz="0" w:space="0" w:color="auto"/>
            <w:bottom w:val="none" w:sz="0" w:space="0" w:color="auto"/>
            <w:right w:val="none" w:sz="0" w:space="0" w:color="auto"/>
          </w:divBdr>
        </w:div>
        <w:div w:id="1236283614">
          <w:marLeft w:val="0"/>
          <w:marRight w:val="0"/>
          <w:marTop w:val="0"/>
          <w:marBottom w:val="0"/>
          <w:divBdr>
            <w:top w:val="none" w:sz="0" w:space="0" w:color="auto"/>
            <w:left w:val="none" w:sz="0" w:space="0" w:color="auto"/>
            <w:bottom w:val="none" w:sz="0" w:space="0" w:color="auto"/>
            <w:right w:val="none" w:sz="0" w:space="0" w:color="auto"/>
          </w:divBdr>
        </w:div>
        <w:div w:id="1253777545">
          <w:marLeft w:val="0"/>
          <w:marRight w:val="0"/>
          <w:marTop w:val="0"/>
          <w:marBottom w:val="0"/>
          <w:divBdr>
            <w:top w:val="none" w:sz="0" w:space="0" w:color="auto"/>
            <w:left w:val="none" w:sz="0" w:space="0" w:color="auto"/>
            <w:bottom w:val="none" w:sz="0" w:space="0" w:color="auto"/>
            <w:right w:val="none" w:sz="0" w:space="0" w:color="auto"/>
          </w:divBdr>
        </w:div>
        <w:div w:id="1396977959">
          <w:marLeft w:val="0"/>
          <w:marRight w:val="0"/>
          <w:marTop w:val="0"/>
          <w:marBottom w:val="0"/>
          <w:divBdr>
            <w:top w:val="none" w:sz="0" w:space="0" w:color="auto"/>
            <w:left w:val="none" w:sz="0" w:space="0" w:color="auto"/>
            <w:bottom w:val="none" w:sz="0" w:space="0" w:color="auto"/>
            <w:right w:val="none" w:sz="0" w:space="0" w:color="auto"/>
          </w:divBdr>
        </w:div>
        <w:div w:id="1427850485">
          <w:marLeft w:val="0"/>
          <w:marRight w:val="0"/>
          <w:marTop w:val="0"/>
          <w:marBottom w:val="0"/>
          <w:divBdr>
            <w:top w:val="none" w:sz="0" w:space="0" w:color="auto"/>
            <w:left w:val="none" w:sz="0" w:space="0" w:color="auto"/>
            <w:bottom w:val="none" w:sz="0" w:space="0" w:color="auto"/>
            <w:right w:val="none" w:sz="0" w:space="0" w:color="auto"/>
          </w:divBdr>
        </w:div>
        <w:div w:id="1498350080">
          <w:marLeft w:val="0"/>
          <w:marRight w:val="0"/>
          <w:marTop w:val="0"/>
          <w:marBottom w:val="0"/>
          <w:divBdr>
            <w:top w:val="none" w:sz="0" w:space="0" w:color="auto"/>
            <w:left w:val="none" w:sz="0" w:space="0" w:color="auto"/>
            <w:bottom w:val="none" w:sz="0" w:space="0" w:color="auto"/>
            <w:right w:val="none" w:sz="0" w:space="0" w:color="auto"/>
          </w:divBdr>
        </w:div>
        <w:div w:id="1571310047">
          <w:marLeft w:val="0"/>
          <w:marRight w:val="0"/>
          <w:marTop w:val="0"/>
          <w:marBottom w:val="0"/>
          <w:divBdr>
            <w:top w:val="none" w:sz="0" w:space="0" w:color="auto"/>
            <w:left w:val="none" w:sz="0" w:space="0" w:color="auto"/>
            <w:bottom w:val="none" w:sz="0" w:space="0" w:color="auto"/>
            <w:right w:val="none" w:sz="0" w:space="0" w:color="auto"/>
          </w:divBdr>
        </w:div>
        <w:div w:id="1675067028">
          <w:marLeft w:val="0"/>
          <w:marRight w:val="0"/>
          <w:marTop w:val="0"/>
          <w:marBottom w:val="0"/>
          <w:divBdr>
            <w:top w:val="none" w:sz="0" w:space="0" w:color="auto"/>
            <w:left w:val="none" w:sz="0" w:space="0" w:color="auto"/>
            <w:bottom w:val="none" w:sz="0" w:space="0" w:color="auto"/>
            <w:right w:val="none" w:sz="0" w:space="0" w:color="auto"/>
          </w:divBdr>
        </w:div>
        <w:div w:id="1750499290">
          <w:marLeft w:val="0"/>
          <w:marRight w:val="0"/>
          <w:marTop w:val="0"/>
          <w:marBottom w:val="0"/>
          <w:divBdr>
            <w:top w:val="none" w:sz="0" w:space="0" w:color="auto"/>
            <w:left w:val="none" w:sz="0" w:space="0" w:color="auto"/>
            <w:bottom w:val="none" w:sz="0" w:space="0" w:color="auto"/>
            <w:right w:val="none" w:sz="0" w:space="0" w:color="auto"/>
          </w:divBdr>
        </w:div>
        <w:div w:id="1884250173">
          <w:marLeft w:val="0"/>
          <w:marRight w:val="0"/>
          <w:marTop w:val="0"/>
          <w:marBottom w:val="0"/>
          <w:divBdr>
            <w:top w:val="none" w:sz="0" w:space="0" w:color="auto"/>
            <w:left w:val="none" w:sz="0" w:space="0" w:color="auto"/>
            <w:bottom w:val="none" w:sz="0" w:space="0" w:color="auto"/>
            <w:right w:val="none" w:sz="0" w:space="0" w:color="auto"/>
          </w:divBdr>
        </w:div>
        <w:div w:id="2029335566">
          <w:marLeft w:val="0"/>
          <w:marRight w:val="0"/>
          <w:marTop w:val="0"/>
          <w:marBottom w:val="0"/>
          <w:divBdr>
            <w:top w:val="none" w:sz="0" w:space="0" w:color="auto"/>
            <w:left w:val="none" w:sz="0" w:space="0" w:color="auto"/>
            <w:bottom w:val="none" w:sz="0" w:space="0" w:color="auto"/>
            <w:right w:val="none" w:sz="0" w:space="0" w:color="auto"/>
          </w:divBdr>
        </w:div>
        <w:div w:id="2059236914">
          <w:marLeft w:val="0"/>
          <w:marRight w:val="0"/>
          <w:marTop w:val="0"/>
          <w:marBottom w:val="0"/>
          <w:divBdr>
            <w:top w:val="none" w:sz="0" w:space="0" w:color="auto"/>
            <w:left w:val="none" w:sz="0" w:space="0" w:color="auto"/>
            <w:bottom w:val="none" w:sz="0" w:space="0" w:color="auto"/>
            <w:right w:val="none" w:sz="0" w:space="0" w:color="auto"/>
          </w:divBdr>
        </w:div>
      </w:divsChild>
    </w:div>
    <w:div w:id="180434193">
      <w:bodyDiv w:val="1"/>
      <w:marLeft w:val="0"/>
      <w:marRight w:val="0"/>
      <w:marTop w:val="0"/>
      <w:marBottom w:val="0"/>
      <w:divBdr>
        <w:top w:val="none" w:sz="0" w:space="0" w:color="auto"/>
        <w:left w:val="none" w:sz="0" w:space="0" w:color="auto"/>
        <w:bottom w:val="none" w:sz="0" w:space="0" w:color="auto"/>
        <w:right w:val="none" w:sz="0" w:space="0" w:color="auto"/>
      </w:divBdr>
      <w:divsChild>
        <w:div w:id="1215503623">
          <w:marLeft w:val="274"/>
          <w:marRight w:val="0"/>
          <w:marTop w:val="0"/>
          <w:marBottom w:val="120"/>
          <w:divBdr>
            <w:top w:val="none" w:sz="0" w:space="0" w:color="auto"/>
            <w:left w:val="none" w:sz="0" w:space="0" w:color="auto"/>
            <w:bottom w:val="none" w:sz="0" w:space="0" w:color="auto"/>
            <w:right w:val="none" w:sz="0" w:space="0" w:color="auto"/>
          </w:divBdr>
        </w:div>
        <w:div w:id="1373310360">
          <w:marLeft w:val="274"/>
          <w:marRight w:val="0"/>
          <w:marTop w:val="0"/>
          <w:marBottom w:val="120"/>
          <w:divBdr>
            <w:top w:val="none" w:sz="0" w:space="0" w:color="auto"/>
            <w:left w:val="none" w:sz="0" w:space="0" w:color="auto"/>
            <w:bottom w:val="none" w:sz="0" w:space="0" w:color="auto"/>
            <w:right w:val="none" w:sz="0" w:space="0" w:color="auto"/>
          </w:divBdr>
        </w:div>
      </w:divsChild>
    </w:div>
    <w:div w:id="191843695">
      <w:bodyDiv w:val="1"/>
      <w:marLeft w:val="0"/>
      <w:marRight w:val="0"/>
      <w:marTop w:val="0"/>
      <w:marBottom w:val="0"/>
      <w:divBdr>
        <w:top w:val="none" w:sz="0" w:space="0" w:color="auto"/>
        <w:left w:val="none" w:sz="0" w:space="0" w:color="auto"/>
        <w:bottom w:val="none" w:sz="0" w:space="0" w:color="auto"/>
        <w:right w:val="none" w:sz="0" w:space="0" w:color="auto"/>
      </w:divBdr>
      <w:divsChild>
        <w:div w:id="1442723450">
          <w:marLeft w:val="0"/>
          <w:marRight w:val="0"/>
          <w:marTop w:val="0"/>
          <w:marBottom w:val="0"/>
          <w:divBdr>
            <w:top w:val="none" w:sz="0" w:space="0" w:color="auto"/>
            <w:left w:val="none" w:sz="0" w:space="0" w:color="auto"/>
            <w:bottom w:val="none" w:sz="0" w:space="0" w:color="auto"/>
            <w:right w:val="none" w:sz="0" w:space="0" w:color="auto"/>
          </w:divBdr>
          <w:divsChild>
            <w:div w:id="682781839">
              <w:marLeft w:val="0"/>
              <w:marRight w:val="0"/>
              <w:marTop w:val="0"/>
              <w:marBottom w:val="0"/>
              <w:divBdr>
                <w:top w:val="none" w:sz="0" w:space="0" w:color="auto"/>
                <w:left w:val="none" w:sz="0" w:space="0" w:color="auto"/>
                <w:bottom w:val="none" w:sz="0" w:space="0" w:color="auto"/>
                <w:right w:val="none" w:sz="0" w:space="0" w:color="auto"/>
              </w:divBdr>
              <w:divsChild>
                <w:div w:id="1644851262">
                  <w:marLeft w:val="0"/>
                  <w:marRight w:val="0"/>
                  <w:marTop w:val="0"/>
                  <w:marBottom w:val="0"/>
                  <w:divBdr>
                    <w:top w:val="none" w:sz="0" w:space="0" w:color="auto"/>
                    <w:left w:val="none" w:sz="0" w:space="0" w:color="auto"/>
                    <w:bottom w:val="none" w:sz="0" w:space="0" w:color="auto"/>
                    <w:right w:val="none" w:sz="0" w:space="0" w:color="auto"/>
                  </w:divBdr>
                  <w:divsChild>
                    <w:div w:id="12191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0946">
      <w:bodyDiv w:val="1"/>
      <w:marLeft w:val="0"/>
      <w:marRight w:val="0"/>
      <w:marTop w:val="0"/>
      <w:marBottom w:val="0"/>
      <w:divBdr>
        <w:top w:val="none" w:sz="0" w:space="0" w:color="auto"/>
        <w:left w:val="none" w:sz="0" w:space="0" w:color="auto"/>
        <w:bottom w:val="none" w:sz="0" w:space="0" w:color="auto"/>
        <w:right w:val="none" w:sz="0" w:space="0" w:color="auto"/>
      </w:divBdr>
    </w:div>
    <w:div w:id="244649807">
      <w:bodyDiv w:val="1"/>
      <w:marLeft w:val="0"/>
      <w:marRight w:val="0"/>
      <w:marTop w:val="0"/>
      <w:marBottom w:val="0"/>
      <w:divBdr>
        <w:top w:val="none" w:sz="0" w:space="0" w:color="auto"/>
        <w:left w:val="none" w:sz="0" w:space="0" w:color="auto"/>
        <w:bottom w:val="none" w:sz="0" w:space="0" w:color="auto"/>
        <w:right w:val="none" w:sz="0" w:space="0" w:color="auto"/>
      </w:divBdr>
    </w:div>
    <w:div w:id="269556168">
      <w:bodyDiv w:val="1"/>
      <w:marLeft w:val="0"/>
      <w:marRight w:val="0"/>
      <w:marTop w:val="0"/>
      <w:marBottom w:val="0"/>
      <w:divBdr>
        <w:top w:val="none" w:sz="0" w:space="0" w:color="auto"/>
        <w:left w:val="none" w:sz="0" w:space="0" w:color="auto"/>
        <w:bottom w:val="none" w:sz="0" w:space="0" w:color="auto"/>
        <w:right w:val="none" w:sz="0" w:space="0" w:color="auto"/>
      </w:divBdr>
    </w:div>
    <w:div w:id="323046129">
      <w:bodyDiv w:val="1"/>
      <w:marLeft w:val="0"/>
      <w:marRight w:val="0"/>
      <w:marTop w:val="0"/>
      <w:marBottom w:val="0"/>
      <w:divBdr>
        <w:top w:val="none" w:sz="0" w:space="0" w:color="auto"/>
        <w:left w:val="none" w:sz="0" w:space="0" w:color="auto"/>
        <w:bottom w:val="none" w:sz="0" w:space="0" w:color="auto"/>
        <w:right w:val="none" w:sz="0" w:space="0" w:color="auto"/>
      </w:divBdr>
    </w:div>
    <w:div w:id="331222174">
      <w:bodyDiv w:val="1"/>
      <w:marLeft w:val="0"/>
      <w:marRight w:val="0"/>
      <w:marTop w:val="0"/>
      <w:marBottom w:val="0"/>
      <w:divBdr>
        <w:top w:val="none" w:sz="0" w:space="0" w:color="auto"/>
        <w:left w:val="none" w:sz="0" w:space="0" w:color="auto"/>
        <w:bottom w:val="none" w:sz="0" w:space="0" w:color="auto"/>
        <w:right w:val="none" w:sz="0" w:space="0" w:color="auto"/>
      </w:divBdr>
      <w:divsChild>
        <w:div w:id="340745930">
          <w:marLeft w:val="0"/>
          <w:marRight w:val="0"/>
          <w:marTop w:val="0"/>
          <w:marBottom w:val="0"/>
          <w:divBdr>
            <w:top w:val="none" w:sz="0" w:space="0" w:color="auto"/>
            <w:left w:val="none" w:sz="0" w:space="0" w:color="auto"/>
            <w:bottom w:val="none" w:sz="0" w:space="0" w:color="auto"/>
            <w:right w:val="none" w:sz="0" w:space="0" w:color="auto"/>
          </w:divBdr>
          <w:divsChild>
            <w:div w:id="340132831">
              <w:marLeft w:val="0"/>
              <w:marRight w:val="0"/>
              <w:marTop w:val="0"/>
              <w:marBottom w:val="0"/>
              <w:divBdr>
                <w:top w:val="none" w:sz="0" w:space="0" w:color="auto"/>
                <w:left w:val="none" w:sz="0" w:space="0" w:color="auto"/>
                <w:bottom w:val="none" w:sz="0" w:space="0" w:color="auto"/>
                <w:right w:val="none" w:sz="0" w:space="0" w:color="auto"/>
              </w:divBdr>
              <w:divsChild>
                <w:div w:id="715739049">
                  <w:marLeft w:val="0"/>
                  <w:marRight w:val="0"/>
                  <w:marTop w:val="0"/>
                  <w:marBottom w:val="0"/>
                  <w:divBdr>
                    <w:top w:val="none" w:sz="0" w:space="0" w:color="auto"/>
                    <w:left w:val="none" w:sz="0" w:space="0" w:color="auto"/>
                    <w:bottom w:val="none" w:sz="0" w:space="0" w:color="auto"/>
                    <w:right w:val="none" w:sz="0" w:space="0" w:color="auto"/>
                  </w:divBdr>
                  <w:divsChild>
                    <w:div w:id="13847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471444">
      <w:bodyDiv w:val="1"/>
      <w:marLeft w:val="0"/>
      <w:marRight w:val="0"/>
      <w:marTop w:val="0"/>
      <w:marBottom w:val="0"/>
      <w:divBdr>
        <w:top w:val="none" w:sz="0" w:space="0" w:color="auto"/>
        <w:left w:val="none" w:sz="0" w:space="0" w:color="auto"/>
        <w:bottom w:val="none" w:sz="0" w:space="0" w:color="auto"/>
        <w:right w:val="none" w:sz="0" w:space="0" w:color="auto"/>
      </w:divBdr>
    </w:div>
    <w:div w:id="410934571">
      <w:bodyDiv w:val="1"/>
      <w:marLeft w:val="0"/>
      <w:marRight w:val="0"/>
      <w:marTop w:val="0"/>
      <w:marBottom w:val="0"/>
      <w:divBdr>
        <w:top w:val="none" w:sz="0" w:space="0" w:color="auto"/>
        <w:left w:val="none" w:sz="0" w:space="0" w:color="auto"/>
        <w:bottom w:val="none" w:sz="0" w:space="0" w:color="auto"/>
        <w:right w:val="none" w:sz="0" w:space="0" w:color="auto"/>
      </w:divBdr>
    </w:div>
    <w:div w:id="428475573">
      <w:bodyDiv w:val="1"/>
      <w:marLeft w:val="0"/>
      <w:marRight w:val="0"/>
      <w:marTop w:val="0"/>
      <w:marBottom w:val="0"/>
      <w:divBdr>
        <w:top w:val="none" w:sz="0" w:space="0" w:color="auto"/>
        <w:left w:val="none" w:sz="0" w:space="0" w:color="auto"/>
        <w:bottom w:val="none" w:sz="0" w:space="0" w:color="auto"/>
        <w:right w:val="none" w:sz="0" w:space="0" w:color="auto"/>
      </w:divBdr>
      <w:divsChild>
        <w:div w:id="59058162">
          <w:marLeft w:val="274"/>
          <w:marRight w:val="0"/>
          <w:marTop w:val="0"/>
          <w:marBottom w:val="120"/>
          <w:divBdr>
            <w:top w:val="none" w:sz="0" w:space="0" w:color="auto"/>
            <w:left w:val="none" w:sz="0" w:space="0" w:color="auto"/>
            <w:bottom w:val="none" w:sz="0" w:space="0" w:color="auto"/>
            <w:right w:val="none" w:sz="0" w:space="0" w:color="auto"/>
          </w:divBdr>
        </w:div>
        <w:div w:id="889656867">
          <w:marLeft w:val="274"/>
          <w:marRight w:val="0"/>
          <w:marTop w:val="0"/>
          <w:marBottom w:val="120"/>
          <w:divBdr>
            <w:top w:val="none" w:sz="0" w:space="0" w:color="auto"/>
            <w:left w:val="none" w:sz="0" w:space="0" w:color="auto"/>
            <w:bottom w:val="none" w:sz="0" w:space="0" w:color="auto"/>
            <w:right w:val="none" w:sz="0" w:space="0" w:color="auto"/>
          </w:divBdr>
        </w:div>
        <w:div w:id="1352533944">
          <w:marLeft w:val="274"/>
          <w:marRight w:val="0"/>
          <w:marTop w:val="0"/>
          <w:marBottom w:val="120"/>
          <w:divBdr>
            <w:top w:val="none" w:sz="0" w:space="0" w:color="auto"/>
            <w:left w:val="none" w:sz="0" w:space="0" w:color="auto"/>
            <w:bottom w:val="none" w:sz="0" w:space="0" w:color="auto"/>
            <w:right w:val="none" w:sz="0" w:space="0" w:color="auto"/>
          </w:divBdr>
        </w:div>
      </w:divsChild>
    </w:div>
    <w:div w:id="450248316">
      <w:bodyDiv w:val="1"/>
      <w:marLeft w:val="0"/>
      <w:marRight w:val="0"/>
      <w:marTop w:val="0"/>
      <w:marBottom w:val="0"/>
      <w:divBdr>
        <w:top w:val="none" w:sz="0" w:space="0" w:color="auto"/>
        <w:left w:val="none" w:sz="0" w:space="0" w:color="auto"/>
        <w:bottom w:val="none" w:sz="0" w:space="0" w:color="auto"/>
        <w:right w:val="none" w:sz="0" w:space="0" w:color="auto"/>
      </w:divBdr>
      <w:divsChild>
        <w:div w:id="137380398">
          <w:marLeft w:val="0"/>
          <w:marRight w:val="0"/>
          <w:marTop w:val="0"/>
          <w:marBottom w:val="0"/>
          <w:divBdr>
            <w:top w:val="none" w:sz="0" w:space="0" w:color="auto"/>
            <w:left w:val="none" w:sz="0" w:space="0" w:color="auto"/>
            <w:bottom w:val="none" w:sz="0" w:space="0" w:color="auto"/>
            <w:right w:val="none" w:sz="0" w:space="0" w:color="auto"/>
          </w:divBdr>
        </w:div>
        <w:div w:id="171458608">
          <w:marLeft w:val="0"/>
          <w:marRight w:val="0"/>
          <w:marTop w:val="0"/>
          <w:marBottom w:val="0"/>
          <w:divBdr>
            <w:top w:val="none" w:sz="0" w:space="0" w:color="auto"/>
            <w:left w:val="none" w:sz="0" w:space="0" w:color="auto"/>
            <w:bottom w:val="none" w:sz="0" w:space="0" w:color="auto"/>
            <w:right w:val="none" w:sz="0" w:space="0" w:color="auto"/>
          </w:divBdr>
        </w:div>
        <w:div w:id="177425051">
          <w:marLeft w:val="0"/>
          <w:marRight w:val="0"/>
          <w:marTop w:val="0"/>
          <w:marBottom w:val="0"/>
          <w:divBdr>
            <w:top w:val="none" w:sz="0" w:space="0" w:color="auto"/>
            <w:left w:val="none" w:sz="0" w:space="0" w:color="auto"/>
            <w:bottom w:val="none" w:sz="0" w:space="0" w:color="auto"/>
            <w:right w:val="none" w:sz="0" w:space="0" w:color="auto"/>
          </w:divBdr>
        </w:div>
        <w:div w:id="274169834">
          <w:marLeft w:val="0"/>
          <w:marRight w:val="0"/>
          <w:marTop w:val="0"/>
          <w:marBottom w:val="0"/>
          <w:divBdr>
            <w:top w:val="none" w:sz="0" w:space="0" w:color="auto"/>
            <w:left w:val="none" w:sz="0" w:space="0" w:color="auto"/>
            <w:bottom w:val="none" w:sz="0" w:space="0" w:color="auto"/>
            <w:right w:val="none" w:sz="0" w:space="0" w:color="auto"/>
          </w:divBdr>
        </w:div>
        <w:div w:id="357513374">
          <w:marLeft w:val="0"/>
          <w:marRight w:val="0"/>
          <w:marTop w:val="0"/>
          <w:marBottom w:val="0"/>
          <w:divBdr>
            <w:top w:val="none" w:sz="0" w:space="0" w:color="auto"/>
            <w:left w:val="none" w:sz="0" w:space="0" w:color="auto"/>
            <w:bottom w:val="none" w:sz="0" w:space="0" w:color="auto"/>
            <w:right w:val="none" w:sz="0" w:space="0" w:color="auto"/>
          </w:divBdr>
        </w:div>
        <w:div w:id="506211631">
          <w:marLeft w:val="0"/>
          <w:marRight w:val="0"/>
          <w:marTop w:val="0"/>
          <w:marBottom w:val="0"/>
          <w:divBdr>
            <w:top w:val="none" w:sz="0" w:space="0" w:color="auto"/>
            <w:left w:val="none" w:sz="0" w:space="0" w:color="auto"/>
            <w:bottom w:val="none" w:sz="0" w:space="0" w:color="auto"/>
            <w:right w:val="none" w:sz="0" w:space="0" w:color="auto"/>
          </w:divBdr>
        </w:div>
        <w:div w:id="564873785">
          <w:marLeft w:val="0"/>
          <w:marRight w:val="0"/>
          <w:marTop w:val="0"/>
          <w:marBottom w:val="0"/>
          <w:divBdr>
            <w:top w:val="none" w:sz="0" w:space="0" w:color="auto"/>
            <w:left w:val="none" w:sz="0" w:space="0" w:color="auto"/>
            <w:bottom w:val="none" w:sz="0" w:space="0" w:color="auto"/>
            <w:right w:val="none" w:sz="0" w:space="0" w:color="auto"/>
          </w:divBdr>
        </w:div>
        <w:div w:id="675621024">
          <w:marLeft w:val="0"/>
          <w:marRight w:val="0"/>
          <w:marTop w:val="0"/>
          <w:marBottom w:val="0"/>
          <w:divBdr>
            <w:top w:val="none" w:sz="0" w:space="0" w:color="auto"/>
            <w:left w:val="none" w:sz="0" w:space="0" w:color="auto"/>
            <w:bottom w:val="none" w:sz="0" w:space="0" w:color="auto"/>
            <w:right w:val="none" w:sz="0" w:space="0" w:color="auto"/>
          </w:divBdr>
        </w:div>
        <w:div w:id="837886640">
          <w:marLeft w:val="0"/>
          <w:marRight w:val="0"/>
          <w:marTop w:val="0"/>
          <w:marBottom w:val="0"/>
          <w:divBdr>
            <w:top w:val="none" w:sz="0" w:space="0" w:color="auto"/>
            <w:left w:val="none" w:sz="0" w:space="0" w:color="auto"/>
            <w:bottom w:val="none" w:sz="0" w:space="0" w:color="auto"/>
            <w:right w:val="none" w:sz="0" w:space="0" w:color="auto"/>
          </w:divBdr>
        </w:div>
        <w:div w:id="883255694">
          <w:marLeft w:val="0"/>
          <w:marRight w:val="0"/>
          <w:marTop w:val="0"/>
          <w:marBottom w:val="0"/>
          <w:divBdr>
            <w:top w:val="none" w:sz="0" w:space="0" w:color="auto"/>
            <w:left w:val="none" w:sz="0" w:space="0" w:color="auto"/>
            <w:bottom w:val="none" w:sz="0" w:space="0" w:color="auto"/>
            <w:right w:val="none" w:sz="0" w:space="0" w:color="auto"/>
          </w:divBdr>
        </w:div>
        <w:div w:id="1103763539">
          <w:marLeft w:val="0"/>
          <w:marRight w:val="0"/>
          <w:marTop w:val="0"/>
          <w:marBottom w:val="0"/>
          <w:divBdr>
            <w:top w:val="none" w:sz="0" w:space="0" w:color="auto"/>
            <w:left w:val="none" w:sz="0" w:space="0" w:color="auto"/>
            <w:bottom w:val="none" w:sz="0" w:space="0" w:color="auto"/>
            <w:right w:val="none" w:sz="0" w:space="0" w:color="auto"/>
          </w:divBdr>
        </w:div>
        <w:div w:id="1223713029">
          <w:marLeft w:val="0"/>
          <w:marRight w:val="0"/>
          <w:marTop w:val="0"/>
          <w:marBottom w:val="0"/>
          <w:divBdr>
            <w:top w:val="none" w:sz="0" w:space="0" w:color="auto"/>
            <w:left w:val="none" w:sz="0" w:space="0" w:color="auto"/>
            <w:bottom w:val="none" w:sz="0" w:space="0" w:color="auto"/>
            <w:right w:val="none" w:sz="0" w:space="0" w:color="auto"/>
          </w:divBdr>
        </w:div>
        <w:div w:id="1368288420">
          <w:marLeft w:val="0"/>
          <w:marRight w:val="0"/>
          <w:marTop w:val="0"/>
          <w:marBottom w:val="0"/>
          <w:divBdr>
            <w:top w:val="none" w:sz="0" w:space="0" w:color="auto"/>
            <w:left w:val="none" w:sz="0" w:space="0" w:color="auto"/>
            <w:bottom w:val="none" w:sz="0" w:space="0" w:color="auto"/>
            <w:right w:val="none" w:sz="0" w:space="0" w:color="auto"/>
          </w:divBdr>
        </w:div>
        <w:div w:id="1503279980">
          <w:marLeft w:val="0"/>
          <w:marRight w:val="0"/>
          <w:marTop w:val="0"/>
          <w:marBottom w:val="0"/>
          <w:divBdr>
            <w:top w:val="none" w:sz="0" w:space="0" w:color="auto"/>
            <w:left w:val="none" w:sz="0" w:space="0" w:color="auto"/>
            <w:bottom w:val="none" w:sz="0" w:space="0" w:color="auto"/>
            <w:right w:val="none" w:sz="0" w:space="0" w:color="auto"/>
          </w:divBdr>
        </w:div>
        <w:div w:id="1852446532">
          <w:marLeft w:val="0"/>
          <w:marRight w:val="0"/>
          <w:marTop w:val="0"/>
          <w:marBottom w:val="0"/>
          <w:divBdr>
            <w:top w:val="none" w:sz="0" w:space="0" w:color="auto"/>
            <w:left w:val="none" w:sz="0" w:space="0" w:color="auto"/>
            <w:bottom w:val="none" w:sz="0" w:space="0" w:color="auto"/>
            <w:right w:val="none" w:sz="0" w:space="0" w:color="auto"/>
          </w:divBdr>
        </w:div>
        <w:div w:id="1975018954">
          <w:marLeft w:val="0"/>
          <w:marRight w:val="0"/>
          <w:marTop w:val="0"/>
          <w:marBottom w:val="0"/>
          <w:divBdr>
            <w:top w:val="none" w:sz="0" w:space="0" w:color="auto"/>
            <w:left w:val="none" w:sz="0" w:space="0" w:color="auto"/>
            <w:bottom w:val="none" w:sz="0" w:space="0" w:color="auto"/>
            <w:right w:val="none" w:sz="0" w:space="0" w:color="auto"/>
          </w:divBdr>
        </w:div>
      </w:divsChild>
    </w:div>
    <w:div w:id="477576450">
      <w:bodyDiv w:val="1"/>
      <w:marLeft w:val="0"/>
      <w:marRight w:val="0"/>
      <w:marTop w:val="0"/>
      <w:marBottom w:val="0"/>
      <w:divBdr>
        <w:top w:val="none" w:sz="0" w:space="0" w:color="auto"/>
        <w:left w:val="none" w:sz="0" w:space="0" w:color="auto"/>
        <w:bottom w:val="none" w:sz="0" w:space="0" w:color="auto"/>
        <w:right w:val="none" w:sz="0" w:space="0" w:color="auto"/>
      </w:divBdr>
      <w:divsChild>
        <w:div w:id="2087681374">
          <w:marLeft w:val="0"/>
          <w:marRight w:val="0"/>
          <w:marTop w:val="0"/>
          <w:marBottom w:val="0"/>
          <w:divBdr>
            <w:top w:val="none" w:sz="0" w:space="0" w:color="auto"/>
            <w:left w:val="none" w:sz="0" w:space="0" w:color="auto"/>
            <w:bottom w:val="none" w:sz="0" w:space="0" w:color="auto"/>
            <w:right w:val="none" w:sz="0" w:space="0" w:color="auto"/>
          </w:divBdr>
          <w:divsChild>
            <w:div w:id="716440032">
              <w:marLeft w:val="0"/>
              <w:marRight w:val="0"/>
              <w:marTop w:val="0"/>
              <w:marBottom w:val="0"/>
              <w:divBdr>
                <w:top w:val="none" w:sz="0" w:space="0" w:color="auto"/>
                <w:left w:val="none" w:sz="0" w:space="0" w:color="auto"/>
                <w:bottom w:val="none" w:sz="0" w:space="0" w:color="auto"/>
                <w:right w:val="none" w:sz="0" w:space="0" w:color="auto"/>
              </w:divBdr>
              <w:divsChild>
                <w:div w:id="767392404">
                  <w:marLeft w:val="0"/>
                  <w:marRight w:val="0"/>
                  <w:marTop w:val="0"/>
                  <w:marBottom w:val="0"/>
                  <w:divBdr>
                    <w:top w:val="none" w:sz="0" w:space="0" w:color="auto"/>
                    <w:left w:val="none" w:sz="0" w:space="0" w:color="auto"/>
                    <w:bottom w:val="none" w:sz="0" w:space="0" w:color="auto"/>
                    <w:right w:val="none" w:sz="0" w:space="0" w:color="auto"/>
                  </w:divBdr>
                  <w:divsChild>
                    <w:div w:id="3345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45391">
      <w:bodyDiv w:val="1"/>
      <w:marLeft w:val="0"/>
      <w:marRight w:val="0"/>
      <w:marTop w:val="0"/>
      <w:marBottom w:val="0"/>
      <w:divBdr>
        <w:top w:val="none" w:sz="0" w:space="0" w:color="auto"/>
        <w:left w:val="none" w:sz="0" w:space="0" w:color="auto"/>
        <w:bottom w:val="none" w:sz="0" w:space="0" w:color="auto"/>
        <w:right w:val="none" w:sz="0" w:space="0" w:color="auto"/>
      </w:divBdr>
    </w:div>
    <w:div w:id="510266159">
      <w:bodyDiv w:val="1"/>
      <w:marLeft w:val="0"/>
      <w:marRight w:val="0"/>
      <w:marTop w:val="0"/>
      <w:marBottom w:val="0"/>
      <w:divBdr>
        <w:top w:val="none" w:sz="0" w:space="0" w:color="auto"/>
        <w:left w:val="none" w:sz="0" w:space="0" w:color="auto"/>
        <w:bottom w:val="none" w:sz="0" w:space="0" w:color="auto"/>
        <w:right w:val="none" w:sz="0" w:space="0" w:color="auto"/>
      </w:divBdr>
    </w:div>
    <w:div w:id="512114341">
      <w:bodyDiv w:val="1"/>
      <w:marLeft w:val="0"/>
      <w:marRight w:val="0"/>
      <w:marTop w:val="0"/>
      <w:marBottom w:val="0"/>
      <w:divBdr>
        <w:top w:val="none" w:sz="0" w:space="0" w:color="auto"/>
        <w:left w:val="none" w:sz="0" w:space="0" w:color="auto"/>
        <w:bottom w:val="none" w:sz="0" w:space="0" w:color="auto"/>
        <w:right w:val="none" w:sz="0" w:space="0" w:color="auto"/>
      </w:divBdr>
    </w:div>
    <w:div w:id="597837493">
      <w:bodyDiv w:val="1"/>
      <w:marLeft w:val="0"/>
      <w:marRight w:val="0"/>
      <w:marTop w:val="0"/>
      <w:marBottom w:val="0"/>
      <w:divBdr>
        <w:top w:val="none" w:sz="0" w:space="0" w:color="auto"/>
        <w:left w:val="none" w:sz="0" w:space="0" w:color="auto"/>
        <w:bottom w:val="none" w:sz="0" w:space="0" w:color="auto"/>
        <w:right w:val="none" w:sz="0" w:space="0" w:color="auto"/>
      </w:divBdr>
    </w:div>
    <w:div w:id="635570166">
      <w:bodyDiv w:val="1"/>
      <w:marLeft w:val="0"/>
      <w:marRight w:val="0"/>
      <w:marTop w:val="0"/>
      <w:marBottom w:val="0"/>
      <w:divBdr>
        <w:top w:val="none" w:sz="0" w:space="0" w:color="auto"/>
        <w:left w:val="none" w:sz="0" w:space="0" w:color="auto"/>
        <w:bottom w:val="none" w:sz="0" w:space="0" w:color="auto"/>
        <w:right w:val="none" w:sz="0" w:space="0" w:color="auto"/>
      </w:divBdr>
      <w:divsChild>
        <w:div w:id="1004239374">
          <w:marLeft w:val="0"/>
          <w:marRight w:val="0"/>
          <w:marTop w:val="0"/>
          <w:marBottom w:val="0"/>
          <w:divBdr>
            <w:top w:val="none" w:sz="0" w:space="0" w:color="auto"/>
            <w:left w:val="none" w:sz="0" w:space="0" w:color="auto"/>
            <w:bottom w:val="none" w:sz="0" w:space="0" w:color="auto"/>
            <w:right w:val="none" w:sz="0" w:space="0" w:color="auto"/>
          </w:divBdr>
          <w:divsChild>
            <w:div w:id="1628050548">
              <w:marLeft w:val="0"/>
              <w:marRight w:val="0"/>
              <w:marTop w:val="0"/>
              <w:marBottom w:val="0"/>
              <w:divBdr>
                <w:top w:val="none" w:sz="0" w:space="0" w:color="auto"/>
                <w:left w:val="none" w:sz="0" w:space="0" w:color="auto"/>
                <w:bottom w:val="none" w:sz="0" w:space="0" w:color="auto"/>
                <w:right w:val="none" w:sz="0" w:space="0" w:color="auto"/>
              </w:divBdr>
              <w:divsChild>
                <w:div w:id="987128254">
                  <w:marLeft w:val="0"/>
                  <w:marRight w:val="0"/>
                  <w:marTop w:val="0"/>
                  <w:marBottom w:val="0"/>
                  <w:divBdr>
                    <w:top w:val="none" w:sz="0" w:space="0" w:color="auto"/>
                    <w:left w:val="none" w:sz="0" w:space="0" w:color="auto"/>
                    <w:bottom w:val="none" w:sz="0" w:space="0" w:color="auto"/>
                    <w:right w:val="none" w:sz="0" w:space="0" w:color="auto"/>
                  </w:divBdr>
                  <w:divsChild>
                    <w:div w:id="20802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456782">
      <w:bodyDiv w:val="1"/>
      <w:marLeft w:val="0"/>
      <w:marRight w:val="0"/>
      <w:marTop w:val="0"/>
      <w:marBottom w:val="0"/>
      <w:divBdr>
        <w:top w:val="none" w:sz="0" w:space="0" w:color="auto"/>
        <w:left w:val="none" w:sz="0" w:space="0" w:color="auto"/>
        <w:bottom w:val="none" w:sz="0" w:space="0" w:color="auto"/>
        <w:right w:val="none" w:sz="0" w:space="0" w:color="auto"/>
      </w:divBdr>
      <w:divsChild>
        <w:div w:id="981036955">
          <w:marLeft w:val="0"/>
          <w:marRight w:val="0"/>
          <w:marTop w:val="0"/>
          <w:marBottom w:val="0"/>
          <w:divBdr>
            <w:top w:val="none" w:sz="0" w:space="0" w:color="auto"/>
            <w:left w:val="none" w:sz="0" w:space="0" w:color="auto"/>
            <w:bottom w:val="none" w:sz="0" w:space="0" w:color="auto"/>
            <w:right w:val="none" w:sz="0" w:space="0" w:color="auto"/>
          </w:divBdr>
        </w:div>
        <w:div w:id="1166021614">
          <w:marLeft w:val="0"/>
          <w:marRight w:val="0"/>
          <w:marTop w:val="0"/>
          <w:marBottom w:val="0"/>
          <w:divBdr>
            <w:top w:val="none" w:sz="0" w:space="0" w:color="auto"/>
            <w:left w:val="none" w:sz="0" w:space="0" w:color="auto"/>
            <w:bottom w:val="none" w:sz="0" w:space="0" w:color="auto"/>
            <w:right w:val="none" w:sz="0" w:space="0" w:color="auto"/>
          </w:divBdr>
        </w:div>
      </w:divsChild>
    </w:div>
    <w:div w:id="669526265">
      <w:bodyDiv w:val="1"/>
      <w:marLeft w:val="0"/>
      <w:marRight w:val="0"/>
      <w:marTop w:val="0"/>
      <w:marBottom w:val="0"/>
      <w:divBdr>
        <w:top w:val="none" w:sz="0" w:space="0" w:color="auto"/>
        <w:left w:val="none" w:sz="0" w:space="0" w:color="auto"/>
        <w:bottom w:val="none" w:sz="0" w:space="0" w:color="auto"/>
        <w:right w:val="none" w:sz="0" w:space="0" w:color="auto"/>
      </w:divBdr>
    </w:div>
    <w:div w:id="670446683">
      <w:bodyDiv w:val="1"/>
      <w:marLeft w:val="0"/>
      <w:marRight w:val="0"/>
      <w:marTop w:val="0"/>
      <w:marBottom w:val="0"/>
      <w:divBdr>
        <w:top w:val="none" w:sz="0" w:space="0" w:color="auto"/>
        <w:left w:val="none" w:sz="0" w:space="0" w:color="auto"/>
        <w:bottom w:val="none" w:sz="0" w:space="0" w:color="auto"/>
        <w:right w:val="none" w:sz="0" w:space="0" w:color="auto"/>
      </w:divBdr>
    </w:div>
    <w:div w:id="744452206">
      <w:bodyDiv w:val="1"/>
      <w:marLeft w:val="0"/>
      <w:marRight w:val="0"/>
      <w:marTop w:val="0"/>
      <w:marBottom w:val="0"/>
      <w:divBdr>
        <w:top w:val="none" w:sz="0" w:space="0" w:color="auto"/>
        <w:left w:val="none" w:sz="0" w:space="0" w:color="auto"/>
        <w:bottom w:val="none" w:sz="0" w:space="0" w:color="auto"/>
        <w:right w:val="none" w:sz="0" w:space="0" w:color="auto"/>
      </w:divBdr>
      <w:divsChild>
        <w:div w:id="1952396626">
          <w:marLeft w:val="0"/>
          <w:marRight w:val="0"/>
          <w:marTop w:val="0"/>
          <w:marBottom w:val="0"/>
          <w:divBdr>
            <w:top w:val="none" w:sz="0" w:space="0" w:color="auto"/>
            <w:left w:val="none" w:sz="0" w:space="0" w:color="auto"/>
            <w:bottom w:val="none" w:sz="0" w:space="0" w:color="auto"/>
            <w:right w:val="none" w:sz="0" w:space="0" w:color="auto"/>
          </w:divBdr>
          <w:divsChild>
            <w:div w:id="472873025">
              <w:marLeft w:val="0"/>
              <w:marRight w:val="0"/>
              <w:marTop w:val="0"/>
              <w:marBottom w:val="0"/>
              <w:divBdr>
                <w:top w:val="none" w:sz="0" w:space="0" w:color="auto"/>
                <w:left w:val="none" w:sz="0" w:space="0" w:color="auto"/>
                <w:bottom w:val="none" w:sz="0" w:space="0" w:color="auto"/>
                <w:right w:val="none" w:sz="0" w:space="0" w:color="auto"/>
              </w:divBdr>
              <w:divsChild>
                <w:div w:id="624894225">
                  <w:marLeft w:val="0"/>
                  <w:marRight w:val="0"/>
                  <w:marTop w:val="0"/>
                  <w:marBottom w:val="0"/>
                  <w:divBdr>
                    <w:top w:val="none" w:sz="0" w:space="0" w:color="auto"/>
                    <w:left w:val="none" w:sz="0" w:space="0" w:color="auto"/>
                    <w:bottom w:val="none" w:sz="0" w:space="0" w:color="auto"/>
                    <w:right w:val="none" w:sz="0" w:space="0" w:color="auto"/>
                  </w:divBdr>
                  <w:divsChild>
                    <w:div w:id="16106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77919">
      <w:bodyDiv w:val="1"/>
      <w:marLeft w:val="0"/>
      <w:marRight w:val="0"/>
      <w:marTop w:val="0"/>
      <w:marBottom w:val="0"/>
      <w:divBdr>
        <w:top w:val="none" w:sz="0" w:space="0" w:color="auto"/>
        <w:left w:val="none" w:sz="0" w:space="0" w:color="auto"/>
        <w:bottom w:val="none" w:sz="0" w:space="0" w:color="auto"/>
        <w:right w:val="none" w:sz="0" w:space="0" w:color="auto"/>
      </w:divBdr>
      <w:divsChild>
        <w:div w:id="438262641">
          <w:marLeft w:val="0"/>
          <w:marRight w:val="0"/>
          <w:marTop w:val="0"/>
          <w:marBottom w:val="0"/>
          <w:divBdr>
            <w:top w:val="none" w:sz="0" w:space="0" w:color="auto"/>
            <w:left w:val="none" w:sz="0" w:space="0" w:color="auto"/>
            <w:bottom w:val="none" w:sz="0" w:space="0" w:color="auto"/>
            <w:right w:val="none" w:sz="0" w:space="0" w:color="auto"/>
          </w:divBdr>
          <w:divsChild>
            <w:div w:id="1754161463">
              <w:marLeft w:val="0"/>
              <w:marRight w:val="0"/>
              <w:marTop w:val="0"/>
              <w:marBottom w:val="0"/>
              <w:divBdr>
                <w:top w:val="none" w:sz="0" w:space="0" w:color="auto"/>
                <w:left w:val="none" w:sz="0" w:space="0" w:color="auto"/>
                <w:bottom w:val="none" w:sz="0" w:space="0" w:color="auto"/>
                <w:right w:val="none" w:sz="0" w:space="0" w:color="auto"/>
              </w:divBdr>
              <w:divsChild>
                <w:div w:id="1595741191">
                  <w:marLeft w:val="0"/>
                  <w:marRight w:val="0"/>
                  <w:marTop w:val="0"/>
                  <w:marBottom w:val="0"/>
                  <w:divBdr>
                    <w:top w:val="none" w:sz="0" w:space="0" w:color="auto"/>
                    <w:left w:val="none" w:sz="0" w:space="0" w:color="auto"/>
                    <w:bottom w:val="none" w:sz="0" w:space="0" w:color="auto"/>
                    <w:right w:val="none" w:sz="0" w:space="0" w:color="auto"/>
                  </w:divBdr>
                  <w:divsChild>
                    <w:div w:id="1643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22107">
      <w:bodyDiv w:val="1"/>
      <w:marLeft w:val="0"/>
      <w:marRight w:val="0"/>
      <w:marTop w:val="0"/>
      <w:marBottom w:val="0"/>
      <w:divBdr>
        <w:top w:val="none" w:sz="0" w:space="0" w:color="auto"/>
        <w:left w:val="none" w:sz="0" w:space="0" w:color="auto"/>
        <w:bottom w:val="none" w:sz="0" w:space="0" w:color="auto"/>
        <w:right w:val="none" w:sz="0" w:space="0" w:color="auto"/>
      </w:divBdr>
      <w:divsChild>
        <w:div w:id="1492212981">
          <w:marLeft w:val="274"/>
          <w:marRight w:val="0"/>
          <w:marTop w:val="0"/>
          <w:marBottom w:val="120"/>
          <w:divBdr>
            <w:top w:val="none" w:sz="0" w:space="0" w:color="auto"/>
            <w:left w:val="none" w:sz="0" w:space="0" w:color="auto"/>
            <w:bottom w:val="none" w:sz="0" w:space="0" w:color="auto"/>
            <w:right w:val="none" w:sz="0" w:space="0" w:color="auto"/>
          </w:divBdr>
        </w:div>
        <w:div w:id="1732726283">
          <w:marLeft w:val="274"/>
          <w:marRight w:val="0"/>
          <w:marTop w:val="0"/>
          <w:marBottom w:val="120"/>
          <w:divBdr>
            <w:top w:val="none" w:sz="0" w:space="0" w:color="auto"/>
            <w:left w:val="none" w:sz="0" w:space="0" w:color="auto"/>
            <w:bottom w:val="none" w:sz="0" w:space="0" w:color="auto"/>
            <w:right w:val="none" w:sz="0" w:space="0" w:color="auto"/>
          </w:divBdr>
        </w:div>
        <w:div w:id="1846940928">
          <w:marLeft w:val="274"/>
          <w:marRight w:val="0"/>
          <w:marTop w:val="0"/>
          <w:marBottom w:val="120"/>
          <w:divBdr>
            <w:top w:val="none" w:sz="0" w:space="0" w:color="auto"/>
            <w:left w:val="none" w:sz="0" w:space="0" w:color="auto"/>
            <w:bottom w:val="none" w:sz="0" w:space="0" w:color="auto"/>
            <w:right w:val="none" w:sz="0" w:space="0" w:color="auto"/>
          </w:divBdr>
        </w:div>
      </w:divsChild>
    </w:div>
    <w:div w:id="770667074">
      <w:bodyDiv w:val="1"/>
      <w:marLeft w:val="0"/>
      <w:marRight w:val="0"/>
      <w:marTop w:val="0"/>
      <w:marBottom w:val="0"/>
      <w:divBdr>
        <w:top w:val="none" w:sz="0" w:space="0" w:color="auto"/>
        <w:left w:val="none" w:sz="0" w:space="0" w:color="auto"/>
        <w:bottom w:val="none" w:sz="0" w:space="0" w:color="auto"/>
        <w:right w:val="none" w:sz="0" w:space="0" w:color="auto"/>
      </w:divBdr>
      <w:divsChild>
        <w:div w:id="341661143">
          <w:marLeft w:val="274"/>
          <w:marRight w:val="0"/>
          <w:marTop w:val="0"/>
          <w:marBottom w:val="120"/>
          <w:divBdr>
            <w:top w:val="none" w:sz="0" w:space="0" w:color="auto"/>
            <w:left w:val="none" w:sz="0" w:space="0" w:color="auto"/>
            <w:bottom w:val="none" w:sz="0" w:space="0" w:color="auto"/>
            <w:right w:val="none" w:sz="0" w:space="0" w:color="auto"/>
          </w:divBdr>
        </w:div>
        <w:div w:id="1450733594">
          <w:marLeft w:val="274"/>
          <w:marRight w:val="0"/>
          <w:marTop w:val="0"/>
          <w:marBottom w:val="120"/>
          <w:divBdr>
            <w:top w:val="none" w:sz="0" w:space="0" w:color="auto"/>
            <w:left w:val="none" w:sz="0" w:space="0" w:color="auto"/>
            <w:bottom w:val="none" w:sz="0" w:space="0" w:color="auto"/>
            <w:right w:val="none" w:sz="0" w:space="0" w:color="auto"/>
          </w:divBdr>
        </w:div>
      </w:divsChild>
    </w:div>
    <w:div w:id="784543708">
      <w:bodyDiv w:val="1"/>
      <w:marLeft w:val="0"/>
      <w:marRight w:val="0"/>
      <w:marTop w:val="0"/>
      <w:marBottom w:val="0"/>
      <w:divBdr>
        <w:top w:val="none" w:sz="0" w:space="0" w:color="auto"/>
        <w:left w:val="none" w:sz="0" w:space="0" w:color="auto"/>
        <w:bottom w:val="none" w:sz="0" w:space="0" w:color="auto"/>
        <w:right w:val="none" w:sz="0" w:space="0" w:color="auto"/>
      </w:divBdr>
    </w:div>
    <w:div w:id="806780725">
      <w:bodyDiv w:val="1"/>
      <w:marLeft w:val="0"/>
      <w:marRight w:val="0"/>
      <w:marTop w:val="0"/>
      <w:marBottom w:val="0"/>
      <w:divBdr>
        <w:top w:val="none" w:sz="0" w:space="0" w:color="auto"/>
        <w:left w:val="none" w:sz="0" w:space="0" w:color="auto"/>
        <w:bottom w:val="none" w:sz="0" w:space="0" w:color="auto"/>
        <w:right w:val="none" w:sz="0" w:space="0" w:color="auto"/>
      </w:divBdr>
    </w:div>
    <w:div w:id="852963929">
      <w:bodyDiv w:val="1"/>
      <w:marLeft w:val="0"/>
      <w:marRight w:val="0"/>
      <w:marTop w:val="0"/>
      <w:marBottom w:val="0"/>
      <w:divBdr>
        <w:top w:val="none" w:sz="0" w:space="0" w:color="auto"/>
        <w:left w:val="none" w:sz="0" w:space="0" w:color="auto"/>
        <w:bottom w:val="none" w:sz="0" w:space="0" w:color="auto"/>
        <w:right w:val="none" w:sz="0" w:space="0" w:color="auto"/>
      </w:divBdr>
      <w:divsChild>
        <w:div w:id="568227699">
          <w:marLeft w:val="0"/>
          <w:marRight w:val="0"/>
          <w:marTop w:val="0"/>
          <w:marBottom w:val="0"/>
          <w:divBdr>
            <w:top w:val="none" w:sz="0" w:space="0" w:color="auto"/>
            <w:left w:val="none" w:sz="0" w:space="0" w:color="auto"/>
            <w:bottom w:val="none" w:sz="0" w:space="0" w:color="auto"/>
            <w:right w:val="none" w:sz="0" w:space="0" w:color="auto"/>
          </w:divBdr>
          <w:divsChild>
            <w:div w:id="613557715">
              <w:marLeft w:val="0"/>
              <w:marRight w:val="0"/>
              <w:marTop w:val="0"/>
              <w:marBottom w:val="0"/>
              <w:divBdr>
                <w:top w:val="none" w:sz="0" w:space="0" w:color="auto"/>
                <w:left w:val="none" w:sz="0" w:space="0" w:color="auto"/>
                <w:bottom w:val="none" w:sz="0" w:space="0" w:color="auto"/>
                <w:right w:val="none" w:sz="0" w:space="0" w:color="auto"/>
              </w:divBdr>
              <w:divsChild>
                <w:div w:id="1804150728">
                  <w:marLeft w:val="0"/>
                  <w:marRight w:val="0"/>
                  <w:marTop w:val="0"/>
                  <w:marBottom w:val="0"/>
                  <w:divBdr>
                    <w:top w:val="none" w:sz="0" w:space="0" w:color="auto"/>
                    <w:left w:val="none" w:sz="0" w:space="0" w:color="auto"/>
                    <w:bottom w:val="none" w:sz="0" w:space="0" w:color="auto"/>
                    <w:right w:val="none" w:sz="0" w:space="0" w:color="auto"/>
                  </w:divBdr>
                  <w:divsChild>
                    <w:div w:id="518814057">
                      <w:marLeft w:val="0"/>
                      <w:marRight w:val="0"/>
                      <w:marTop w:val="0"/>
                      <w:marBottom w:val="0"/>
                      <w:divBdr>
                        <w:top w:val="none" w:sz="0" w:space="0" w:color="auto"/>
                        <w:left w:val="none" w:sz="0" w:space="0" w:color="auto"/>
                        <w:bottom w:val="none" w:sz="0" w:space="0" w:color="auto"/>
                        <w:right w:val="none" w:sz="0" w:space="0" w:color="auto"/>
                      </w:divBdr>
                    </w:div>
                    <w:div w:id="14907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07507">
      <w:bodyDiv w:val="1"/>
      <w:marLeft w:val="0"/>
      <w:marRight w:val="0"/>
      <w:marTop w:val="0"/>
      <w:marBottom w:val="0"/>
      <w:divBdr>
        <w:top w:val="none" w:sz="0" w:space="0" w:color="auto"/>
        <w:left w:val="none" w:sz="0" w:space="0" w:color="auto"/>
        <w:bottom w:val="none" w:sz="0" w:space="0" w:color="auto"/>
        <w:right w:val="none" w:sz="0" w:space="0" w:color="auto"/>
      </w:divBdr>
    </w:div>
    <w:div w:id="882062290">
      <w:bodyDiv w:val="1"/>
      <w:marLeft w:val="0"/>
      <w:marRight w:val="0"/>
      <w:marTop w:val="0"/>
      <w:marBottom w:val="0"/>
      <w:divBdr>
        <w:top w:val="none" w:sz="0" w:space="0" w:color="auto"/>
        <w:left w:val="none" w:sz="0" w:space="0" w:color="auto"/>
        <w:bottom w:val="none" w:sz="0" w:space="0" w:color="auto"/>
        <w:right w:val="none" w:sz="0" w:space="0" w:color="auto"/>
      </w:divBdr>
      <w:divsChild>
        <w:div w:id="211505786">
          <w:marLeft w:val="0"/>
          <w:marRight w:val="0"/>
          <w:marTop w:val="0"/>
          <w:marBottom w:val="0"/>
          <w:divBdr>
            <w:top w:val="none" w:sz="0" w:space="0" w:color="auto"/>
            <w:left w:val="none" w:sz="0" w:space="0" w:color="auto"/>
            <w:bottom w:val="none" w:sz="0" w:space="0" w:color="auto"/>
            <w:right w:val="none" w:sz="0" w:space="0" w:color="auto"/>
          </w:divBdr>
        </w:div>
        <w:div w:id="574164493">
          <w:marLeft w:val="0"/>
          <w:marRight w:val="0"/>
          <w:marTop w:val="0"/>
          <w:marBottom w:val="0"/>
          <w:divBdr>
            <w:top w:val="none" w:sz="0" w:space="0" w:color="auto"/>
            <w:left w:val="none" w:sz="0" w:space="0" w:color="auto"/>
            <w:bottom w:val="none" w:sz="0" w:space="0" w:color="auto"/>
            <w:right w:val="none" w:sz="0" w:space="0" w:color="auto"/>
          </w:divBdr>
        </w:div>
        <w:div w:id="601030954">
          <w:marLeft w:val="0"/>
          <w:marRight w:val="0"/>
          <w:marTop w:val="0"/>
          <w:marBottom w:val="0"/>
          <w:divBdr>
            <w:top w:val="none" w:sz="0" w:space="0" w:color="auto"/>
            <w:left w:val="none" w:sz="0" w:space="0" w:color="auto"/>
            <w:bottom w:val="none" w:sz="0" w:space="0" w:color="auto"/>
            <w:right w:val="none" w:sz="0" w:space="0" w:color="auto"/>
          </w:divBdr>
        </w:div>
        <w:div w:id="939293756">
          <w:marLeft w:val="0"/>
          <w:marRight w:val="0"/>
          <w:marTop w:val="0"/>
          <w:marBottom w:val="0"/>
          <w:divBdr>
            <w:top w:val="none" w:sz="0" w:space="0" w:color="auto"/>
            <w:left w:val="none" w:sz="0" w:space="0" w:color="auto"/>
            <w:bottom w:val="none" w:sz="0" w:space="0" w:color="auto"/>
            <w:right w:val="none" w:sz="0" w:space="0" w:color="auto"/>
          </w:divBdr>
        </w:div>
        <w:div w:id="1006790868">
          <w:marLeft w:val="0"/>
          <w:marRight w:val="0"/>
          <w:marTop w:val="0"/>
          <w:marBottom w:val="0"/>
          <w:divBdr>
            <w:top w:val="none" w:sz="0" w:space="0" w:color="auto"/>
            <w:left w:val="none" w:sz="0" w:space="0" w:color="auto"/>
            <w:bottom w:val="none" w:sz="0" w:space="0" w:color="auto"/>
            <w:right w:val="none" w:sz="0" w:space="0" w:color="auto"/>
          </w:divBdr>
        </w:div>
        <w:div w:id="1239099875">
          <w:marLeft w:val="0"/>
          <w:marRight w:val="0"/>
          <w:marTop w:val="0"/>
          <w:marBottom w:val="0"/>
          <w:divBdr>
            <w:top w:val="none" w:sz="0" w:space="0" w:color="auto"/>
            <w:left w:val="none" w:sz="0" w:space="0" w:color="auto"/>
            <w:bottom w:val="none" w:sz="0" w:space="0" w:color="auto"/>
            <w:right w:val="none" w:sz="0" w:space="0" w:color="auto"/>
          </w:divBdr>
        </w:div>
        <w:div w:id="1713383266">
          <w:marLeft w:val="0"/>
          <w:marRight w:val="0"/>
          <w:marTop w:val="0"/>
          <w:marBottom w:val="0"/>
          <w:divBdr>
            <w:top w:val="none" w:sz="0" w:space="0" w:color="auto"/>
            <w:left w:val="none" w:sz="0" w:space="0" w:color="auto"/>
            <w:bottom w:val="none" w:sz="0" w:space="0" w:color="auto"/>
            <w:right w:val="none" w:sz="0" w:space="0" w:color="auto"/>
          </w:divBdr>
        </w:div>
        <w:div w:id="1717701053">
          <w:marLeft w:val="0"/>
          <w:marRight w:val="0"/>
          <w:marTop w:val="0"/>
          <w:marBottom w:val="0"/>
          <w:divBdr>
            <w:top w:val="none" w:sz="0" w:space="0" w:color="auto"/>
            <w:left w:val="none" w:sz="0" w:space="0" w:color="auto"/>
            <w:bottom w:val="none" w:sz="0" w:space="0" w:color="auto"/>
            <w:right w:val="none" w:sz="0" w:space="0" w:color="auto"/>
          </w:divBdr>
        </w:div>
        <w:div w:id="2143572842">
          <w:marLeft w:val="0"/>
          <w:marRight w:val="0"/>
          <w:marTop w:val="0"/>
          <w:marBottom w:val="0"/>
          <w:divBdr>
            <w:top w:val="none" w:sz="0" w:space="0" w:color="auto"/>
            <w:left w:val="none" w:sz="0" w:space="0" w:color="auto"/>
            <w:bottom w:val="none" w:sz="0" w:space="0" w:color="auto"/>
            <w:right w:val="none" w:sz="0" w:space="0" w:color="auto"/>
          </w:divBdr>
        </w:div>
      </w:divsChild>
    </w:div>
    <w:div w:id="953363612">
      <w:bodyDiv w:val="1"/>
      <w:marLeft w:val="0"/>
      <w:marRight w:val="0"/>
      <w:marTop w:val="0"/>
      <w:marBottom w:val="0"/>
      <w:divBdr>
        <w:top w:val="none" w:sz="0" w:space="0" w:color="auto"/>
        <w:left w:val="none" w:sz="0" w:space="0" w:color="auto"/>
        <w:bottom w:val="none" w:sz="0" w:space="0" w:color="auto"/>
        <w:right w:val="none" w:sz="0" w:space="0" w:color="auto"/>
      </w:divBdr>
      <w:divsChild>
        <w:div w:id="979382587">
          <w:marLeft w:val="0"/>
          <w:marRight w:val="0"/>
          <w:marTop w:val="0"/>
          <w:marBottom w:val="0"/>
          <w:divBdr>
            <w:top w:val="none" w:sz="0" w:space="0" w:color="auto"/>
            <w:left w:val="none" w:sz="0" w:space="0" w:color="auto"/>
            <w:bottom w:val="none" w:sz="0" w:space="0" w:color="auto"/>
            <w:right w:val="none" w:sz="0" w:space="0" w:color="auto"/>
          </w:divBdr>
          <w:divsChild>
            <w:div w:id="1822958783">
              <w:marLeft w:val="0"/>
              <w:marRight w:val="0"/>
              <w:marTop w:val="0"/>
              <w:marBottom w:val="0"/>
              <w:divBdr>
                <w:top w:val="none" w:sz="0" w:space="0" w:color="auto"/>
                <w:left w:val="none" w:sz="0" w:space="0" w:color="auto"/>
                <w:bottom w:val="none" w:sz="0" w:space="0" w:color="auto"/>
                <w:right w:val="none" w:sz="0" w:space="0" w:color="auto"/>
              </w:divBdr>
              <w:divsChild>
                <w:div w:id="1043483910">
                  <w:marLeft w:val="0"/>
                  <w:marRight w:val="0"/>
                  <w:marTop w:val="0"/>
                  <w:marBottom w:val="0"/>
                  <w:divBdr>
                    <w:top w:val="none" w:sz="0" w:space="0" w:color="auto"/>
                    <w:left w:val="none" w:sz="0" w:space="0" w:color="auto"/>
                    <w:bottom w:val="none" w:sz="0" w:space="0" w:color="auto"/>
                    <w:right w:val="none" w:sz="0" w:space="0" w:color="auto"/>
                  </w:divBdr>
                  <w:divsChild>
                    <w:div w:id="825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4282">
      <w:bodyDiv w:val="1"/>
      <w:marLeft w:val="0"/>
      <w:marRight w:val="0"/>
      <w:marTop w:val="0"/>
      <w:marBottom w:val="0"/>
      <w:divBdr>
        <w:top w:val="none" w:sz="0" w:space="0" w:color="auto"/>
        <w:left w:val="none" w:sz="0" w:space="0" w:color="auto"/>
        <w:bottom w:val="none" w:sz="0" w:space="0" w:color="auto"/>
        <w:right w:val="none" w:sz="0" w:space="0" w:color="auto"/>
      </w:divBdr>
    </w:div>
    <w:div w:id="1000087559">
      <w:bodyDiv w:val="1"/>
      <w:marLeft w:val="0"/>
      <w:marRight w:val="0"/>
      <w:marTop w:val="0"/>
      <w:marBottom w:val="0"/>
      <w:divBdr>
        <w:top w:val="none" w:sz="0" w:space="0" w:color="auto"/>
        <w:left w:val="none" w:sz="0" w:space="0" w:color="auto"/>
        <w:bottom w:val="none" w:sz="0" w:space="0" w:color="auto"/>
        <w:right w:val="none" w:sz="0" w:space="0" w:color="auto"/>
      </w:divBdr>
    </w:div>
    <w:div w:id="1024407000">
      <w:bodyDiv w:val="1"/>
      <w:marLeft w:val="0"/>
      <w:marRight w:val="0"/>
      <w:marTop w:val="0"/>
      <w:marBottom w:val="0"/>
      <w:divBdr>
        <w:top w:val="none" w:sz="0" w:space="0" w:color="auto"/>
        <w:left w:val="none" w:sz="0" w:space="0" w:color="auto"/>
        <w:bottom w:val="none" w:sz="0" w:space="0" w:color="auto"/>
        <w:right w:val="none" w:sz="0" w:space="0" w:color="auto"/>
      </w:divBdr>
      <w:divsChild>
        <w:div w:id="648631230">
          <w:marLeft w:val="0"/>
          <w:marRight w:val="0"/>
          <w:marTop w:val="0"/>
          <w:marBottom w:val="0"/>
          <w:divBdr>
            <w:top w:val="none" w:sz="0" w:space="0" w:color="auto"/>
            <w:left w:val="none" w:sz="0" w:space="0" w:color="auto"/>
            <w:bottom w:val="none" w:sz="0" w:space="0" w:color="auto"/>
            <w:right w:val="none" w:sz="0" w:space="0" w:color="auto"/>
          </w:divBdr>
          <w:divsChild>
            <w:div w:id="1921669354">
              <w:marLeft w:val="0"/>
              <w:marRight w:val="0"/>
              <w:marTop w:val="0"/>
              <w:marBottom w:val="0"/>
              <w:divBdr>
                <w:top w:val="none" w:sz="0" w:space="0" w:color="auto"/>
                <w:left w:val="none" w:sz="0" w:space="0" w:color="auto"/>
                <w:bottom w:val="none" w:sz="0" w:space="0" w:color="auto"/>
                <w:right w:val="none" w:sz="0" w:space="0" w:color="auto"/>
              </w:divBdr>
              <w:divsChild>
                <w:div w:id="1388260972">
                  <w:marLeft w:val="0"/>
                  <w:marRight w:val="0"/>
                  <w:marTop w:val="0"/>
                  <w:marBottom w:val="0"/>
                  <w:divBdr>
                    <w:top w:val="none" w:sz="0" w:space="0" w:color="auto"/>
                    <w:left w:val="none" w:sz="0" w:space="0" w:color="auto"/>
                    <w:bottom w:val="none" w:sz="0" w:space="0" w:color="auto"/>
                    <w:right w:val="none" w:sz="0" w:space="0" w:color="auto"/>
                  </w:divBdr>
                  <w:divsChild>
                    <w:div w:id="2106878889">
                      <w:marLeft w:val="0"/>
                      <w:marRight w:val="0"/>
                      <w:marTop w:val="0"/>
                      <w:marBottom w:val="0"/>
                      <w:divBdr>
                        <w:top w:val="none" w:sz="0" w:space="0" w:color="auto"/>
                        <w:left w:val="none" w:sz="0" w:space="0" w:color="auto"/>
                        <w:bottom w:val="none" w:sz="0" w:space="0" w:color="auto"/>
                        <w:right w:val="none" w:sz="0" w:space="0" w:color="auto"/>
                      </w:divBdr>
                    </w:div>
                    <w:div w:id="17575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5093">
      <w:bodyDiv w:val="1"/>
      <w:marLeft w:val="0"/>
      <w:marRight w:val="0"/>
      <w:marTop w:val="0"/>
      <w:marBottom w:val="0"/>
      <w:divBdr>
        <w:top w:val="none" w:sz="0" w:space="0" w:color="auto"/>
        <w:left w:val="none" w:sz="0" w:space="0" w:color="auto"/>
        <w:bottom w:val="none" w:sz="0" w:space="0" w:color="auto"/>
        <w:right w:val="none" w:sz="0" w:space="0" w:color="auto"/>
      </w:divBdr>
    </w:div>
    <w:div w:id="1098450517">
      <w:bodyDiv w:val="1"/>
      <w:marLeft w:val="0"/>
      <w:marRight w:val="0"/>
      <w:marTop w:val="0"/>
      <w:marBottom w:val="0"/>
      <w:divBdr>
        <w:top w:val="none" w:sz="0" w:space="0" w:color="auto"/>
        <w:left w:val="none" w:sz="0" w:space="0" w:color="auto"/>
        <w:bottom w:val="none" w:sz="0" w:space="0" w:color="auto"/>
        <w:right w:val="none" w:sz="0" w:space="0" w:color="auto"/>
      </w:divBdr>
    </w:div>
    <w:div w:id="1100762596">
      <w:bodyDiv w:val="1"/>
      <w:marLeft w:val="0"/>
      <w:marRight w:val="0"/>
      <w:marTop w:val="0"/>
      <w:marBottom w:val="0"/>
      <w:divBdr>
        <w:top w:val="none" w:sz="0" w:space="0" w:color="auto"/>
        <w:left w:val="none" w:sz="0" w:space="0" w:color="auto"/>
        <w:bottom w:val="none" w:sz="0" w:space="0" w:color="auto"/>
        <w:right w:val="none" w:sz="0" w:space="0" w:color="auto"/>
      </w:divBdr>
    </w:div>
    <w:div w:id="1109616798">
      <w:bodyDiv w:val="1"/>
      <w:marLeft w:val="0"/>
      <w:marRight w:val="0"/>
      <w:marTop w:val="0"/>
      <w:marBottom w:val="0"/>
      <w:divBdr>
        <w:top w:val="none" w:sz="0" w:space="0" w:color="auto"/>
        <w:left w:val="none" w:sz="0" w:space="0" w:color="auto"/>
        <w:bottom w:val="none" w:sz="0" w:space="0" w:color="auto"/>
        <w:right w:val="none" w:sz="0" w:space="0" w:color="auto"/>
      </w:divBdr>
      <w:divsChild>
        <w:div w:id="1796098555">
          <w:marLeft w:val="0"/>
          <w:marRight w:val="0"/>
          <w:marTop w:val="0"/>
          <w:marBottom w:val="0"/>
          <w:divBdr>
            <w:top w:val="none" w:sz="0" w:space="0" w:color="auto"/>
            <w:left w:val="none" w:sz="0" w:space="0" w:color="auto"/>
            <w:bottom w:val="none" w:sz="0" w:space="0" w:color="auto"/>
            <w:right w:val="none" w:sz="0" w:space="0" w:color="auto"/>
          </w:divBdr>
          <w:divsChild>
            <w:div w:id="756368995">
              <w:marLeft w:val="0"/>
              <w:marRight w:val="0"/>
              <w:marTop w:val="0"/>
              <w:marBottom w:val="0"/>
              <w:divBdr>
                <w:top w:val="none" w:sz="0" w:space="0" w:color="auto"/>
                <w:left w:val="none" w:sz="0" w:space="0" w:color="auto"/>
                <w:bottom w:val="none" w:sz="0" w:space="0" w:color="auto"/>
                <w:right w:val="none" w:sz="0" w:space="0" w:color="auto"/>
              </w:divBdr>
              <w:divsChild>
                <w:div w:id="1915894692">
                  <w:marLeft w:val="0"/>
                  <w:marRight w:val="0"/>
                  <w:marTop w:val="0"/>
                  <w:marBottom w:val="0"/>
                  <w:divBdr>
                    <w:top w:val="none" w:sz="0" w:space="0" w:color="auto"/>
                    <w:left w:val="none" w:sz="0" w:space="0" w:color="auto"/>
                    <w:bottom w:val="none" w:sz="0" w:space="0" w:color="auto"/>
                    <w:right w:val="none" w:sz="0" w:space="0" w:color="auto"/>
                  </w:divBdr>
                  <w:divsChild>
                    <w:div w:id="11591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8826">
      <w:bodyDiv w:val="1"/>
      <w:marLeft w:val="0"/>
      <w:marRight w:val="0"/>
      <w:marTop w:val="0"/>
      <w:marBottom w:val="0"/>
      <w:divBdr>
        <w:top w:val="none" w:sz="0" w:space="0" w:color="auto"/>
        <w:left w:val="none" w:sz="0" w:space="0" w:color="auto"/>
        <w:bottom w:val="none" w:sz="0" w:space="0" w:color="auto"/>
        <w:right w:val="none" w:sz="0" w:space="0" w:color="auto"/>
      </w:divBdr>
    </w:div>
    <w:div w:id="1196314587">
      <w:bodyDiv w:val="1"/>
      <w:marLeft w:val="0"/>
      <w:marRight w:val="0"/>
      <w:marTop w:val="0"/>
      <w:marBottom w:val="0"/>
      <w:divBdr>
        <w:top w:val="none" w:sz="0" w:space="0" w:color="auto"/>
        <w:left w:val="none" w:sz="0" w:space="0" w:color="auto"/>
        <w:bottom w:val="none" w:sz="0" w:space="0" w:color="auto"/>
        <w:right w:val="none" w:sz="0" w:space="0" w:color="auto"/>
      </w:divBdr>
    </w:div>
    <w:div w:id="1202942918">
      <w:bodyDiv w:val="1"/>
      <w:marLeft w:val="0"/>
      <w:marRight w:val="0"/>
      <w:marTop w:val="0"/>
      <w:marBottom w:val="0"/>
      <w:divBdr>
        <w:top w:val="none" w:sz="0" w:space="0" w:color="auto"/>
        <w:left w:val="none" w:sz="0" w:space="0" w:color="auto"/>
        <w:bottom w:val="none" w:sz="0" w:space="0" w:color="auto"/>
        <w:right w:val="none" w:sz="0" w:space="0" w:color="auto"/>
      </w:divBdr>
    </w:div>
    <w:div w:id="1234852716">
      <w:bodyDiv w:val="1"/>
      <w:marLeft w:val="0"/>
      <w:marRight w:val="0"/>
      <w:marTop w:val="0"/>
      <w:marBottom w:val="0"/>
      <w:divBdr>
        <w:top w:val="none" w:sz="0" w:space="0" w:color="auto"/>
        <w:left w:val="none" w:sz="0" w:space="0" w:color="auto"/>
        <w:bottom w:val="none" w:sz="0" w:space="0" w:color="auto"/>
        <w:right w:val="none" w:sz="0" w:space="0" w:color="auto"/>
      </w:divBdr>
      <w:divsChild>
        <w:div w:id="279189190">
          <w:marLeft w:val="0"/>
          <w:marRight w:val="0"/>
          <w:marTop w:val="0"/>
          <w:marBottom w:val="0"/>
          <w:divBdr>
            <w:top w:val="none" w:sz="0" w:space="0" w:color="auto"/>
            <w:left w:val="none" w:sz="0" w:space="0" w:color="auto"/>
            <w:bottom w:val="none" w:sz="0" w:space="0" w:color="auto"/>
            <w:right w:val="none" w:sz="0" w:space="0" w:color="auto"/>
          </w:divBdr>
          <w:divsChild>
            <w:div w:id="522208371">
              <w:marLeft w:val="0"/>
              <w:marRight w:val="0"/>
              <w:marTop w:val="0"/>
              <w:marBottom w:val="0"/>
              <w:divBdr>
                <w:top w:val="none" w:sz="0" w:space="0" w:color="auto"/>
                <w:left w:val="none" w:sz="0" w:space="0" w:color="auto"/>
                <w:bottom w:val="none" w:sz="0" w:space="0" w:color="auto"/>
                <w:right w:val="none" w:sz="0" w:space="0" w:color="auto"/>
              </w:divBdr>
              <w:divsChild>
                <w:div w:id="1585383575">
                  <w:marLeft w:val="0"/>
                  <w:marRight w:val="0"/>
                  <w:marTop w:val="0"/>
                  <w:marBottom w:val="0"/>
                  <w:divBdr>
                    <w:top w:val="none" w:sz="0" w:space="0" w:color="auto"/>
                    <w:left w:val="none" w:sz="0" w:space="0" w:color="auto"/>
                    <w:bottom w:val="none" w:sz="0" w:space="0" w:color="auto"/>
                    <w:right w:val="none" w:sz="0" w:space="0" w:color="auto"/>
                  </w:divBdr>
                  <w:divsChild>
                    <w:div w:id="4127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61656">
      <w:bodyDiv w:val="1"/>
      <w:marLeft w:val="0"/>
      <w:marRight w:val="0"/>
      <w:marTop w:val="0"/>
      <w:marBottom w:val="0"/>
      <w:divBdr>
        <w:top w:val="none" w:sz="0" w:space="0" w:color="auto"/>
        <w:left w:val="none" w:sz="0" w:space="0" w:color="auto"/>
        <w:bottom w:val="none" w:sz="0" w:space="0" w:color="auto"/>
        <w:right w:val="none" w:sz="0" w:space="0" w:color="auto"/>
      </w:divBdr>
      <w:divsChild>
        <w:div w:id="226458997">
          <w:marLeft w:val="0"/>
          <w:marRight w:val="0"/>
          <w:marTop w:val="0"/>
          <w:marBottom w:val="0"/>
          <w:divBdr>
            <w:top w:val="none" w:sz="0" w:space="0" w:color="auto"/>
            <w:left w:val="none" w:sz="0" w:space="0" w:color="auto"/>
            <w:bottom w:val="none" w:sz="0" w:space="0" w:color="auto"/>
            <w:right w:val="none" w:sz="0" w:space="0" w:color="auto"/>
          </w:divBdr>
        </w:div>
        <w:div w:id="383481838">
          <w:marLeft w:val="0"/>
          <w:marRight w:val="0"/>
          <w:marTop w:val="0"/>
          <w:marBottom w:val="0"/>
          <w:divBdr>
            <w:top w:val="none" w:sz="0" w:space="0" w:color="auto"/>
            <w:left w:val="none" w:sz="0" w:space="0" w:color="auto"/>
            <w:bottom w:val="none" w:sz="0" w:space="0" w:color="auto"/>
            <w:right w:val="none" w:sz="0" w:space="0" w:color="auto"/>
          </w:divBdr>
        </w:div>
        <w:div w:id="452289008">
          <w:marLeft w:val="0"/>
          <w:marRight w:val="0"/>
          <w:marTop w:val="0"/>
          <w:marBottom w:val="0"/>
          <w:divBdr>
            <w:top w:val="none" w:sz="0" w:space="0" w:color="auto"/>
            <w:left w:val="none" w:sz="0" w:space="0" w:color="auto"/>
            <w:bottom w:val="none" w:sz="0" w:space="0" w:color="auto"/>
            <w:right w:val="none" w:sz="0" w:space="0" w:color="auto"/>
          </w:divBdr>
        </w:div>
        <w:div w:id="1299530509">
          <w:marLeft w:val="0"/>
          <w:marRight w:val="0"/>
          <w:marTop w:val="0"/>
          <w:marBottom w:val="0"/>
          <w:divBdr>
            <w:top w:val="none" w:sz="0" w:space="0" w:color="auto"/>
            <w:left w:val="none" w:sz="0" w:space="0" w:color="auto"/>
            <w:bottom w:val="none" w:sz="0" w:space="0" w:color="auto"/>
            <w:right w:val="none" w:sz="0" w:space="0" w:color="auto"/>
          </w:divBdr>
        </w:div>
        <w:div w:id="1299804872">
          <w:marLeft w:val="0"/>
          <w:marRight w:val="0"/>
          <w:marTop w:val="0"/>
          <w:marBottom w:val="0"/>
          <w:divBdr>
            <w:top w:val="none" w:sz="0" w:space="0" w:color="auto"/>
            <w:left w:val="none" w:sz="0" w:space="0" w:color="auto"/>
            <w:bottom w:val="none" w:sz="0" w:space="0" w:color="auto"/>
            <w:right w:val="none" w:sz="0" w:space="0" w:color="auto"/>
          </w:divBdr>
        </w:div>
        <w:div w:id="1591504545">
          <w:marLeft w:val="0"/>
          <w:marRight w:val="0"/>
          <w:marTop w:val="0"/>
          <w:marBottom w:val="0"/>
          <w:divBdr>
            <w:top w:val="none" w:sz="0" w:space="0" w:color="auto"/>
            <w:left w:val="none" w:sz="0" w:space="0" w:color="auto"/>
            <w:bottom w:val="none" w:sz="0" w:space="0" w:color="auto"/>
            <w:right w:val="none" w:sz="0" w:space="0" w:color="auto"/>
          </w:divBdr>
        </w:div>
        <w:div w:id="1697846139">
          <w:marLeft w:val="0"/>
          <w:marRight w:val="0"/>
          <w:marTop w:val="0"/>
          <w:marBottom w:val="0"/>
          <w:divBdr>
            <w:top w:val="none" w:sz="0" w:space="0" w:color="auto"/>
            <w:left w:val="none" w:sz="0" w:space="0" w:color="auto"/>
            <w:bottom w:val="none" w:sz="0" w:space="0" w:color="auto"/>
            <w:right w:val="none" w:sz="0" w:space="0" w:color="auto"/>
          </w:divBdr>
        </w:div>
      </w:divsChild>
    </w:div>
    <w:div w:id="1276594191">
      <w:bodyDiv w:val="1"/>
      <w:marLeft w:val="0"/>
      <w:marRight w:val="0"/>
      <w:marTop w:val="0"/>
      <w:marBottom w:val="0"/>
      <w:divBdr>
        <w:top w:val="none" w:sz="0" w:space="0" w:color="auto"/>
        <w:left w:val="none" w:sz="0" w:space="0" w:color="auto"/>
        <w:bottom w:val="none" w:sz="0" w:space="0" w:color="auto"/>
        <w:right w:val="none" w:sz="0" w:space="0" w:color="auto"/>
      </w:divBdr>
    </w:div>
    <w:div w:id="1294291697">
      <w:bodyDiv w:val="1"/>
      <w:marLeft w:val="0"/>
      <w:marRight w:val="0"/>
      <w:marTop w:val="0"/>
      <w:marBottom w:val="0"/>
      <w:divBdr>
        <w:top w:val="none" w:sz="0" w:space="0" w:color="auto"/>
        <w:left w:val="none" w:sz="0" w:space="0" w:color="auto"/>
        <w:bottom w:val="none" w:sz="0" w:space="0" w:color="auto"/>
        <w:right w:val="none" w:sz="0" w:space="0" w:color="auto"/>
      </w:divBdr>
      <w:divsChild>
        <w:div w:id="140001436">
          <w:marLeft w:val="274"/>
          <w:marRight w:val="0"/>
          <w:marTop w:val="0"/>
          <w:marBottom w:val="0"/>
          <w:divBdr>
            <w:top w:val="none" w:sz="0" w:space="0" w:color="auto"/>
            <w:left w:val="none" w:sz="0" w:space="0" w:color="auto"/>
            <w:bottom w:val="none" w:sz="0" w:space="0" w:color="auto"/>
            <w:right w:val="none" w:sz="0" w:space="0" w:color="auto"/>
          </w:divBdr>
        </w:div>
        <w:div w:id="637733797">
          <w:marLeft w:val="274"/>
          <w:marRight w:val="0"/>
          <w:marTop w:val="0"/>
          <w:marBottom w:val="0"/>
          <w:divBdr>
            <w:top w:val="none" w:sz="0" w:space="0" w:color="auto"/>
            <w:left w:val="none" w:sz="0" w:space="0" w:color="auto"/>
            <w:bottom w:val="none" w:sz="0" w:space="0" w:color="auto"/>
            <w:right w:val="none" w:sz="0" w:space="0" w:color="auto"/>
          </w:divBdr>
        </w:div>
      </w:divsChild>
    </w:div>
    <w:div w:id="1294673937">
      <w:bodyDiv w:val="1"/>
      <w:marLeft w:val="0"/>
      <w:marRight w:val="0"/>
      <w:marTop w:val="0"/>
      <w:marBottom w:val="0"/>
      <w:divBdr>
        <w:top w:val="none" w:sz="0" w:space="0" w:color="auto"/>
        <w:left w:val="none" w:sz="0" w:space="0" w:color="auto"/>
        <w:bottom w:val="none" w:sz="0" w:space="0" w:color="auto"/>
        <w:right w:val="none" w:sz="0" w:space="0" w:color="auto"/>
      </w:divBdr>
    </w:div>
    <w:div w:id="1296640221">
      <w:bodyDiv w:val="1"/>
      <w:marLeft w:val="0"/>
      <w:marRight w:val="0"/>
      <w:marTop w:val="0"/>
      <w:marBottom w:val="0"/>
      <w:divBdr>
        <w:top w:val="none" w:sz="0" w:space="0" w:color="auto"/>
        <w:left w:val="none" w:sz="0" w:space="0" w:color="auto"/>
        <w:bottom w:val="none" w:sz="0" w:space="0" w:color="auto"/>
        <w:right w:val="none" w:sz="0" w:space="0" w:color="auto"/>
      </w:divBdr>
      <w:divsChild>
        <w:div w:id="676075687">
          <w:marLeft w:val="274"/>
          <w:marRight w:val="0"/>
          <w:marTop w:val="0"/>
          <w:marBottom w:val="120"/>
          <w:divBdr>
            <w:top w:val="none" w:sz="0" w:space="0" w:color="auto"/>
            <w:left w:val="none" w:sz="0" w:space="0" w:color="auto"/>
            <w:bottom w:val="none" w:sz="0" w:space="0" w:color="auto"/>
            <w:right w:val="none" w:sz="0" w:space="0" w:color="auto"/>
          </w:divBdr>
        </w:div>
        <w:div w:id="1163351995">
          <w:marLeft w:val="274"/>
          <w:marRight w:val="0"/>
          <w:marTop w:val="0"/>
          <w:marBottom w:val="120"/>
          <w:divBdr>
            <w:top w:val="none" w:sz="0" w:space="0" w:color="auto"/>
            <w:left w:val="none" w:sz="0" w:space="0" w:color="auto"/>
            <w:bottom w:val="none" w:sz="0" w:space="0" w:color="auto"/>
            <w:right w:val="none" w:sz="0" w:space="0" w:color="auto"/>
          </w:divBdr>
        </w:div>
        <w:div w:id="1631979439">
          <w:marLeft w:val="274"/>
          <w:marRight w:val="0"/>
          <w:marTop w:val="0"/>
          <w:marBottom w:val="120"/>
          <w:divBdr>
            <w:top w:val="none" w:sz="0" w:space="0" w:color="auto"/>
            <w:left w:val="none" w:sz="0" w:space="0" w:color="auto"/>
            <w:bottom w:val="none" w:sz="0" w:space="0" w:color="auto"/>
            <w:right w:val="none" w:sz="0" w:space="0" w:color="auto"/>
          </w:divBdr>
        </w:div>
      </w:divsChild>
    </w:div>
    <w:div w:id="1333097493">
      <w:bodyDiv w:val="1"/>
      <w:marLeft w:val="0"/>
      <w:marRight w:val="0"/>
      <w:marTop w:val="0"/>
      <w:marBottom w:val="0"/>
      <w:divBdr>
        <w:top w:val="none" w:sz="0" w:space="0" w:color="auto"/>
        <w:left w:val="none" w:sz="0" w:space="0" w:color="auto"/>
        <w:bottom w:val="none" w:sz="0" w:space="0" w:color="auto"/>
        <w:right w:val="none" w:sz="0" w:space="0" w:color="auto"/>
      </w:divBdr>
    </w:div>
    <w:div w:id="1347824603">
      <w:bodyDiv w:val="1"/>
      <w:marLeft w:val="0"/>
      <w:marRight w:val="0"/>
      <w:marTop w:val="0"/>
      <w:marBottom w:val="0"/>
      <w:divBdr>
        <w:top w:val="none" w:sz="0" w:space="0" w:color="auto"/>
        <w:left w:val="none" w:sz="0" w:space="0" w:color="auto"/>
        <w:bottom w:val="none" w:sz="0" w:space="0" w:color="auto"/>
        <w:right w:val="none" w:sz="0" w:space="0" w:color="auto"/>
      </w:divBdr>
    </w:div>
    <w:div w:id="1392726430">
      <w:bodyDiv w:val="1"/>
      <w:marLeft w:val="0"/>
      <w:marRight w:val="0"/>
      <w:marTop w:val="0"/>
      <w:marBottom w:val="0"/>
      <w:divBdr>
        <w:top w:val="none" w:sz="0" w:space="0" w:color="auto"/>
        <w:left w:val="none" w:sz="0" w:space="0" w:color="auto"/>
        <w:bottom w:val="none" w:sz="0" w:space="0" w:color="auto"/>
        <w:right w:val="none" w:sz="0" w:space="0" w:color="auto"/>
      </w:divBdr>
    </w:div>
    <w:div w:id="1475902093">
      <w:bodyDiv w:val="1"/>
      <w:marLeft w:val="0"/>
      <w:marRight w:val="0"/>
      <w:marTop w:val="0"/>
      <w:marBottom w:val="0"/>
      <w:divBdr>
        <w:top w:val="none" w:sz="0" w:space="0" w:color="auto"/>
        <w:left w:val="none" w:sz="0" w:space="0" w:color="auto"/>
        <w:bottom w:val="none" w:sz="0" w:space="0" w:color="auto"/>
        <w:right w:val="none" w:sz="0" w:space="0" w:color="auto"/>
      </w:divBdr>
      <w:divsChild>
        <w:div w:id="772290212">
          <w:marLeft w:val="274"/>
          <w:marRight w:val="0"/>
          <w:marTop w:val="0"/>
          <w:marBottom w:val="0"/>
          <w:divBdr>
            <w:top w:val="none" w:sz="0" w:space="0" w:color="auto"/>
            <w:left w:val="none" w:sz="0" w:space="0" w:color="auto"/>
            <w:bottom w:val="none" w:sz="0" w:space="0" w:color="auto"/>
            <w:right w:val="none" w:sz="0" w:space="0" w:color="auto"/>
          </w:divBdr>
        </w:div>
        <w:div w:id="1973753117">
          <w:marLeft w:val="274"/>
          <w:marRight w:val="0"/>
          <w:marTop w:val="0"/>
          <w:marBottom w:val="0"/>
          <w:divBdr>
            <w:top w:val="none" w:sz="0" w:space="0" w:color="auto"/>
            <w:left w:val="none" w:sz="0" w:space="0" w:color="auto"/>
            <w:bottom w:val="none" w:sz="0" w:space="0" w:color="auto"/>
            <w:right w:val="none" w:sz="0" w:space="0" w:color="auto"/>
          </w:divBdr>
        </w:div>
      </w:divsChild>
    </w:div>
    <w:div w:id="1479762699">
      <w:bodyDiv w:val="1"/>
      <w:marLeft w:val="0"/>
      <w:marRight w:val="0"/>
      <w:marTop w:val="0"/>
      <w:marBottom w:val="0"/>
      <w:divBdr>
        <w:top w:val="none" w:sz="0" w:space="0" w:color="auto"/>
        <w:left w:val="none" w:sz="0" w:space="0" w:color="auto"/>
        <w:bottom w:val="none" w:sz="0" w:space="0" w:color="auto"/>
        <w:right w:val="none" w:sz="0" w:space="0" w:color="auto"/>
      </w:divBdr>
    </w:div>
    <w:div w:id="1517648085">
      <w:bodyDiv w:val="1"/>
      <w:marLeft w:val="0"/>
      <w:marRight w:val="0"/>
      <w:marTop w:val="0"/>
      <w:marBottom w:val="0"/>
      <w:divBdr>
        <w:top w:val="none" w:sz="0" w:space="0" w:color="auto"/>
        <w:left w:val="none" w:sz="0" w:space="0" w:color="auto"/>
        <w:bottom w:val="none" w:sz="0" w:space="0" w:color="auto"/>
        <w:right w:val="none" w:sz="0" w:space="0" w:color="auto"/>
      </w:divBdr>
      <w:divsChild>
        <w:div w:id="1885559493">
          <w:marLeft w:val="0"/>
          <w:marRight w:val="0"/>
          <w:marTop w:val="0"/>
          <w:marBottom w:val="0"/>
          <w:divBdr>
            <w:top w:val="none" w:sz="0" w:space="0" w:color="auto"/>
            <w:left w:val="none" w:sz="0" w:space="0" w:color="auto"/>
            <w:bottom w:val="none" w:sz="0" w:space="0" w:color="auto"/>
            <w:right w:val="none" w:sz="0" w:space="0" w:color="auto"/>
          </w:divBdr>
          <w:divsChild>
            <w:div w:id="932125123">
              <w:marLeft w:val="0"/>
              <w:marRight w:val="0"/>
              <w:marTop w:val="0"/>
              <w:marBottom w:val="0"/>
              <w:divBdr>
                <w:top w:val="none" w:sz="0" w:space="0" w:color="auto"/>
                <w:left w:val="none" w:sz="0" w:space="0" w:color="auto"/>
                <w:bottom w:val="none" w:sz="0" w:space="0" w:color="auto"/>
                <w:right w:val="none" w:sz="0" w:space="0" w:color="auto"/>
              </w:divBdr>
              <w:divsChild>
                <w:div w:id="1450977921">
                  <w:marLeft w:val="0"/>
                  <w:marRight w:val="0"/>
                  <w:marTop w:val="0"/>
                  <w:marBottom w:val="0"/>
                  <w:divBdr>
                    <w:top w:val="none" w:sz="0" w:space="0" w:color="auto"/>
                    <w:left w:val="none" w:sz="0" w:space="0" w:color="auto"/>
                    <w:bottom w:val="none" w:sz="0" w:space="0" w:color="auto"/>
                    <w:right w:val="none" w:sz="0" w:space="0" w:color="auto"/>
                  </w:divBdr>
                  <w:divsChild>
                    <w:div w:id="20798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6260">
      <w:bodyDiv w:val="1"/>
      <w:marLeft w:val="0"/>
      <w:marRight w:val="0"/>
      <w:marTop w:val="0"/>
      <w:marBottom w:val="0"/>
      <w:divBdr>
        <w:top w:val="none" w:sz="0" w:space="0" w:color="auto"/>
        <w:left w:val="none" w:sz="0" w:space="0" w:color="auto"/>
        <w:bottom w:val="none" w:sz="0" w:space="0" w:color="auto"/>
        <w:right w:val="none" w:sz="0" w:space="0" w:color="auto"/>
      </w:divBdr>
      <w:divsChild>
        <w:div w:id="519778506">
          <w:marLeft w:val="0"/>
          <w:marRight w:val="0"/>
          <w:marTop w:val="0"/>
          <w:marBottom w:val="0"/>
          <w:divBdr>
            <w:top w:val="none" w:sz="0" w:space="0" w:color="auto"/>
            <w:left w:val="none" w:sz="0" w:space="0" w:color="auto"/>
            <w:bottom w:val="none" w:sz="0" w:space="0" w:color="auto"/>
            <w:right w:val="none" w:sz="0" w:space="0" w:color="auto"/>
          </w:divBdr>
          <w:divsChild>
            <w:div w:id="259416622">
              <w:marLeft w:val="0"/>
              <w:marRight w:val="0"/>
              <w:marTop w:val="0"/>
              <w:marBottom w:val="0"/>
              <w:divBdr>
                <w:top w:val="none" w:sz="0" w:space="0" w:color="auto"/>
                <w:left w:val="none" w:sz="0" w:space="0" w:color="auto"/>
                <w:bottom w:val="none" w:sz="0" w:space="0" w:color="auto"/>
                <w:right w:val="none" w:sz="0" w:space="0" w:color="auto"/>
              </w:divBdr>
              <w:divsChild>
                <w:div w:id="877862758">
                  <w:marLeft w:val="0"/>
                  <w:marRight w:val="0"/>
                  <w:marTop w:val="0"/>
                  <w:marBottom w:val="0"/>
                  <w:divBdr>
                    <w:top w:val="none" w:sz="0" w:space="0" w:color="auto"/>
                    <w:left w:val="none" w:sz="0" w:space="0" w:color="auto"/>
                    <w:bottom w:val="none" w:sz="0" w:space="0" w:color="auto"/>
                    <w:right w:val="none" w:sz="0" w:space="0" w:color="auto"/>
                  </w:divBdr>
                  <w:divsChild>
                    <w:div w:id="1821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146563">
      <w:bodyDiv w:val="1"/>
      <w:marLeft w:val="0"/>
      <w:marRight w:val="0"/>
      <w:marTop w:val="0"/>
      <w:marBottom w:val="0"/>
      <w:divBdr>
        <w:top w:val="none" w:sz="0" w:space="0" w:color="auto"/>
        <w:left w:val="none" w:sz="0" w:space="0" w:color="auto"/>
        <w:bottom w:val="none" w:sz="0" w:space="0" w:color="auto"/>
        <w:right w:val="none" w:sz="0" w:space="0" w:color="auto"/>
      </w:divBdr>
      <w:divsChild>
        <w:div w:id="970869553">
          <w:marLeft w:val="274"/>
          <w:marRight w:val="0"/>
          <w:marTop w:val="0"/>
          <w:marBottom w:val="0"/>
          <w:divBdr>
            <w:top w:val="none" w:sz="0" w:space="0" w:color="auto"/>
            <w:left w:val="none" w:sz="0" w:space="0" w:color="auto"/>
            <w:bottom w:val="none" w:sz="0" w:space="0" w:color="auto"/>
            <w:right w:val="none" w:sz="0" w:space="0" w:color="auto"/>
          </w:divBdr>
        </w:div>
        <w:div w:id="1819110730">
          <w:marLeft w:val="274"/>
          <w:marRight w:val="0"/>
          <w:marTop w:val="0"/>
          <w:marBottom w:val="0"/>
          <w:divBdr>
            <w:top w:val="none" w:sz="0" w:space="0" w:color="auto"/>
            <w:left w:val="none" w:sz="0" w:space="0" w:color="auto"/>
            <w:bottom w:val="none" w:sz="0" w:space="0" w:color="auto"/>
            <w:right w:val="none" w:sz="0" w:space="0" w:color="auto"/>
          </w:divBdr>
        </w:div>
        <w:div w:id="2105345505">
          <w:marLeft w:val="274"/>
          <w:marRight w:val="0"/>
          <w:marTop w:val="0"/>
          <w:marBottom w:val="0"/>
          <w:divBdr>
            <w:top w:val="none" w:sz="0" w:space="0" w:color="auto"/>
            <w:left w:val="none" w:sz="0" w:space="0" w:color="auto"/>
            <w:bottom w:val="none" w:sz="0" w:space="0" w:color="auto"/>
            <w:right w:val="none" w:sz="0" w:space="0" w:color="auto"/>
          </w:divBdr>
        </w:div>
      </w:divsChild>
    </w:div>
    <w:div w:id="1592660263">
      <w:bodyDiv w:val="1"/>
      <w:marLeft w:val="0"/>
      <w:marRight w:val="0"/>
      <w:marTop w:val="0"/>
      <w:marBottom w:val="0"/>
      <w:divBdr>
        <w:top w:val="none" w:sz="0" w:space="0" w:color="auto"/>
        <w:left w:val="none" w:sz="0" w:space="0" w:color="auto"/>
        <w:bottom w:val="none" w:sz="0" w:space="0" w:color="auto"/>
        <w:right w:val="none" w:sz="0" w:space="0" w:color="auto"/>
      </w:divBdr>
    </w:div>
    <w:div w:id="1655259056">
      <w:bodyDiv w:val="1"/>
      <w:marLeft w:val="0"/>
      <w:marRight w:val="0"/>
      <w:marTop w:val="0"/>
      <w:marBottom w:val="0"/>
      <w:divBdr>
        <w:top w:val="none" w:sz="0" w:space="0" w:color="auto"/>
        <w:left w:val="none" w:sz="0" w:space="0" w:color="auto"/>
        <w:bottom w:val="none" w:sz="0" w:space="0" w:color="auto"/>
        <w:right w:val="none" w:sz="0" w:space="0" w:color="auto"/>
      </w:divBdr>
    </w:div>
    <w:div w:id="1745251427">
      <w:bodyDiv w:val="1"/>
      <w:marLeft w:val="0"/>
      <w:marRight w:val="0"/>
      <w:marTop w:val="0"/>
      <w:marBottom w:val="0"/>
      <w:divBdr>
        <w:top w:val="none" w:sz="0" w:space="0" w:color="auto"/>
        <w:left w:val="none" w:sz="0" w:space="0" w:color="auto"/>
        <w:bottom w:val="none" w:sz="0" w:space="0" w:color="auto"/>
        <w:right w:val="none" w:sz="0" w:space="0" w:color="auto"/>
      </w:divBdr>
      <w:divsChild>
        <w:div w:id="997608262">
          <w:marLeft w:val="0"/>
          <w:marRight w:val="0"/>
          <w:marTop w:val="0"/>
          <w:marBottom w:val="0"/>
          <w:divBdr>
            <w:top w:val="none" w:sz="0" w:space="0" w:color="auto"/>
            <w:left w:val="none" w:sz="0" w:space="0" w:color="auto"/>
            <w:bottom w:val="none" w:sz="0" w:space="0" w:color="auto"/>
            <w:right w:val="none" w:sz="0" w:space="0" w:color="auto"/>
          </w:divBdr>
          <w:divsChild>
            <w:div w:id="525827349">
              <w:marLeft w:val="0"/>
              <w:marRight w:val="0"/>
              <w:marTop w:val="0"/>
              <w:marBottom w:val="0"/>
              <w:divBdr>
                <w:top w:val="none" w:sz="0" w:space="0" w:color="auto"/>
                <w:left w:val="none" w:sz="0" w:space="0" w:color="auto"/>
                <w:bottom w:val="none" w:sz="0" w:space="0" w:color="auto"/>
                <w:right w:val="none" w:sz="0" w:space="0" w:color="auto"/>
              </w:divBdr>
              <w:divsChild>
                <w:div w:id="953056566">
                  <w:marLeft w:val="0"/>
                  <w:marRight w:val="0"/>
                  <w:marTop w:val="0"/>
                  <w:marBottom w:val="0"/>
                  <w:divBdr>
                    <w:top w:val="none" w:sz="0" w:space="0" w:color="auto"/>
                    <w:left w:val="none" w:sz="0" w:space="0" w:color="auto"/>
                    <w:bottom w:val="none" w:sz="0" w:space="0" w:color="auto"/>
                    <w:right w:val="none" w:sz="0" w:space="0" w:color="auto"/>
                  </w:divBdr>
                  <w:divsChild>
                    <w:div w:id="20124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99561">
      <w:bodyDiv w:val="1"/>
      <w:marLeft w:val="0"/>
      <w:marRight w:val="0"/>
      <w:marTop w:val="0"/>
      <w:marBottom w:val="0"/>
      <w:divBdr>
        <w:top w:val="none" w:sz="0" w:space="0" w:color="auto"/>
        <w:left w:val="none" w:sz="0" w:space="0" w:color="auto"/>
        <w:bottom w:val="none" w:sz="0" w:space="0" w:color="auto"/>
        <w:right w:val="none" w:sz="0" w:space="0" w:color="auto"/>
      </w:divBdr>
      <w:divsChild>
        <w:div w:id="284972962">
          <w:marLeft w:val="274"/>
          <w:marRight w:val="0"/>
          <w:marTop w:val="0"/>
          <w:marBottom w:val="120"/>
          <w:divBdr>
            <w:top w:val="none" w:sz="0" w:space="0" w:color="auto"/>
            <w:left w:val="none" w:sz="0" w:space="0" w:color="auto"/>
            <w:bottom w:val="none" w:sz="0" w:space="0" w:color="auto"/>
            <w:right w:val="none" w:sz="0" w:space="0" w:color="auto"/>
          </w:divBdr>
        </w:div>
        <w:div w:id="1499807544">
          <w:marLeft w:val="274"/>
          <w:marRight w:val="0"/>
          <w:marTop w:val="0"/>
          <w:marBottom w:val="120"/>
          <w:divBdr>
            <w:top w:val="none" w:sz="0" w:space="0" w:color="auto"/>
            <w:left w:val="none" w:sz="0" w:space="0" w:color="auto"/>
            <w:bottom w:val="none" w:sz="0" w:space="0" w:color="auto"/>
            <w:right w:val="none" w:sz="0" w:space="0" w:color="auto"/>
          </w:divBdr>
        </w:div>
      </w:divsChild>
    </w:div>
    <w:div w:id="1792822502">
      <w:bodyDiv w:val="1"/>
      <w:marLeft w:val="0"/>
      <w:marRight w:val="0"/>
      <w:marTop w:val="0"/>
      <w:marBottom w:val="0"/>
      <w:divBdr>
        <w:top w:val="none" w:sz="0" w:space="0" w:color="auto"/>
        <w:left w:val="none" w:sz="0" w:space="0" w:color="auto"/>
        <w:bottom w:val="none" w:sz="0" w:space="0" w:color="auto"/>
        <w:right w:val="none" w:sz="0" w:space="0" w:color="auto"/>
      </w:divBdr>
      <w:divsChild>
        <w:div w:id="46875213">
          <w:marLeft w:val="0"/>
          <w:marRight w:val="0"/>
          <w:marTop w:val="0"/>
          <w:marBottom w:val="0"/>
          <w:divBdr>
            <w:top w:val="none" w:sz="0" w:space="0" w:color="auto"/>
            <w:left w:val="none" w:sz="0" w:space="0" w:color="auto"/>
            <w:bottom w:val="none" w:sz="0" w:space="0" w:color="auto"/>
            <w:right w:val="none" w:sz="0" w:space="0" w:color="auto"/>
          </w:divBdr>
        </w:div>
        <w:div w:id="441266475">
          <w:marLeft w:val="0"/>
          <w:marRight w:val="0"/>
          <w:marTop w:val="0"/>
          <w:marBottom w:val="0"/>
          <w:divBdr>
            <w:top w:val="none" w:sz="0" w:space="0" w:color="auto"/>
            <w:left w:val="none" w:sz="0" w:space="0" w:color="auto"/>
            <w:bottom w:val="none" w:sz="0" w:space="0" w:color="auto"/>
            <w:right w:val="none" w:sz="0" w:space="0" w:color="auto"/>
          </w:divBdr>
        </w:div>
        <w:div w:id="494537480">
          <w:marLeft w:val="0"/>
          <w:marRight w:val="0"/>
          <w:marTop w:val="0"/>
          <w:marBottom w:val="0"/>
          <w:divBdr>
            <w:top w:val="none" w:sz="0" w:space="0" w:color="auto"/>
            <w:left w:val="none" w:sz="0" w:space="0" w:color="auto"/>
            <w:bottom w:val="none" w:sz="0" w:space="0" w:color="auto"/>
            <w:right w:val="none" w:sz="0" w:space="0" w:color="auto"/>
          </w:divBdr>
        </w:div>
        <w:div w:id="497043466">
          <w:marLeft w:val="0"/>
          <w:marRight w:val="0"/>
          <w:marTop w:val="0"/>
          <w:marBottom w:val="0"/>
          <w:divBdr>
            <w:top w:val="none" w:sz="0" w:space="0" w:color="auto"/>
            <w:left w:val="none" w:sz="0" w:space="0" w:color="auto"/>
            <w:bottom w:val="none" w:sz="0" w:space="0" w:color="auto"/>
            <w:right w:val="none" w:sz="0" w:space="0" w:color="auto"/>
          </w:divBdr>
        </w:div>
        <w:div w:id="538131414">
          <w:marLeft w:val="0"/>
          <w:marRight w:val="0"/>
          <w:marTop w:val="0"/>
          <w:marBottom w:val="0"/>
          <w:divBdr>
            <w:top w:val="none" w:sz="0" w:space="0" w:color="auto"/>
            <w:left w:val="none" w:sz="0" w:space="0" w:color="auto"/>
            <w:bottom w:val="none" w:sz="0" w:space="0" w:color="auto"/>
            <w:right w:val="none" w:sz="0" w:space="0" w:color="auto"/>
          </w:divBdr>
        </w:div>
        <w:div w:id="727730192">
          <w:marLeft w:val="0"/>
          <w:marRight w:val="0"/>
          <w:marTop w:val="0"/>
          <w:marBottom w:val="0"/>
          <w:divBdr>
            <w:top w:val="none" w:sz="0" w:space="0" w:color="auto"/>
            <w:left w:val="none" w:sz="0" w:space="0" w:color="auto"/>
            <w:bottom w:val="none" w:sz="0" w:space="0" w:color="auto"/>
            <w:right w:val="none" w:sz="0" w:space="0" w:color="auto"/>
          </w:divBdr>
        </w:div>
        <w:div w:id="814563752">
          <w:marLeft w:val="0"/>
          <w:marRight w:val="0"/>
          <w:marTop w:val="0"/>
          <w:marBottom w:val="0"/>
          <w:divBdr>
            <w:top w:val="none" w:sz="0" w:space="0" w:color="auto"/>
            <w:left w:val="none" w:sz="0" w:space="0" w:color="auto"/>
            <w:bottom w:val="none" w:sz="0" w:space="0" w:color="auto"/>
            <w:right w:val="none" w:sz="0" w:space="0" w:color="auto"/>
          </w:divBdr>
        </w:div>
        <w:div w:id="960188700">
          <w:marLeft w:val="0"/>
          <w:marRight w:val="0"/>
          <w:marTop w:val="0"/>
          <w:marBottom w:val="0"/>
          <w:divBdr>
            <w:top w:val="none" w:sz="0" w:space="0" w:color="auto"/>
            <w:left w:val="none" w:sz="0" w:space="0" w:color="auto"/>
            <w:bottom w:val="none" w:sz="0" w:space="0" w:color="auto"/>
            <w:right w:val="none" w:sz="0" w:space="0" w:color="auto"/>
          </w:divBdr>
        </w:div>
        <w:div w:id="983201813">
          <w:marLeft w:val="0"/>
          <w:marRight w:val="0"/>
          <w:marTop w:val="0"/>
          <w:marBottom w:val="0"/>
          <w:divBdr>
            <w:top w:val="none" w:sz="0" w:space="0" w:color="auto"/>
            <w:left w:val="none" w:sz="0" w:space="0" w:color="auto"/>
            <w:bottom w:val="none" w:sz="0" w:space="0" w:color="auto"/>
            <w:right w:val="none" w:sz="0" w:space="0" w:color="auto"/>
          </w:divBdr>
        </w:div>
        <w:div w:id="1012760075">
          <w:marLeft w:val="0"/>
          <w:marRight w:val="0"/>
          <w:marTop w:val="0"/>
          <w:marBottom w:val="0"/>
          <w:divBdr>
            <w:top w:val="none" w:sz="0" w:space="0" w:color="auto"/>
            <w:left w:val="none" w:sz="0" w:space="0" w:color="auto"/>
            <w:bottom w:val="none" w:sz="0" w:space="0" w:color="auto"/>
            <w:right w:val="none" w:sz="0" w:space="0" w:color="auto"/>
          </w:divBdr>
        </w:div>
        <w:div w:id="1037045889">
          <w:marLeft w:val="0"/>
          <w:marRight w:val="0"/>
          <w:marTop w:val="0"/>
          <w:marBottom w:val="0"/>
          <w:divBdr>
            <w:top w:val="none" w:sz="0" w:space="0" w:color="auto"/>
            <w:left w:val="none" w:sz="0" w:space="0" w:color="auto"/>
            <w:bottom w:val="none" w:sz="0" w:space="0" w:color="auto"/>
            <w:right w:val="none" w:sz="0" w:space="0" w:color="auto"/>
          </w:divBdr>
        </w:div>
        <w:div w:id="1137334000">
          <w:marLeft w:val="0"/>
          <w:marRight w:val="0"/>
          <w:marTop w:val="0"/>
          <w:marBottom w:val="0"/>
          <w:divBdr>
            <w:top w:val="none" w:sz="0" w:space="0" w:color="auto"/>
            <w:left w:val="none" w:sz="0" w:space="0" w:color="auto"/>
            <w:bottom w:val="none" w:sz="0" w:space="0" w:color="auto"/>
            <w:right w:val="none" w:sz="0" w:space="0" w:color="auto"/>
          </w:divBdr>
        </w:div>
        <w:div w:id="1182548913">
          <w:marLeft w:val="0"/>
          <w:marRight w:val="0"/>
          <w:marTop w:val="0"/>
          <w:marBottom w:val="0"/>
          <w:divBdr>
            <w:top w:val="none" w:sz="0" w:space="0" w:color="auto"/>
            <w:left w:val="none" w:sz="0" w:space="0" w:color="auto"/>
            <w:bottom w:val="none" w:sz="0" w:space="0" w:color="auto"/>
            <w:right w:val="none" w:sz="0" w:space="0" w:color="auto"/>
          </w:divBdr>
        </w:div>
        <w:div w:id="1419399248">
          <w:marLeft w:val="0"/>
          <w:marRight w:val="0"/>
          <w:marTop w:val="0"/>
          <w:marBottom w:val="0"/>
          <w:divBdr>
            <w:top w:val="none" w:sz="0" w:space="0" w:color="auto"/>
            <w:left w:val="none" w:sz="0" w:space="0" w:color="auto"/>
            <w:bottom w:val="none" w:sz="0" w:space="0" w:color="auto"/>
            <w:right w:val="none" w:sz="0" w:space="0" w:color="auto"/>
          </w:divBdr>
        </w:div>
        <w:div w:id="1463964673">
          <w:marLeft w:val="0"/>
          <w:marRight w:val="0"/>
          <w:marTop w:val="0"/>
          <w:marBottom w:val="0"/>
          <w:divBdr>
            <w:top w:val="none" w:sz="0" w:space="0" w:color="auto"/>
            <w:left w:val="none" w:sz="0" w:space="0" w:color="auto"/>
            <w:bottom w:val="none" w:sz="0" w:space="0" w:color="auto"/>
            <w:right w:val="none" w:sz="0" w:space="0" w:color="auto"/>
          </w:divBdr>
        </w:div>
        <w:div w:id="1470586040">
          <w:marLeft w:val="0"/>
          <w:marRight w:val="0"/>
          <w:marTop w:val="0"/>
          <w:marBottom w:val="0"/>
          <w:divBdr>
            <w:top w:val="none" w:sz="0" w:space="0" w:color="auto"/>
            <w:left w:val="none" w:sz="0" w:space="0" w:color="auto"/>
            <w:bottom w:val="none" w:sz="0" w:space="0" w:color="auto"/>
            <w:right w:val="none" w:sz="0" w:space="0" w:color="auto"/>
          </w:divBdr>
        </w:div>
        <w:div w:id="1749380773">
          <w:marLeft w:val="0"/>
          <w:marRight w:val="0"/>
          <w:marTop w:val="0"/>
          <w:marBottom w:val="0"/>
          <w:divBdr>
            <w:top w:val="none" w:sz="0" w:space="0" w:color="auto"/>
            <w:left w:val="none" w:sz="0" w:space="0" w:color="auto"/>
            <w:bottom w:val="none" w:sz="0" w:space="0" w:color="auto"/>
            <w:right w:val="none" w:sz="0" w:space="0" w:color="auto"/>
          </w:divBdr>
        </w:div>
        <w:div w:id="2049984877">
          <w:marLeft w:val="0"/>
          <w:marRight w:val="0"/>
          <w:marTop w:val="0"/>
          <w:marBottom w:val="0"/>
          <w:divBdr>
            <w:top w:val="none" w:sz="0" w:space="0" w:color="auto"/>
            <w:left w:val="none" w:sz="0" w:space="0" w:color="auto"/>
            <w:bottom w:val="none" w:sz="0" w:space="0" w:color="auto"/>
            <w:right w:val="none" w:sz="0" w:space="0" w:color="auto"/>
          </w:divBdr>
        </w:div>
      </w:divsChild>
    </w:div>
    <w:div w:id="1809083420">
      <w:bodyDiv w:val="1"/>
      <w:marLeft w:val="0"/>
      <w:marRight w:val="0"/>
      <w:marTop w:val="0"/>
      <w:marBottom w:val="0"/>
      <w:divBdr>
        <w:top w:val="none" w:sz="0" w:space="0" w:color="auto"/>
        <w:left w:val="none" w:sz="0" w:space="0" w:color="auto"/>
        <w:bottom w:val="none" w:sz="0" w:space="0" w:color="auto"/>
        <w:right w:val="none" w:sz="0" w:space="0" w:color="auto"/>
      </w:divBdr>
    </w:div>
    <w:div w:id="1809517024">
      <w:bodyDiv w:val="1"/>
      <w:marLeft w:val="0"/>
      <w:marRight w:val="0"/>
      <w:marTop w:val="0"/>
      <w:marBottom w:val="0"/>
      <w:divBdr>
        <w:top w:val="none" w:sz="0" w:space="0" w:color="auto"/>
        <w:left w:val="none" w:sz="0" w:space="0" w:color="auto"/>
        <w:bottom w:val="none" w:sz="0" w:space="0" w:color="auto"/>
        <w:right w:val="none" w:sz="0" w:space="0" w:color="auto"/>
      </w:divBdr>
      <w:divsChild>
        <w:div w:id="905261629">
          <w:marLeft w:val="0"/>
          <w:marRight w:val="0"/>
          <w:marTop w:val="0"/>
          <w:marBottom w:val="0"/>
          <w:divBdr>
            <w:top w:val="none" w:sz="0" w:space="0" w:color="auto"/>
            <w:left w:val="none" w:sz="0" w:space="0" w:color="auto"/>
            <w:bottom w:val="none" w:sz="0" w:space="0" w:color="auto"/>
            <w:right w:val="none" w:sz="0" w:space="0" w:color="auto"/>
          </w:divBdr>
          <w:divsChild>
            <w:div w:id="1607496820">
              <w:marLeft w:val="0"/>
              <w:marRight w:val="0"/>
              <w:marTop w:val="0"/>
              <w:marBottom w:val="0"/>
              <w:divBdr>
                <w:top w:val="none" w:sz="0" w:space="0" w:color="auto"/>
                <w:left w:val="none" w:sz="0" w:space="0" w:color="auto"/>
                <w:bottom w:val="none" w:sz="0" w:space="0" w:color="auto"/>
                <w:right w:val="none" w:sz="0" w:space="0" w:color="auto"/>
              </w:divBdr>
              <w:divsChild>
                <w:div w:id="2054691878">
                  <w:marLeft w:val="0"/>
                  <w:marRight w:val="0"/>
                  <w:marTop w:val="0"/>
                  <w:marBottom w:val="0"/>
                  <w:divBdr>
                    <w:top w:val="none" w:sz="0" w:space="0" w:color="auto"/>
                    <w:left w:val="none" w:sz="0" w:space="0" w:color="auto"/>
                    <w:bottom w:val="none" w:sz="0" w:space="0" w:color="auto"/>
                    <w:right w:val="none" w:sz="0" w:space="0" w:color="auto"/>
                  </w:divBdr>
                  <w:divsChild>
                    <w:div w:id="13328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30190">
      <w:bodyDiv w:val="1"/>
      <w:marLeft w:val="0"/>
      <w:marRight w:val="0"/>
      <w:marTop w:val="0"/>
      <w:marBottom w:val="0"/>
      <w:divBdr>
        <w:top w:val="none" w:sz="0" w:space="0" w:color="auto"/>
        <w:left w:val="none" w:sz="0" w:space="0" w:color="auto"/>
        <w:bottom w:val="none" w:sz="0" w:space="0" w:color="auto"/>
        <w:right w:val="none" w:sz="0" w:space="0" w:color="auto"/>
      </w:divBdr>
    </w:div>
    <w:div w:id="1857691557">
      <w:bodyDiv w:val="1"/>
      <w:marLeft w:val="0"/>
      <w:marRight w:val="0"/>
      <w:marTop w:val="0"/>
      <w:marBottom w:val="0"/>
      <w:divBdr>
        <w:top w:val="none" w:sz="0" w:space="0" w:color="auto"/>
        <w:left w:val="none" w:sz="0" w:space="0" w:color="auto"/>
        <w:bottom w:val="none" w:sz="0" w:space="0" w:color="auto"/>
        <w:right w:val="none" w:sz="0" w:space="0" w:color="auto"/>
      </w:divBdr>
    </w:div>
    <w:div w:id="1928613852">
      <w:bodyDiv w:val="1"/>
      <w:marLeft w:val="0"/>
      <w:marRight w:val="0"/>
      <w:marTop w:val="0"/>
      <w:marBottom w:val="0"/>
      <w:divBdr>
        <w:top w:val="none" w:sz="0" w:space="0" w:color="auto"/>
        <w:left w:val="none" w:sz="0" w:space="0" w:color="auto"/>
        <w:bottom w:val="none" w:sz="0" w:space="0" w:color="auto"/>
        <w:right w:val="none" w:sz="0" w:space="0" w:color="auto"/>
      </w:divBdr>
    </w:div>
    <w:div w:id="1982617356">
      <w:bodyDiv w:val="1"/>
      <w:marLeft w:val="0"/>
      <w:marRight w:val="0"/>
      <w:marTop w:val="0"/>
      <w:marBottom w:val="0"/>
      <w:divBdr>
        <w:top w:val="none" w:sz="0" w:space="0" w:color="auto"/>
        <w:left w:val="none" w:sz="0" w:space="0" w:color="auto"/>
        <w:bottom w:val="none" w:sz="0" w:space="0" w:color="auto"/>
        <w:right w:val="none" w:sz="0" w:space="0" w:color="auto"/>
      </w:divBdr>
    </w:div>
    <w:div w:id="2006393891">
      <w:bodyDiv w:val="1"/>
      <w:marLeft w:val="0"/>
      <w:marRight w:val="0"/>
      <w:marTop w:val="0"/>
      <w:marBottom w:val="0"/>
      <w:divBdr>
        <w:top w:val="none" w:sz="0" w:space="0" w:color="auto"/>
        <w:left w:val="none" w:sz="0" w:space="0" w:color="auto"/>
        <w:bottom w:val="none" w:sz="0" w:space="0" w:color="auto"/>
        <w:right w:val="none" w:sz="0" w:space="0" w:color="auto"/>
      </w:divBdr>
      <w:divsChild>
        <w:div w:id="1381319007">
          <w:marLeft w:val="274"/>
          <w:marRight w:val="0"/>
          <w:marTop w:val="0"/>
          <w:marBottom w:val="120"/>
          <w:divBdr>
            <w:top w:val="none" w:sz="0" w:space="0" w:color="auto"/>
            <w:left w:val="none" w:sz="0" w:space="0" w:color="auto"/>
            <w:bottom w:val="none" w:sz="0" w:space="0" w:color="auto"/>
            <w:right w:val="none" w:sz="0" w:space="0" w:color="auto"/>
          </w:divBdr>
        </w:div>
        <w:div w:id="1590458459">
          <w:marLeft w:val="274"/>
          <w:marRight w:val="0"/>
          <w:marTop w:val="0"/>
          <w:marBottom w:val="120"/>
          <w:divBdr>
            <w:top w:val="none" w:sz="0" w:space="0" w:color="auto"/>
            <w:left w:val="none" w:sz="0" w:space="0" w:color="auto"/>
            <w:bottom w:val="none" w:sz="0" w:space="0" w:color="auto"/>
            <w:right w:val="none" w:sz="0" w:space="0" w:color="auto"/>
          </w:divBdr>
        </w:div>
      </w:divsChild>
    </w:div>
    <w:div w:id="2020430341">
      <w:bodyDiv w:val="1"/>
      <w:marLeft w:val="0"/>
      <w:marRight w:val="0"/>
      <w:marTop w:val="0"/>
      <w:marBottom w:val="0"/>
      <w:divBdr>
        <w:top w:val="none" w:sz="0" w:space="0" w:color="auto"/>
        <w:left w:val="none" w:sz="0" w:space="0" w:color="auto"/>
        <w:bottom w:val="none" w:sz="0" w:space="0" w:color="auto"/>
        <w:right w:val="none" w:sz="0" w:space="0" w:color="auto"/>
      </w:divBdr>
    </w:div>
    <w:div w:id="2080130237">
      <w:bodyDiv w:val="1"/>
      <w:marLeft w:val="0"/>
      <w:marRight w:val="0"/>
      <w:marTop w:val="0"/>
      <w:marBottom w:val="0"/>
      <w:divBdr>
        <w:top w:val="none" w:sz="0" w:space="0" w:color="auto"/>
        <w:left w:val="none" w:sz="0" w:space="0" w:color="auto"/>
        <w:bottom w:val="none" w:sz="0" w:space="0" w:color="auto"/>
        <w:right w:val="none" w:sz="0" w:space="0" w:color="auto"/>
      </w:divBdr>
    </w:div>
    <w:div w:id="2107341386">
      <w:bodyDiv w:val="1"/>
      <w:marLeft w:val="0"/>
      <w:marRight w:val="0"/>
      <w:marTop w:val="0"/>
      <w:marBottom w:val="0"/>
      <w:divBdr>
        <w:top w:val="none" w:sz="0" w:space="0" w:color="auto"/>
        <w:left w:val="none" w:sz="0" w:space="0" w:color="auto"/>
        <w:bottom w:val="none" w:sz="0" w:space="0" w:color="auto"/>
        <w:right w:val="none" w:sz="0" w:space="0" w:color="auto"/>
      </w:divBdr>
      <w:divsChild>
        <w:div w:id="1096831361">
          <w:marLeft w:val="0"/>
          <w:marRight w:val="0"/>
          <w:marTop w:val="0"/>
          <w:marBottom w:val="0"/>
          <w:divBdr>
            <w:top w:val="none" w:sz="0" w:space="0" w:color="auto"/>
            <w:left w:val="none" w:sz="0" w:space="0" w:color="auto"/>
            <w:bottom w:val="none" w:sz="0" w:space="0" w:color="auto"/>
            <w:right w:val="none" w:sz="0" w:space="0" w:color="auto"/>
          </w:divBdr>
        </w:div>
        <w:div w:id="1785466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http://treasury.gov.au" TargetMode="External"/><Relationship Id="rId21" Type="http://schemas.openxmlformats.org/officeDocument/2006/relationships/footer" Target="footer4.xml"/><Relationship Id="rId34" Type="http://schemas.openxmlformats.org/officeDocument/2006/relationships/hyperlink" Target="http://fire.qld.gov.au" TargetMode="External"/><Relationship Id="rId42" Type="http://schemas.openxmlformats.org/officeDocument/2006/relationships/hyperlink" Target="https://volunteeringqld.org.au/wp-content/uploads/2024/05/State-of-Volunteering-in-Queensland-2024-Report.pdf" TargetMode="External"/><Relationship Id="rId47"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volunteeringhub.org.au/youth-leading-youth-a-look-at-organisations-led-by-young-people/"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volunteeringstrategy.org.au/wp-content/uploads/2022/10/Volunteering-in-Australia2022-The-Organisation-Perspective.pdf" TargetMode="External"/><Relationship Id="rId37" Type="http://schemas.openxmlformats.org/officeDocument/2006/relationships/hyperlink" Target="https://www.volunteering.com.au/wp-content/uploads/2023/12/NSW-State-of-Volunteering-Report-2023.pdf" TargetMode="External"/><Relationship Id="rId40" Type="http://schemas.openxmlformats.org/officeDocument/2006/relationships/hyperlink" Target="https://www.volunteeringaustralia.org/get-involved/national-strategy-for-volunteering/" TargetMode="External"/><Relationship Id="rId45" Type="http://schemas.openxmlformats.org/officeDocument/2006/relationships/hyperlink" Target="https://centreforparticipation.org.au/wp-content/uploads/2020/12/J18CFP01_Report_D.pdf" TargetMode="External"/><Relationship Id="rId5" Type="http://schemas.openxmlformats.org/officeDocument/2006/relationships/numbering" Target="numbering.xml"/><Relationship Id="rId15" Type="http://schemas.openxmlformats.org/officeDocument/2006/relationships/hyperlink" Target="https://www.qld.gov.au/languages" TargetMode="External"/><Relationship Id="rId23" Type="http://schemas.openxmlformats.org/officeDocument/2006/relationships/hyperlink" Target="https://volunteeringqld.org.au/wp-content/uploads/2024/05/State-of-Volunteering-in-Queensland-2024-Report.pdf" TargetMode="External"/><Relationship Id="rId28" Type="http://schemas.openxmlformats.org/officeDocument/2006/relationships/hyperlink" Target="https://volunteeringstrategy.org.au/wpcontent/uploads/2022/10/Volunteering-in-Australia-2022-The-Volunteer-Perspective.pdf" TargetMode="External"/><Relationship Id="rId36" Type="http://schemas.openxmlformats.org/officeDocument/2006/relationships/hyperlink" Target="https://www.sportaus.gov.au/__data/assets/pdf_file/0020/1017443/Sport-Australia-The-Future-of-Sport-Volunteering-Insights-Report-2021.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volunteeringhub.org.au/young-people-as-volunteers-a-guide-to-moving-beyond-traditional-practices/" TargetMode="External"/><Relationship Id="rId44" Type="http://schemas.openxmlformats.org/officeDocument/2006/relationships/hyperlink" Target="http://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yperlink" Target="http://aihw.gov.au" TargetMode="External"/><Relationship Id="rId30" Type="http://schemas.openxmlformats.org/officeDocument/2006/relationships/hyperlink" Target="http://www.wa.gov.au" TargetMode="External"/><Relationship Id="rId35" Type="http://schemas.openxmlformats.org/officeDocument/2006/relationships/hyperlink" Target="https://documents.parliament.qld.gov.au/tp/2021/5721T2070.pdf" TargetMode="External"/><Relationship Id="rId43" Type="http://schemas.openxmlformats.org/officeDocument/2006/relationships/hyperlink" Target="http://savolunteeringstrategy.org.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yperlink" Target="http://probonoaustralia.com.au" TargetMode="External"/><Relationship Id="rId38" Type="http://schemas.openxmlformats.org/officeDocument/2006/relationships/hyperlink" Target="https://gtimg.tokyo2020.org/image/upload/production/dtgkfp0p6eek4tftik3t.pd" TargetMode="External"/><Relationship Id="rId46" Type="http://schemas.openxmlformats.org/officeDocument/2006/relationships/header" Target="header7.xml"/><Relationship Id="rId20" Type="http://schemas.openxmlformats.org/officeDocument/2006/relationships/header" Target="header2.xml"/><Relationship Id="rId41" Type="http://schemas.openxmlformats.org/officeDocument/2006/relationships/hyperlink" Target="http://volunteeringqld.org.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B185B4CEBD294DA8BD8B8836684C1C" ma:contentTypeVersion="18" ma:contentTypeDescription="Create a new document." ma:contentTypeScope="" ma:versionID="f7aeb81043086276934046fa9d33c1d0">
  <xsd:schema xmlns:xsd="http://www.w3.org/2001/XMLSchema" xmlns:xs="http://www.w3.org/2001/XMLSchema" xmlns:p="http://schemas.microsoft.com/office/2006/metadata/properties" xmlns:ns2="1b2767e1-0aa0-4549-bbd1-2792bd8acaf2" xmlns:ns3="58bb74ff-4ee7-4c5f-a49c-beddbb19aaf6" targetNamespace="http://schemas.microsoft.com/office/2006/metadata/properties" ma:root="true" ma:fieldsID="b19fceecf7096b15c73ec80ad8fe4067" ns2:_="" ns3:_="">
    <xsd:import namespace="1b2767e1-0aa0-4549-bbd1-2792bd8acaf2"/>
    <xsd:import namespace="58bb74ff-4ee7-4c5f-a49c-beddbb19aa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67e1-0aa0-4549-bbd1-2792bd8acaf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f53c09-6757-4866-9b41-34116dc1f3d9}" ma:internalName="TaxCatchAll" ma:showField="CatchAllData" ma:web="1b2767e1-0aa0-4549-bbd1-2792bd8ac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bb74ff-4ee7-4c5f-a49c-beddbb19aa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b2767e1-0aa0-4549-bbd1-2792bd8acaf2" xsi:nil="true"/>
    <lcf76f155ced4ddcb4097134ff3c332f xmlns="58bb74ff-4ee7-4c5f-a49c-beddbb19aa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CAF194-93A8-47CF-A6AD-5CAD1FD51D24}">
  <ds:schemaRefs>
    <ds:schemaRef ds:uri="http://schemas.microsoft.com/sharepoint/v3/contenttype/forms"/>
  </ds:schemaRefs>
</ds:datastoreItem>
</file>

<file path=customXml/itemProps2.xml><?xml version="1.0" encoding="utf-8"?>
<ds:datastoreItem xmlns:ds="http://schemas.openxmlformats.org/officeDocument/2006/customXml" ds:itemID="{29DDFE47-E555-D44C-A151-ED53E71F347F}">
  <ds:schemaRefs>
    <ds:schemaRef ds:uri="http://schemas.openxmlformats.org/officeDocument/2006/bibliography"/>
  </ds:schemaRefs>
</ds:datastoreItem>
</file>

<file path=customXml/itemProps3.xml><?xml version="1.0" encoding="utf-8"?>
<ds:datastoreItem xmlns:ds="http://schemas.openxmlformats.org/officeDocument/2006/customXml" ds:itemID="{A145EE7A-A08B-4BC6-9180-F5D716987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67e1-0aa0-4549-bbd1-2792bd8acaf2"/>
    <ds:schemaRef ds:uri="58bb74ff-4ee7-4c5f-a49c-beddbb19a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C82DA-D8B0-4B91-8207-63F0EF669382}">
  <ds:schemaRefs>
    <ds:schemaRef ds:uri="http://purl.org/dc/elements/1.1/"/>
    <ds:schemaRef ds:uri="58bb74ff-4ee7-4c5f-a49c-beddbb19aaf6"/>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1b2767e1-0aa0-4549-bbd1-2792bd8acaf2"/>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44</Pages>
  <Words>10064</Words>
  <Characters>62300</Characters>
  <Application>Microsoft Office Word</Application>
  <DocSecurity>0</DocSecurity>
  <Lines>2492</Lines>
  <Paragraphs>1315</Paragraphs>
  <ScaleCrop>false</ScaleCrop>
  <HeadingPairs>
    <vt:vector size="2" baseType="variant">
      <vt:variant>
        <vt:lpstr>Title</vt:lpstr>
      </vt:variant>
      <vt:variant>
        <vt:i4>1</vt:i4>
      </vt:variant>
    </vt:vector>
  </HeadingPairs>
  <TitlesOfParts>
    <vt:vector size="1" baseType="lpstr">
      <vt:lpstr>Queensland Volunteering Strategy 2024-2032</vt:lpstr>
    </vt:vector>
  </TitlesOfParts>
  <Company>Queensland Government</Company>
  <LinksUpToDate>false</LinksUpToDate>
  <CharactersWithSpaces>71049</CharactersWithSpaces>
  <SharedDoc>false</SharedDoc>
  <HLinks>
    <vt:vector size="96" baseType="variant">
      <vt:variant>
        <vt:i4>6160466</vt:i4>
      </vt:variant>
      <vt:variant>
        <vt:i4>87</vt:i4>
      </vt:variant>
      <vt:variant>
        <vt:i4>0</vt:i4>
      </vt:variant>
      <vt:variant>
        <vt:i4>5</vt:i4>
      </vt:variant>
      <vt:variant>
        <vt:lpwstr>https://volunteeringqld.org.au/wp-content/uploads/2024/05/State-of-Volunteering-in-Queensland-2024-Report.pdf</vt:lpwstr>
      </vt:variant>
      <vt:variant>
        <vt:lpwstr/>
      </vt:variant>
      <vt:variant>
        <vt:i4>1376306</vt:i4>
      </vt:variant>
      <vt:variant>
        <vt:i4>80</vt:i4>
      </vt:variant>
      <vt:variant>
        <vt:i4>0</vt:i4>
      </vt:variant>
      <vt:variant>
        <vt:i4>5</vt:i4>
      </vt:variant>
      <vt:variant>
        <vt:lpwstr/>
      </vt:variant>
      <vt:variant>
        <vt:lpwstr>_Toc176422738</vt:lpwstr>
      </vt:variant>
      <vt:variant>
        <vt:i4>1376306</vt:i4>
      </vt:variant>
      <vt:variant>
        <vt:i4>74</vt:i4>
      </vt:variant>
      <vt:variant>
        <vt:i4>0</vt:i4>
      </vt:variant>
      <vt:variant>
        <vt:i4>5</vt:i4>
      </vt:variant>
      <vt:variant>
        <vt:lpwstr/>
      </vt:variant>
      <vt:variant>
        <vt:lpwstr>_Toc176422737</vt:lpwstr>
      </vt:variant>
      <vt:variant>
        <vt:i4>1376306</vt:i4>
      </vt:variant>
      <vt:variant>
        <vt:i4>68</vt:i4>
      </vt:variant>
      <vt:variant>
        <vt:i4>0</vt:i4>
      </vt:variant>
      <vt:variant>
        <vt:i4>5</vt:i4>
      </vt:variant>
      <vt:variant>
        <vt:lpwstr/>
      </vt:variant>
      <vt:variant>
        <vt:lpwstr>_Toc176422736</vt:lpwstr>
      </vt:variant>
      <vt:variant>
        <vt:i4>1376306</vt:i4>
      </vt:variant>
      <vt:variant>
        <vt:i4>62</vt:i4>
      </vt:variant>
      <vt:variant>
        <vt:i4>0</vt:i4>
      </vt:variant>
      <vt:variant>
        <vt:i4>5</vt:i4>
      </vt:variant>
      <vt:variant>
        <vt:lpwstr/>
      </vt:variant>
      <vt:variant>
        <vt:lpwstr>_Toc176422735</vt:lpwstr>
      </vt:variant>
      <vt:variant>
        <vt:i4>1376306</vt:i4>
      </vt:variant>
      <vt:variant>
        <vt:i4>56</vt:i4>
      </vt:variant>
      <vt:variant>
        <vt:i4>0</vt:i4>
      </vt:variant>
      <vt:variant>
        <vt:i4>5</vt:i4>
      </vt:variant>
      <vt:variant>
        <vt:lpwstr/>
      </vt:variant>
      <vt:variant>
        <vt:lpwstr>_Toc176422734</vt:lpwstr>
      </vt:variant>
      <vt:variant>
        <vt:i4>1376306</vt:i4>
      </vt:variant>
      <vt:variant>
        <vt:i4>50</vt:i4>
      </vt:variant>
      <vt:variant>
        <vt:i4>0</vt:i4>
      </vt:variant>
      <vt:variant>
        <vt:i4>5</vt:i4>
      </vt:variant>
      <vt:variant>
        <vt:lpwstr/>
      </vt:variant>
      <vt:variant>
        <vt:lpwstr>_Toc176422733</vt:lpwstr>
      </vt:variant>
      <vt:variant>
        <vt:i4>1376306</vt:i4>
      </vt:variant>
      <vt:variant>
        <vt:i4>44</vt:i4>
      </vt:variant>
      <vt:variant>
        <vt:i4>0</vt:i4>
      </vt:variant>
      <vt:variant>
        <vt:i4>5</vt:i4>
      </vt:variant>
      <vt:variant>
        <vt:lpwstr/>
      </vt:variant>
      <vt:variant>
        <vt:lpwstr>_Toc176422732</vt:lpwstr>
      </vt:variant>
      <vt:variant>
        <vt:i4>1376306</vt:i4>
      </vt:variant>
      <vt:variant>
        <vt:i4>38</vt:i4>
      </vt:variant>
      <vt:variant>
        <vt:i4>0</vt:i4>
      </vt:variant>
      <vt:variant>
        <vt:i4>5</vt:i4>
      </vt:variant>
      <vt:variant>
        <vt:lpwstr/>
      </vt:variant>
      <vt:variant>
        <vt:lpwstr>_Toc176422731</vt:lpwstr>
      </vt:variant>
      <vt:variant>
        <vt:i4>1376306</vt:i4>
      </vt:variant>
      <vt:variant>
        <vt:i4>32</vt:i4>
      </vt:variant>
      <vt:variant>
        <vt:i4>0</vt:i4>
      </vt:variant>
      <vt:variant>
        <vt:i4>5</vt:i4>
      </vt:variant>
      <vt:variant>
        <vt:lpwstr/>
      </vt:variant>
      <vt:variant>
        <vt:lpwstr>_Toc176422730</vt:lpwstr>
      </vt:variant>
      <vt:variant>
        <vt:i4>1310770</vt:i4>
      </vt:variant>
      <vt:variant>
        <vt:i4>26</vt:i4>
      </vt:variant>
      <vt:variant>
        <vt:i4>0</vt:i4>
      </vt:variant>
      <vt:variant>
        <vt:i4>5</vt:i4>
      </vt:variant>
      <vt:variant>
        <vt:lpwstr/>
      </vt:variant>
      <vt:variant>
        <vt:lpwstr>_Toc176422729</vt:lpwstr>
      </vt:variant>
      <vt:variant>
        <vt:i4>1310770</vt:i4>
      </vt:variant>
      <vt:variant>
        <vt:i4>20</vt:i4>
      </vt:variant>
      <vt:variant>
        <vt:i4>0</vt:i4>
      </vt:variant>
      <vt:variant>
        <vt:i4>5</vt:i4>
      </vt:variant>
      <vt:variant>
        <vt:lpwstr/>
      </vt:variant>
      <vt:variant>
        <vt:lpwstr>_Toc176422728</vt:lpwstr>
      </vt:variant>
      <vt:variant>
        <vt:i4>1310770</vt:i4>
      </vt:variant>
      <vt:variant>
        <vt:i4>14</vt:i4>
      </vt:variant>
      <vt:variant>
        <vt:i4>0</vt:i4>
      </vt:variant>
      <vt:variant>
        <vt:i4>5</vt:i4>
      </vt:variant>
      <vt:variant>
        <vt:lpwstr/>
      </vt:variant>
      <vt:variant>
        <vt:lpwstr>_Toc176422727</vt:lpwstr>
      </vt:variant>
      <vt:variant>
        <vt:i4>1310770</vt:i4>
      </vt:variant>
      <vt:variant>
        <vt:i4>8</vt:i4>
      </vt:variant>
      <vt:variant>
        <vt:i4>0</vt:i4>
      </vt:variant>
      <vt:variant>
        <vt:i4>5</vt:i4>
      </vt:variant>
      <vt:variant>
        <vt:lpwstr/>
      </vt:variant>
      <vt:variant>
        <vt:lpwstr>_Toc176422726</vt:lpwstr>
      </vt:variant>
      <vt:variant>
        <vt:i4>6094856</vt:i4>
      </vt:variant>
      <vt:variant>
        <vt:i4>3</vt:i4>
      </vt:variant>
      <vt:variant>
        <vt:i4>0</vt:i4>
      </vt:variant>
      <vt:variant>
        <vt:i4>5</vt:i4>
      </vt:variant>
      <vt:variant>
        <vt:lpwstr>https://www.qld.gov.au/languages</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Volunteering Strategy 2024-2032</dc:title>
  <dc:subject>Communities 2032 initiatives</dc:subject>
  <dc:creator>Queensland Government</dc:creator>
  <cp:keywords>volunteers; community support; C32; frontline responders; Queensland communities; contributions; opportunity; working together; social isolation and loneliness; volunteering ecosystem</cp:keywords>
  <dc:description/>
  <cp:lastModifiedBy>Trish Wilkin</cp:lastModifiedBy>
  <cp:revision>3</cp:revision>
  <dcterms:created xsi:type="dcterms:W3CDTF">2024-09-10T22:35:00Z</dcterms:created>
  <dcterms:modified xsi:type="dcterms:W3CDTF">2024-09-10T22:38:00Z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0x010100D5B185B4CEBD294DA8BD8B8836684C1C</vt:lpwstr>
  </property>
  <property fmtid="{D5CDD505-2E9C-101B-9397-08002B2CF9AE}" pid="3" name="MediaServiceImageTags">
    <vt:lpwstr/>
  </property>
</Properties>
</file>